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7B74" w:rsidRPr="005F2BB3" w:rsidRDefault="0009299C" w:rsidP="008503D6">
      <w:pPr>
        <w:pStyle w:val="ConsPlusNormal0"/>
        <w:ind w:firstLine="709"/>
        <w:contextualSpacing/>
        <w:jc w:val="center"/>
        <w:rPr>
          <w:rFonts w:ascii="Times New Roman" w:hAnsi="Times New Roman" w:cs="Times New Roman"/>
          <w:sz w:val="24"/>
          <w:szCs w:val="24"/>
        </w:rPr>
      </w:pPr>
      <w:bookmarkStart w:id="0" w:name="P123"/>
      <w:bookmarkEnd w:id="0"/>
      <w:r w:rsidRPr="005F2BB3">
        <w:rPr>
          <w:rFonts w:ascii="Times New Roman" w:hAnsi="Times New Roman" w:cs="Times New Roman"/>
          <w:sz w:val="24"/>
          <w:szCs w:val="24"/>
        </w:rPr>
        <w:t xml:space="preserve">Договор о сетевой форме </w:t>
      </w:r>
      <w:r w:rsidRPr="008503D6">
        <w:rPr>
          <w:rFonts w:ascii="Times New Roman" w:hAnsi="Times New Roman" w:cs="Times New Roman"/>
          <w:sz w:val="24"/>
          <w:szCs w:val="24"/>
        </w:rPr>
        <w:t xml:space="preserve">реализации </w:t>
      </w:r>
      <w:r w:rsidR="00AA6AC0" w:rsidRPr="008503D6">
        <w:rPr>
          <w:rFonts w:ascii="Times New Roman" w:hAnsi="Times New Roman" w:cs="Times New Roman"/>
          <w:sz w:val="24"/>
          <w:szCs w:val="24"/>
        </w:rPr>
        <w:t>пятидневных учебных сборов</w:t>
      </w:r>
    </w:p>
    <w:p w:rsidR="00197B74" w:rsidRPr="005F2BB3" w:rsidRDefault="00197B74" w:rsidP="008503D6">
      <w:pPr>
        <w:pStyle w:val="ConsPlusNormal0"/>
        <w:ind w:firstLine="709"/>
        <w:contextualSpacing/>
        <w:jc w:val="both"/>
        <w:rPr>
          <w:rFonts w:ascii="Times New Roman" w:hAnsi="Times New Roman" w:cs="Times New Roman"/>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4890"/>
        <w:gridCol w:w="5176"/>
      </w:tblGrid>
      <w:tr w:rsidR="00197B74" w:rsidRPr="005F2BB3">
        <w:trPr>
          <w:trHeight w:val="200"/>
        </w:trPr>
        <w:tc>
          <w:tcPr>
            <w:tcW w:w="2429" w:type="pct"/>
          </w:tcPr>
          <w:p w:rsidR="00197B74" w:rsidRPr="005F2BB3" w:rsidRDefault="0009299C" w:rsidP="008503D6">
            <w:pPr>
              <w:pStyle w:val="ConsPlusNormal0"/>
              <w:contextualSpacing/>
              <w:rPr>
                <w:rFonts w:ascii="Times New Roman" w:hAnsi="Times New Roman" w:cs="Times New Roman"/>
                <w:sz w:val="24"/>
                <w:szCs w:val="24"/>
              </w:rPr>
            </w:pPr>
            <w:r w:rsidRPr="005F2BB3">
              <w:rPr>
                <w:rFonts w:ascii="Times New Roman" w:hAnsi="Times New Roman" w:cs="Times New Roman"/>
                <w:sz w:val="24"/>
                <w:szCs w:val="24"/>
              </w:rPr>
              <w:t xml:space="preserve">г. Архангельск                                                            </w:t>
            </w:r>
          </w:p>
        </w:tc>
        <w:tc>
          <w:tcPr>
            <w:tcW w:w="2571" w:type="pct"/>
          </w:tcPr>
          <w:p w:rsidR="00197B74" w:rsidRPr="005F2BB3" w:rsidRDefault="0009299C" w:rsidP="008503D6">
            <w:pPr>
              <w:pStyle w:val="ConsPlusNormal0"/>
              <w:ind w:firstLine="709"/>
              <w:contextualSpacing/>
              <w:jc w:val="right"/>
              <w:rPr>
                <w:rFonts w:ascii="Times New Roman" w:hAnsi="Times New Roman" w:cs="Times New Roman"/>
                <w:sz w:val="24"/>
                <w:szCs w:val="24"/>
              </w:rPr>
            </w:pPr>
            <w:r w:rsidRPr="005F2BB3">
              <w:rPr>
                <w:rFonts w:ascii="Times New Roman" w:hAnsi="Times New Roman" w:cs="Times New Roman"/>
                <w:sz w:val="24"/>
                <w:szCs w:val="24"/>
              </w:rPr>
              <w:t xml:space="preserve">                  "__" </w:t>
            </w:r>
            <w:r w:rsidR="00B36FFF" w:rsidRPr="005F2BB3">
              <w:rPr>
                <w:rFonts w:ascii="Times New Roman" w:hAnsi="Times New Roman" w:cs="Times New Roman"/>
                <w:sz w:val="24"/>
                <w:szCs w:val="24"/>
              </w:rPr>
              <w:t>____________</w:t>
            </w:r>
            <w:r w:rsidRPr="005F2BB3">
              <w:rPr>
                <w:rFonts w:ascii="Times New Roman" w:hAnsi="Times New Roman" w:cs="Times New Roman"/>
                <w:sz w:val="24"/>
                <w:szCs w:val="24"/>
              </w:rPr>
              <w:t xml:space="preserve"> 202</w:t>
            </w:r>
            <w:r w:rsidR="00060662">
              <w:rPr>
                <w:rFonts w:ascii="Times New Roman" w:hAnsi="Times New Roman" w:cs="Times New Roman"/>
                <w:sz w:val="24"/>
                <w:szCs w:val="24"/>
              </w:rPr>
              <w:t>_</w:t>
            </w:r>
            <w:r w:rsidRPr="005F2BB3">
              <w:rPr>
                <w:rFonts w:ascii="Times New Roman" w:hAnsi="Times New Roman" w:cs="Times New Roman"/>
                <w:sz w:val="24"/>
                <w:szCs w:val="24"/>
              </w:rPr>
              <w:t xml:space="preserve"> г.</w:t>
            </w:r>
          </w:p>
        </w:tc>
      </w:tr>
    </w:tbl>
    <w:p w:rsidR="00197B74" w:rsidRPr="005F2BB3" w:rsidRDefault="0009299C" w:rsidP="008503D6">
      <w:pPr>
        <w:pStyle w:val="ConsPlusNonformat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    _____________________________________________________________________________, осуществляющая   образовательную деятельность  на  основании  лицензии  на осуществление образовательной деятельности от __________________________ г. N ____________, выданной _________________________, именуем___ в дальнейшем "Базовая организация", в лице __________________, действующего на основании _______________________________________________________, с одной стороны, </w:t>
      </w:r>
    </w:p>
    <w:p w:rsidR="00197B74" w:rsidRPr="005F2BB3" w:rsidRDefault="0009299C" w:rsidP="008503D6">
      <w:pPr>
        <w:pStyle w:val="ConsPlusNonformat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и </w:t>
      </w:r>
      <w:r w:rsidR="00C43E2A" w:rsidRPr="005F2BB3">
        <w:rPr>
          <w:rFonts w:ascii="Times New Roman" w:hAnsi="Times New Roman" w:cs="Times New Roman"/>
          <w:sz w:val="24"/>
          <w:szCs w:val="24"/>
        </w:rPr>
        <w:t>г</w:t>
      </w:r>
      <w:r w:rsidRPr="005F2BB3">
        <w:rPr>
          <w:rFonts w:ascii="Times New Roman" w:hAnsi="Times New Roman" w:cs="Times New Roman"/>
          <w:sz w:val="24"/>
          <w:szCs w:val="24"/>
        </w:rPr>
        <w:t>осударственное бюджетное общеобразовательное учреждение Архангельской области «Архангельский Губернаторский морской кадетский корпус имени Адмирала Флота Советского Союза Н.Г. Кузнецова»</w:t>
      </w:r>
      <w:r w:rsidR="00C43E2A" w:rsidRPr="005F2BB3">
        <w:rPr>
          <w:rFonts w:ascii="Times New Roman" w:hAnsi="Times New Roman" w:cs="Times New Roman"/>
          <w:sz w:val="24"/>
          <w:szCs w:val="24"/>
        </w:rPr>
        <w:t xml:space="preserve"> (ГБОУ АО «АГМКК»)</w:t>
      </w:r>
      <w:r w:rsidRPr="005F2BB3">
        <w:rPr>
          <w:rFonts w:ascii="Times New Roman" w:hAnsi="Times New Roman" w:cs="Times New Roman"/>
          <w:sz w:val="24"/>
          <w:szCs w:val="24"/>
        </w:rPr>
        <w:t>, именуемое в дальнейшем  "Организация-участник"</w:t>
      </w:r>
      <w:r w:rsidR="00C43E2A" w:rsidRPr="005F2BB3">
        <w:rPr>
          <w:rFonts w:ascii="Times New Roman" w:hAnsi="Times New Roman" w:cs="Times New Roman"/>
          <w:sz w:val="24"/>
          <w:szCs w:val="24"/>
        </w:rPr>
        <w:t xml:space="preserve">, </w:t>
      </w:r>
      <w:r w:rsidRPr="005F2BB3">
        <w:rPr>
          <w:rFonts w:ascii="Times New Roman" w:hAnsi="Times New Roman" w:cs="Times New Roman"/>
          <w:sz w:val="24"/>
          <w:szCs w:val="24"/>
        </w:rPr>
        <w:t xml:space="preserve">в лице директора Докучаева Сергея Яковлевича, действующего на основании </w:t>
      </w:r>
      <w:r w:rsidR="00947524" w:rsidRPr="005F2BB3">
        <w:rPr>
          <w:rFonts w:ascii="Times New Roman" w:hAnsi="Times New Roman" w:cs="Times New Roman"/>
          <w:sz w:val="24"/>
          <w:szCs w:val="24"/>
        </w:rPr>
        <w:t>Устава</w:t>
      </w:r>
      <w:r w:rsidRPr="005F2BB3">
        <w:rPr>
          <w:rFonts w:ascii="Times New Roman" w:hAnsi="Times New Roman" w:cs="Times New Roman"/>
          <w:sz w:val="24"/>
          <w:szCs w:val="24"/>
        </w:rPr>
        <w:t>, с другой стороны, именуемые по отдельности "Сторона", а вместе - "Стороны", заключили настоящий договор (далее - Договор) о нижеследующем.</w:t>
      </w:r>
    </w:p>
    <w:p w:rsidR="00197B74" w:rsidRPr="005F2BB3" w:rsidRDefault="00197B74" w:rsidP="008503D6">
      <w:pPr>
        <w:pStyle w:val="ConsPlusNormal0"/>
        <w:ind w:firstLine="709"/>
        <w:contextualSpacing/>
        <w:jc w:val="both"/>
        <w:rPr>
          <w:rFonts w:ascii="Times New Roman" w:hAnsi="Times New Roman" w:cs="Times New Roman"/>
          <w:sz w:val="24"/>
          <w:szCs w:val="24"/>
        </w:rPr>
      </w:pPr>
    </w:p>
    <w:p w:rsidR="00197B74" w:rsidRPr="005F2BB3" w:rsidRDefault="0009299C" w:rsidP="008503D6">
      <w:pPr>
        <w:pStyle w:val="ConsPlusNormal0"/>
        <w:ind w:firstLine="709"/>
        <w:contextualSpacing/>
        <w:jc w:val="both"/>
        <w:outlineLvl w:val="1"/>
        <w:rPr>
          <w:rFonts w:ascii="Times New Roman" w:hAnsi="Times New Roman" w:cs="Times New Roman"/>
          <w:b/>
          <w:sz w:val="24"/>
          <w:szCs w:val="24"/>
        </w:rPr>
      </w:pPr>
      <w:r w:rsidRPr="005F2BB3">
        <w:rPr>
          <w:rFonts w:ascii="Times New Roman" w:hAnsi="Times New Roman" w:cs="Times New Roman"/>
          <w:b/>
          <w:sz w:val="24"/>
          <w:szCs w:val="24"/>
        </w:rPr>
        <w:t>1. Предмет Договора</w:t>
      </w:r>
    </w:p>
    <w:p w:rsidR="00197B74" w:rsidRPr="005F2BB3" w:rsidRDefault="0009299C" w:rsidP="008503D6">
      <w:pPr>
        <w:tabs>
          <w:tab w:val="left" w:pos="9498"/>
        </w:tabs>
        <w:ind w:right="1"/>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    1.1. </w:t>
      </w:r>
      <w:r w:rsidRPr="008503D6">
        <w:rPr>
          <w:rFonts w:ascii="Times New Roman" w:hAnsi="Times New Roman" w:cs="Times New Roman"/>
          <w:sz w:val="24"/>
          <w:szCs w:val="24"/>
        </w:rPr>
        <w:t>Предметом настоящего Договора является реализация программы «</w:t>
      </w:r>
      <w:r w:rsidR="00A07AC9" w:rsidRPr="008503D6">
        <w:rPr>
          <w:rFonts w:ascii="Times New Roman" w:hAnsi="Times New Roman" w:cs="Times New Roman"/>
          <w:sz w:val="24"/>
          <w:szCs w:val="24"/>
        </w:rPr>
        <w:t>П</w:t>
      </w:r>
      <w:r w:rsidR="00B4110D" w:rsidRPr="008503D6">
        <w:rPr>
          <w:rFonts w:ascii="Times New Roman" w:hAnsi="Times New Roman" w:cs="Times New Roman"/>
          <w:sz w:val="24"/>
          <w:szCs w:val="24"/>
        </w:rPr>
        <w:t>ятидневные</w:t>
      </w:r>
      <w:r w:rsidRPr="008503D6">
        <w:rPr>
          <w:rFonts w:ascii="Times New Roman" w:hAnsi="Times New Roman" w:cs="Times New Roman"/>
          <w:b/>
          <w:spacing w:val="-6"/>
          <w:sz w:val="24"/>
          <w:szCs w:val="24"/>
        </w:rPr>
        <w:t xml:space="preserve"> </w:t>
      </w:r>
      <w:r w:rsidRPr="008503D6">
        <w:rPr>
          <w:rFonts w:ascii="Times New Roman" w:hAnsi="Times New Roman" w:cs="Times New Roman"/>
          <w:sz w:val="24"/>
          <w:szCs w:val="24"/>
        </w:rPr>
        <w:t xml:space="preserve">учебные сборы» </w:t>
      </w:r>
      <w:r w:rsidR="00C43F8C" w:rsidRPr="008503D6">
        <w:rPr>
          <w:rFonts w:ascii="Times New Roman" w:hAnsi="Times New Roman" w:cs="Times New Roman"/>
          <w:sz w:val="24"/>
          <w:szCs w:val="24"/>
        </w:rPr>
        <w:t>с гражданами мужского пола, обучающимся начальным знаниям в области обороны и прошедшими подготовку по основам военной службы в муниципальных</w:t>
      </w:r>
      <w:r w:rsidR="005A672C" w:rsidRPr="008503D6">
        <w:rPr>
          <w:rFonts w:ascii="Times New Roman" w:hAnsi="Times New Roman" w:cs="Times New Roman"/>
          <w:sz w:val="24"/>
          <w:szCs w:val="24"/>
        </w:rPr>
        <w:t xml:space="preserve"> общеобразовательных организациях муниципальных образований Архангельской области (далее </w:t>
      </w:r>
      <w:r w:rsidR="00C41613" w:rsidRPr="008503D6">
        <w:rPr>
          <w:rFonts w:ascii="Times New Roman" w:hAnsi="Times New Roman" w:cs="Times New Roman"/>
          <w:sz w:val="24"/>
          <w:szCs w:val="24"/>
        </w:rPr>
        <w:t>соответственно</w:t>
      </w:r>
      <w:r w:rsidR="005A672C" w:rsidRPr="008503D6">
        <w:rPr>
          <w:rFonts w:ascii="Times New Roman" w:hAnsi="Times New Roman" w:cs="Times New Roman"/>
          <w:sz w:val="24"/>
          <w:szCs w:val="24"/>
        </w:rPr>
        <w:t>- пятидневные учебные сборы</w:t>
      </w:r>
      <w:r w:rsidR="00C41613" w:rsidRPr="008503D6">
        <w:rPr>
          <w:rFonts w:ascii="Times New Roman" w:hAnsi="Times New Roman" w:cs="Times New Roman"/>
          <w:sz w:val="24"/>
          <w:szCs w:val="24"/>
        </w:rPr>
        <w:t>, программа</w:t>
      </w:r>
      <w:r w:rsidR="005A672C" w:rsidRPr="008503D6">
        <w:rPr>
          <w:rFonts w:ascii="Times New Roman" w:hAnsi="Times New Roman" w:cs="Times New Roman"/>
          <w:sz w:val="24"/>
          <w:szCs w:val="24"/>
        </w:rPr>
        <w:t>)</w:t>
      </w:r>
      <w:r w:rsidR="00C41613" w:rsidRPr="008503D6">
        <w:rPr>
          <w:rFonts w:ascii="Times New Roman" w:hAnsi="Times New Roman" w:cs="Times New Roman"/>
          <w:sz w:val="24"/>
          <w:szCs w:val="24"/>
        </w:rPr>
        <w:t xml:space="preserve">, государственных общеобразовательных организациях Архангельской области, государственных профессиональных образовательных организациях Архангельской области (далее - обучающиеся) </w:t>
      </w:r>
      <w:r w:rsidRPr="008503D6">
        <w:rPr>
          <w:rFonts w:ascii="Times New Roman" w:hAnsi="Times New Roman" w:cs="Times New Roman"/>
          <w:sz w:val="24"/>
          <w:szCs w:val="24"/>
        </w:rPr>
        <w:t>с использованием сетевой формы</w:t>
      </w:r>
      <w:r w:rsidRPr="005F2BB3">
        <w:rPr>
          <w:rFonts w:ascii="Times New Roman" w:hAnsi="Times New Roman" w:cs="Times New Roman"/>
          <w:sz w:val="24"/>
          <w:szCs w:val="24"/>
          <w:shd w:val="clear" w:color="auto" w:fill="92D050"/>
        </w:rPr>
        <w:t xml:space="preserve"> </w:t>
      </w:r>
    </w:p>
    <w:p w:rsidR="00197B74" w:rsidRPr="005F2BB3" w:rsidRDefault="0009299C" w:rsidP="00672C01">
      <w:pPr>
        <w:pStyle w:val="ConsPlusNormal0"/>
        <w:ind w:firstLine="284"/>
        <w:contextualSpacing/>
        <w:jc w:val="both"/>
        <w:rPr>
          <w:rFonts w:ascii="Times New Roman" w:hAnsi="Times New Roman" w:cs="Times New Roman"/>
          <w:sz w:val="24"/>
          <w:szCs w:val="24"/>
        </w:rPr>
      </w:pPr>
      <w:r w:rsidRPr="008503D6">
        <w:rPr>
          <w:rFonts w:ascii="Times New Roman" w:hAnsi="Times New Roman" w:cs="Times New Roman"/>
          <w:sz w:val="24"/>
          <w:szCs w:val="24"/>
        </w:rPr>
        <w:t xml:space="preserve">1.2. </w:t>
      </w:r>
      <w:r w:rsidR="004709A3" w:rsidRPr="008503D6">
        <w:rPr>
          <w:rFonts w:ascii="Times New Roman" w:hAnsi="Times New Roman" w:cs="Times New Roman"/>
          <w:sz w:val="24"/>
          <w:szCs w:val="24"/>
        </w:rPr>
        <w:t xml:space="preserve">Программа </w:t>
      </w:r>
      <w:r w:rsidR="00C41613" w:rsidRPr="008503D6">
        <w:rPr>
          <w:rFonts w:ascii="Times New Roman" w:hAnsi="Times New Roman" w:cs="Times New Roman"/>
          <w:sz w:val="24"/>
          <w:szCs w:val="24"/>
        </w:rPr>
        <w:t>п</w:t>
      </w:r>
      <w:r w:rsidR="004709A3"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xml:space="preserve"> утверждается Организацией-участником.</w:t>
      </w:r>
    </w:p>
    <w:p w:rsidR="00197B74" w:rsidRPr="005F2BB3" w:rsidRDefault="0009299C" w:rsidP="00672C01">
      <w:pPr>
        <w:pStyle w:val="ConsPlusNormal0"/>
        <w:spacing w:before="200"/>
        <w:ind w:firstLine="284"/>
        <w:contextualSpacing/>
        <w:jc w:val="both"/>
        <w:rPr>
          <w:rFonts w:ascii="Times New Roman" w:hAnsi="Times New Roman" w:cs="Times New Roman"/>
          <w:sz w:val="24"/>
          <w:szCs w:val="24"/>
        </w:rPr>
      </w:pPr>
      <w:bookmarkStart w:id="1" w:name="P153"/>
      <w:bookmarkEnd w:id="1"/>
      <w:r w:rsidRPr="005F2BB3">
        <w:rPr>
          <w:rFonts w:ascii="Times New Roman" w:hAnsi="Times New Roman" w:cs="Times New Roman"/>
          <w:sz w:val="24"/>
          <w:szCs w:val="24"/>
        </w:rPr>
        <w:t xml:space="preserve">1.3. </w:t>
      </w:r>
      <w:r w:rsidR="004709A3" w:rsidRPr="008503D6">
        <w:rPr>
          <w:rFonts w:ascii="Times New Roman" w:hAnsi="Times New Roman" w:cs="Times New Roman"/>
          <w:sz w:val="24"/>
          <w:szCs w:val="24"/>
        </w:rPr>
        <w:t>Пятидневные учебные сборы</w:t>
      </w:r>
      <w:r w:rsidRPr="005F2BB3">
        <w:rPr>
          <w:rFonts w:ascii="Times New Roman" w:hAnsi="Times New Roman" w:cs="Times New Roman"/>
          <w:sz w:val="24"/>
          <w:szCs w:val="24"/>
        </w:rPr>
        <w:t xml:space="preserve"> реализу</w:t>
      </w:r>
      <w:r w:rsidR="004709A3" w:rsidRPr="005F2BB3">
        <w:rPr>
          <w:rFonts w:ascii="Times New Roman" w:hAnsi="Times New Roman" w:cs="Times New Roman"/>
          <w:sz w:val="24"/>
          <w:szCs w:val="24"/>
        </w:rPr>
        <w:t>ю</w:t>
      </w:r>
      <w:r w:rsidRPr="005F2BB3">
        <w:rPr>
          <w:rFonts w:ascii="Times New Roman" w:hAnsi="Times New Roman" w:cs="Times New Roman"/>
          <w:sz w:val="24"/>
          <w:szCs w:val="24"/>
        </w:rPr>
        <w:t>тся в период</w:t>
      </w:r>
      <w:r w:rsidR="00672C01">
        <w:rPr>
          <w:rFonts w:ascii="Times New Roman" w:hAnsi="Times New Roman" w:cs="Times New Roman"/>
          <w:sz w:val="24"/>
          <w:szCs w:val="24"/>
        </w:rPr>
        <w:t xml:space="preserve"> с </w:t>
      </w:r>
      <w:r w:rsidRPr="005F2BB3">
        <w:rPr>
          <w:rFonts w:ascii="Times New Roman" w:hAnsi="Times New Roman" w:cs="Times New Roman"/>
          <w:sz w:val="24"/>
          <w:szCs w:val="24"/>
        </w:rPr>
        <w:t>_______________ 202</w:t>
      </w:r>
      <w:r w:rsidR="00060662">
        <w:rPr>
          <w:rFonts w:ascii="Times New Roman" w:hAnsi="Times New Roman" w:cs="Times New Roman"/>
          <w:sz w:val="24"/>
          <w:szCs w:val="24"/>
        </w:rPr>
        <w:t>_</w:t>
      </w:r>
      <w:r w:rsidRPr="005F2BB3">
        <w:rPr>
          <w:rFonts w:ascii="Times New Roman" w:hAnsi="Times New Roman" w:cs="Times New Roman"/>
          <w:sz w:val="24"/>
          <w:szCs w:val="24"/>
        </w:rPr>
        <w:t xml:space="preserve"> г. по _________________ 202</w:t>
      </w:r>
      <w:r w:rsidR="00060662">
        <w:rPr>
          <w:rFonts w:ascii="Times New Roman" w:hAnsi="Times New Roman" w:cs="Times New Roman"/>
          <w:sz w:val="24"/>
          <w:szCs w:val="24"/>
        </w:rPr>
        <w:t>_</w:t>
      </w:r>
      <w:r w:rsidRPr="005F2BB3">
        <w:rPr>
          <w:rFonts w:ascii="Times New Roman" w:hAnsi="Times New Roman" w:cs="Times New Roman"/>
          <w:sz w:val="24"/>
          <w:szCs w:val="24"/>
        </w:rPr>
        <w:t xml:space="preserve"> г.</w:t>
      </w:r>
    </w:p>
    <w:p w:rsidR="00197B74" w:rsidRPr="005F2BB3" w:rsidRDefault="0009299C" w:rsidP="008503D6">
      <w:pPr>
        <w:jc w:val="both"/>
        <w:rPr>
          <w:rFonts w:ascii="Times New Roman" w:hAnsi="Times New Roman" w:cs="Times New Roman"/>
          <w:bCs/>
          <w:sz w:val="24"/>
          <w:szCs w:val="24"/>
        </w:rPr>
      </w:pPr>
      <w:r w:rsidRPr="005F2BB3">
        <w:rPr>
          <w:rFonts w:ascii="Times New Roman" w:hAnsi="Times New Roman" w:cs="Times New Roman"/>
          <w:sz w:val="24"/>
          <w:szCs w:val="24"/>
        </w:rPr>
        <w:t xml:space="preserve">1.4. </w:t>
      </w:r>
      <w:r w:rsidR="004709A3" w:rsidRPr="008503D6">
        <w:rPr>
          <w:rFonts w:ascii="Times New Roman" w:hAnsi="Times New Roman" w:cs="Times New Roman"/>
          <w:sz w:val="24"/>
          <w:szCs w:val="24"/>
        </w:rPr>
        <w:t xml:space="preserve">Программа </w:t>
      </w:r>
      <w:r w:rsidR="003C2C91" w:rsidRPr="008503D6">
        <w:rPr>
          <w:rFonts w:ascii="Times New Roman" w:hAnsi="Times New Roman" w:cs="Times New Roman"/>
          <w:sz w:val="24"/>
          <w:szCs w:val="24"/>
        </w:rPr>
        <w:t>п</w:t>
      </w:r>
      <w:r w:rsidR="004709A3"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shd w:val="clear" w:color="auto" w:fill="FFFFFF"/>
        </w:rPr>
        <w:t xml:space="preserve"> реализуется на базе </w:t>
      </w:r>
      <w:r w:rsidRPr="005F2BB3">
        <w:rPr>
          <w:rFonts w:ascii="Times New Roman" w:hAnsi="Times New Roman" w:cs="Times New Roman"/>
          <w:sz w:val="24"/>
          <w:szCs w:val="24"/>
        </w:rPr>
        <w:t xml:space="preserve">структурного подразделения </w:t>
      </w:r>
      <w:r w:rsidR="00C43E2A" w:rsidRPr="005F2BB3">
        <w:rPr>
          <w:rFonts w:ascii="Times New Roman" w:hAnsi="Times New Roman" w:cs="Times New Roman"/>
          <w:bCs/>
          <w:sz w:val="24"/>
          <w:szCs w:val="24"/>
        </w:rPr>
        <w:t>ГБОУ АО «АГМКК»</w:t>
      </w:r>
      <w:r w:rsidR="00A22A08" w:rsidRPr="005F2BB3">
        <w:rPr>
          <w:rFonts w:ascii="Times New Roman" w:hAnsi="Times New Roman" w:cs="Times New Roman"/>
          <w:bCs/>
          <w:sz w:val="24"/>
          <w:szCs w:val="24"/>
        </w:rPr>
        <w:t xml:space="preserve"> Архангельский региональный учебно-методический военно-патриотический центр (лагерь) круглогодичного действия «Авангард»</w:t>
      </w:r>
      <w:r w:rsidR="00C41613" w:rsidRPr="005F2BB3">
        <w:rPr>
          <w:rFonts w:ascii="Times New Roman" w:hAnsi="Times New Roman" w:cs="Times New Roman"/>
          <w:bCs/>
          <w:sz w:val="24"/>
          <w:szCs w:val="24"/>
        </w:rPr>
        <w:t xml:space="preserve"> </w:t>
      </w:r>
      <w:r w:rsidRPr="005F2BB3">
        <w:rPr>
          <w:rFonts w:ascii="Times New Roman" w:hAnsi="Times New Roman" w:cs="Times New Roman"/>
          <w:sz w:val="24"/>
          <w:szCs w:val="24"/>
        </w:rPr>
        <w:t>по адресу: Архангельская область,</w:t>
      </w:r>
      <w:r w:rsidRPr="005F2BB3">
        <w:rPr>
          <w:rFonts w:ascii="Times New Roman" w:hAnsi="Times New Roman" w:cs="Times New Roman"/>
          <w:sz w:val="24"/>
          <w:szCs w:val="24"/>
          <w:shd w:val="clear" w:color="auto" w:fill="FFFFFF"/>
        </w:rPr>
        <w:t xml:space="preserve"> г. Мирный, ул. Заозерная, 26, корп. 4. </w:t>
      </w:r>
    </w:p>
    <w:p w:rsidR="00197B74" w:rsidRPr="005F2BB3" w:rsidRDefault="00197B74" w:rsidP="008503D6">
      <w:pPr>
        <w:pStyle w:val="ConsPlusNormal0"/>
        <w:contextualSpacing/>
        <w:jc w:val="both"/>
        <w:outlineLvl w:val="1"/>
        <w:rPr>
          <w:rFonts w:ascii="Times New Roman" w:hAnsi="Times New Roman" w:cs="Times New Roman"/>
          <w:b/>
          <w:sz w:val="24"/>
          <w:szCs w:val="24"/>
        </w:rPr>
      </w:pPr>
      <w:bookmarkStart w:id="2" w:name="P155"/>
      <w:bookmarkEnd w:id="2"/>
    </w:p>
    <w:p w:rsidR="004709A3" w:rsidRPr="005F2BB3" w:rsidRDefault="0009299C" w:rsidP="008503D6">
      <w:pPr>
        <w:pStyle w:val="ConsPlusNormal0"/>
        <w:ind w:firstLine="709"/>
        <w:contextualSpacing/>
        <w:jc w:val="both"/>
        <w:outlineLvl w:val="1"/>
        <w:rPr>
          <w:rFonts w:ascii="Times New Roman" w:hAnsi="Times New Roman" w:cs="Times New Roman"/>
          <w:b/>
          <w:sz w:val="24"/>
          <w:szCs w:val="24"/>
          <w:shd w:val="clear" w:color="auto" w:fill="92D050"/>
        </w:rPr>
      </w:pPr>
      <w:r w:rsidRPr="005F2BB3">
        <w:rPr>
          <w:rFonts w:ascii="Times New Roman" w:hAnsi="Times New Roman" w:cs="Times New Roman"/>
          <w:b/>
          <w:sz w:val="24"/>
          <w:szCs w:val="24"/>
        </w:rPr>
        <w:t xml:space="preserve">2. Осуществление образовательной деятельности при реализации </w:t>
      </w:r>
      <w:r w:rsidR="003C2C91" w:rsidRPr="008503D6">
        <w:rPr>
          <w:rFonts w:ascii="Times New Roman" w:hAnsi="Times New Roman" w:cs="Times New Roman"/>
          <w:b/>
          <w:sz w:val="24"/>
          <w:szCs w:val="24"/>
        </w:rPr>
        <w:t>п</w:t>
      </w:r>
      <w:r w:rsidR="004709A3" w:rsidRPr="008503D6">
        <w:rPr>
          <w:rFonts w:ascii="Times New Roman" w:hAnsi="Times New Roman" w:cs="Times New Roman"/>
          <w:b/>
          <w:sz w:val="24"/>
          <w:szCs w:val="24"/>
        </w:rPr>
        <w:t>ятидневных</w:t>
      </w:r>
      <w:r w:rsidR="004709A3" w:rsidRPr="005F2BB3">
        <w:rPr>
          <w:rFonts w:ascii="Times New Roman" w:hAnsi="Times New Roman" w:cs="Times New Roman"/>
          <w:b/>
          <w:sz w:val="24"/>
          <w:szCs w:val="24"/>
          <w:shd w:val="clear" w:color="auto" w:fill="92D050"/>
        </w:rPr>
        <w:t xml:space="preserve"> </w:t>
      </w:r>
      <w:r w:rsidR="004709A3" w:rsidRPr="008503D6">
        <w:rPr>
          <w:rFonts w:ascii="Times New Roman" w:hAnsi="Times New Roman" w:cs="Times New Roman"/>
          <w:b/>
          <w:sz w:val="24"/>
          <w:szCs w:val="24"/>
        </w:rPr>
        <w:t>учебных сборов</w:t>
      </w:r>
    </w:p>
    <w:p w:rsidR="00197B74" w:rsidRPr="005F2BB3" w:rsidRDefault="004709A3" w:rsidP="008503D6">
      <w:pPr>
        <w:pStyle w:val="ConsPlusNormal0"/>
        <w:ind w:firstLine="709"/>
        <w:contextualSpacing/>
        <w:jc w:val="both"/>
        <w:outlineLvl w:val="1"/>
        <w:rPr>
          <w:rFonts w:ascii="Times New Roman" w:hAnsi="Times New Roman" w:cs="Times New Roman"/>
          <w:sz w:val="24"/>
          <w:szCs w:val="24"/>
        </w:rPr>
      </w:pPr>
      <w:r w:rsidRPr="005F2BB3">
        <w:rPr>
          <w:rFonts w:ascii="Times New Roman" w:hAnsi="Times New Roman" w:cs="Times New Roman"/>
          <w:sz w:val="24"/>
          <w:szCs w:val="24"/>
        </w:rPr>
        <w:t xml:space="preserve"> </w:t>
      </w:r>
      <w:r w:rsidR="0009299C" w:rsidRPr="005F2BB3">
        <w:rPr>
          <w:rFonts w:ascii="Times New Roman" w:hAnsi="Times New Roman" w:cs="Times New Roman"/>
          <w:sz w:val="24"/>
          <w:szCs w:val="24"/>
        </w:rPr>
        <w:t xml:space="preserve">2.1. Программа, реализуемая Организацией-участником, её объем и содержание определяется </w:t>
      </w:r>
      <w:r w:rsidR="003C2C91" w:rsidRPr="008503D6">
        <w:rPr>
          <w:rFonts w:ascii="Times New Roman" w:hAnsi="Times New Roman" w:cs="Times New Roman"/>
          <w:sz w:val="24"/>
          <w:szCs w:val="24"/>
        </w:rPr>
        <w:t>п</w:t>
      </w:r>
      <w:r w:rsidRPr="008503D6">
        <w:rPr>
          <w:rFonts w:ascii="Times New Roman" w:hAnsi="Times New Roman" w:cs="Times New Roman"/>
          <w:sz w:val="24"/>
          <w:szCs w:val="24"/>
        </w:rPr>
        <w:t xml:space="preserve">рограммой </w:t>
      </w:r>
      <w:r w:rsidR="003C2C91" w:rsidRPr="008503D6">
        <w:rPr>
          <w:rFonts w:ascii="Times New Roman" w:hAnsi="Times New Roman" w:cs="Times New Roman"/>
          <w:sz w:val="24"/>
          <w:szCs w:val="24"/>
        </w:rPr>
        <w:t>п</w:t>
      </w:r>
      <w:r w:rsidRPr="008503D6">
        <w:rPr>
          <w:rFonts w:ascii="Times New Roman" w:hAnsi="Times New Roman" w:cs="Times New Roman"/>
          <w:sz w:val="24"/>
          <w:szCs w:val="24"/>
        </w:rPr>
        <w:t xml:space="preserve">ятидневных учебных сборов </w:t>
      </w:r>
      <w:r w:rsidR="0009299C" w:rsidRPr="008503D6">
        <w:rPr>
          <w:rFonts w:ascii="Times New Roman" w:hAnsi="Times New Roman" w:cs="Times New Roman"/>
          <w:sz w:val="24"/>
          <w:szCs w:val="24"/>
        </w:rPr>
        <w:t>(Приложение № 1)</w:t>
      </w:r>
      <w:r w:rsidR="0009299C" w:rsidRPr="005F2BB3">
        <w:rPr>
          <w:rFonts w:ascii="Times New Roman" w:hAnsi="Times New Roman" w:cs="Times New Roman"/>
          <w:sz w:val="24"/>
          <w:szCs w:val="24"/>
        </w:rPr>
        <w:t xml:space="preserve"> и настоящим Договором.</w:t>
      </w:r>
    </w:p>
    <w:p w:rsidR="00197B74" w:rsidRPr="005F2BB3" w:rsidRDefault="0009299C" w:rsidP="008503D6">
      <w:pPr>
        <w:pStyle w:val="ConsPlusNormal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2.2. При реализации </w:t>
      </w:r>
      <w:r w:rsidR="003C2C91" w:rsidRPr="008503D6">
        <w:rPr>
          <w:rFonts w:ascii="Times New Roman" w:hAnsi="Times New Roman" w:cs="Times New Roman"/>
          <w:sz w:val="24"/>
          <w:szCs w:val="24"/>
        </w:rPr>
        <w:t>п</w:t>
      </w:r>
      <w:r w:rsidR="000D0A0D"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xml:space="preserve"> Организация-участник обеспечивают соответствие образовательной деятельности требованиям Федерального </w:t>
      </w:r>
      <w:r w:rsidR="00B4110D" w:rsidRPr="005F2BB3">
        <w:rPr>
          <w:rFonts w:ascii="Times New Roman" w:hAnsi="Times New Roman" w:cs="Times New Roman"/>
          <w:sz w:val="24"/>
          <w:szCs w:val="24"/>
        </w:rPr>
        <w:t>законодательства.</w:t>
      </w:r>
    </w:p>
    <w:p w:rsidR="00197B74" w:rsidRPr="005F2BB3" w:rsidRDefault="0009299C" w:rsidP="008503D6">
      <w:pPr>
        <w:pStyle w:val="ConsPlusNormal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2.3. Число обучающихся п</w:t>
      </w:r>
      <w:r w:rsidR="00EB6D82" w:rsidRPr="005F2BB3">
        <w:rPr>
          <w:rFonts w:ascii="Times New Roman" w:hAnsi="Times New Roman" w:cs="Times New Roman"/>
          <w:sz w:val="24"/>
          <w:szCs w:val="24"/>
        </w:rPr>
        <w:t>ри реализации</w:t>
      </w:r>
      <w:r w:rsidRPr="005F2BB3">
        <w:rPr>
          <w:rFonts w:ascii="Times New Roman" w:hAnsi="Times New Roman" w:cs="Times New Roman"/>
          <w:sz w:val="24"/>
          <w:szCs w:val="24"/>
        </w:rPr>
        <w:t xml:space="preserve"> </w:t>
      </w:r>
      <w:r w:rsidR="003C2C91" w:rsidRPr="008503D6">
        <w:rPr>
          <w:rFonts w:ascii="Times New Roman" w:hAnsi="Times New Roman" w:cs="Times New Roman"/>
          <w:sz w:val="24"/>
          <w:szCs w:val="24"/>
        </w:rPr>
        <w:t>п</w:t>
      </w:r>
      <w:r w:rsidR="00EB6D82"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xml:space="preserve"> (далее - Обучающиеся) составляет ____ человек.</w:t>
      </w:r>
      <w:r w:rsidR="000D0A0D" w:rsidRPr="005F2BB3">
        <w:rPr>
          <w:rFonts w:ascii="Times New Roman" w:hAnsi="Times New Roman" w:cs="Times New Roman"/>
          <w:sz w:val="24"/>
          <w:szCs w:val="24"/>
        </w:rPr>
        <w:t xml:space="preserve"> </w:t>
      </w:r>
    </w:p>
    <w:p w:rsidR="00197B74" w:rsidRPr="005F2BB3" w:rsidRDefault="0009299C" w:rsidP="008503D6">
      <w:pPr>
        <w:pStyle w:val="ConsPlusNormal0"/>
        <w:spacing w:before="200"/>
        <w:ind w:firstLine="709"/>
        <w:contextualSpacing/>
        <w:jc w:val="both"/>
        <w:rPr>
          <w:rFonts w:ascii="Times New Roman" w:hAnsi="Times New Roman" w:cs="Times New Roman"/>
          <w:sz w:val="32"/>
          <w:szCs w:val="24"/>
        </w:rPr>
      </w:pPr>
      <w:r w:rsidRPr="005F2BB3">
        <w:rPr>
          <w:rFonts w:ascii="Times New Roman" w:hAnsi="Times New Roman" w:cs="Times New Roman"/>
          <w:sz w:val="24"/>
          <w:szCs w:val="24"/>
        </w:rPr>
        <w:t>Поименный список обучающихся, их паспортные данные, согласия законных представителей на участие в сборах и информация о допуске к сборам направляются Базовой организацией в Организацию-участник не менее чем за 1</w:t>
      </w:r>
      <w:r w:rsidR="006B1A17" w:rsidRPr="005F2BB3">
        <w:rPr>
          <w:rFonts w:ascii="Times New Roman" w:hAnsi="Times New Roman" w:cs="Times New Roman"/>
          <w:sz w:val="24"/>
          <w:szCs w:val="24"/>
        </w:rPr>
        <w:t>5</w:t>
      </w:r>
      <w:r w:rsidRPr="005F2BB3">
        <w:rPr>
          <w:rFonts w:ascii="Times New Roman" w:hAnsi="Times New Roman" w:cs="Times New Roman"/>
          <w:sz w:val="24"/>
          <w:szCs w:val="24"/>
        </w:rPr>
        <w:t xml:space="preserve"> рабочих дней до начала реализации Организацией-участником </w:t>
      </w:r>
      <w:r w:rsidR="003C2C91" w:rsidRPr="008503D6">
        <w:rPr>
          <w:rFonts w:ascii="Times New Roman" w:hAnsi="Times New Roman" w:cs="Times New Roman"/>
          <w:sz w:val="24"/>
          <w:szCs w:val="24"/>
        </w:rPr>
        <w:t>п</w:t>
      </w:r>
      <w:r w:rsidR="00EB6D82" w:rsidRPr="008503D6">
        <w:rPr>
          <w:rFonts w:ascii="Times New Roman" w:hAnsi="Times New Roman" w:cs="Times New Roman"/>
          <w:sz w:val="24"/>
          <w:szCs w:val="24"/>
        </w:rPr>
        <w:t>ятидневных учебных сборов</w:t>
      </w:r>
      <w:r w:rsidRPr="008503D6">
        <w:rPr>
          <w:rFonts w:ascii="Times New Roman" w:hAnsi="Times New Roman" w:cs="Times New Roman"/>
          <w:sz w:val="24"/>
          <w:szCs w:val="24"/>
        </w:rPr>
        <w:t xml:space="preserve"> путем направления </w:t>
      </w:r>
      <w:r w:rsidR="00806A9F" w:rsidRPr="008503D6">
        <w:rPr>
          <w:rFonts w:ascii="Times New Roman" w:hAnsi="Times New Roman" w:cs="Times New Roman"/>
          <w:sz w:val="24"/>
          <w:szCs w:val="24"/>
        </w:rPr>
        <w:t>архива данных</w:t>
      </w:r>
      <w:r w:rsidRPr="008503D6">
        <w:rPr>
          <w:rFonts w:ascii="Times New Roman" w:hAnsi="Times New Roman" w:cs="Times New Roman"/>
          <w:sz w:val="24"/>
          <w:szCs w:val="24"/>
        </w:rPr>
        <w:t xml:space="preserve"> на</w:t>
      </w:r>
      <w:r w:rsidR="00806A9F" w:rsidRPr="005F2BB3">
        <w:rPr>
          <w:rFonts w:ascii="Times New Roman" w:hAnsi="Times New Roman" w:cs="Times New Roman"/>
          <w:sz w:val="24"/>
          <w:szCs w:val="24"/>
        </w:rPr>
        <w:t xml:space="preserve"> </w:t>
      </w:r>
      <w:proofErr w:type="spellStart"/>
      <w:r w:rsidR="008A317A" w:rsidRPr="005F2BB3">
        <w:rPr>
          <w:rStyle w:val="organictextcontentspan"/>
          <w:rFonts w:ascii="Times New Roman" w:hAnsi="Times New Roman" w:cs="Times New Roman"/>
          <w:sz w:val="24"/>
        </w:rPr>
        <w:t>VipNet</w:t>
      </w:r>
      <w:proofErr w:type="spellEnd"/>
      <w:r w:rsidR="008A317A" w:rsidRPr="005F2BB3">
        <w:rPr>
          <w:rStyle w:val="organictextcontentspan"/>
          <w:rFonts w:ascii="Times New Roman" w:hAnsi="Times New Roman" w:cs="Times New Roman"/>
          <w:sz w:val="24"/>
        </w:rPr>
        <w:t xml:space="preserve"> №1623 на узел МСУ 001-МИНОБРАЗОВАНИЯ АО – 02 с темой письма "МО_Пятидневные сборы" (прописать МО).</w:t>
      </w:r>
    </w:p>
    <w:p w:rsidR="00197B74" w:rsidRPr="005F2BB3" w:rsidRDefault="0009299C" w:rsidP="008503D6">
      <w:pPr>
        <w:pStyle w:val="ConsPlusNormal0"/>
        <w:spacing w:before="20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При изменении состава обучающихся Базовая организация должна незамедлительно проинформировать Организацию-участника любым из способов: по телефону </w:t>
      </w:r>
      <w:r w:rsidR="000C5213" w:rsidRPr="005F2BB3">
        <w:rPr>
          <w:rFonts w:ascii="Times New Roman" w:hAnsi="Times New Roman" w:cs="Times New Roman"/>
          <w:sz w:val="24"/>
          <w:szCs w:val="24"/>
        </w:rPr>
        <w:t>8 (8182)</w:t>
      </w:r>
      <w:r w:rsidR="00C43E2A" w:rsidRPr="005F2BB3">
        <w:rPr>
          <w:rFonts w:ascii="Times New Roman" w:hAnsi="Times New Roman" w:cs="Times New Roman"/>
          <w:sz w:val="24"/>
          <w:szCs w:val="24"/>
        </w:rPr>
        <w:t xml:space="preserve"> </w:t>
      </w:r>
      <w:r w:rsidR="000C5213" w:rsidRPr="005F2BB3">
        <w:rPr>
          <w:rFonts w:ascii="Times New Roman" w:hAnsi="Times New Roman" w:cs="Times New Roman"/>
          <w:sz w:val="24"/>
          <w:szCs w:val="24"/>
        </w:rPr>
        <w:t>21-11-02</w:t>
      </w:r>
      <w:r w:rsidRPr="005F2BB3">
        <w:rPr>
          <w:rFonts w:ascii="Times New Roman" w:hAnsi="Times New Roman" w:cs="Times New Roman"/>
          <w:sz w:val="24"/>
          <w:szCs w:val="24"/>
        </w:rPr>
        <w:t xml:space="preserve">, по электронной почте </w:t>
      </w:r>
      <w:hyperlink r:id="rId8" w:history="1">
        <w:r w:rsidR="006B1A17" w:rsidRPr="005F2BB3">
          <w:rPr>
            <w:rStyle w:val="af8"/>
            <w:rFonts w:ascii="Times New Roman" w:eastAsia="Times New Roman" w:hAnsi="Times New Roman" w:cs="Times New Roman"/>
            <w:color w:val="auto"/>
            <w:sz w:val="24"/>
            <w:szCs w:val="24"/>
            <w:u w:val="none"/>
          </w:rPr>
          <w:t>ankononova@arhcadet.ru</w:t>
        </w:r>
      </w:hyperlink>
      <w:r w:rsidR="00C43E2A" w:rsidRPr="005F2BB3">
        <w:rPr>
          <w:rStyle w:val="af8"/>
          <w:rFonts w:ascii="Times New Roman" w:eastAsia="Times New Roman" w:hAnsi="Times New Roman" w:cs="Times New Roman"/>
          <w:color w:val="auto"/>
          <w:sz w:val="24"/>
          <w:szCs w:val="24"/>
          <w:u w:val="none"/>
        </w:rPr>
        <w:t>.</w:t>
      </w:r>
    </w:p>
    <w:p w:rsidR="00197B74" w:rsidRPr="005F2BB3" w:rsidRDefault="0009299C" w:rsidP="008503D6">
      <w:pPr>
        <w:pStyle w:val="ConsPlusNormal0"/>
        <w:spacing w:before="20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lastRenderedPageBreak/>
        <w:t xml:space="preserve">2.4. Расписание занятий по реализации </w:t>
      </w:r>
      <w:r w:rsidR="003C2C91" w:rsidRPr="008503D6">
        <w:rPr>
          <w:rFonts w:ascii="Times New Roman" w:hAnsi="Times New Roman" w:cs="Times New Roman"/>
          <w:sz w:val="24"/>
          <w:szCs w:val="24"/>
        </w:rPr>
        <w:t>п</w:t>
      </w:r>
      <w:r w:rsidR="00EB6D82"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xml:space="preserve"> определяется каждой из Сторон самостоятельно.</w:t>
      </w:r>
    </w:p>
    <w:p w:rsidR="00197B74" w:rsidRPr="005F2BB3" w:rsidRDefault="0009299C" w:rsidP="008503D6">
      <w:pPr>
        <w:pStyle w:val="ConsPlusNormal0"/>
        <w:spacing w:before="20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2.5. Базовая организация вправе проверять ход и качество реализации </w:t>
      </w:r>
      <w:r w:rsidR="003C2C91" w:rsidRPr="008503D6">
        <w:rPr>
          <w:rFonts w:ascii="Times New Roman" w:hAnsi="Times New Roman" w:cs="Times New Roman"/>
          <w:sz w:val="24"/>
          <w:szCs w:val="24"/>
        </w:rPr>
        <w:t>п</w:t>
      </w:r>
      <w:r w:rsidR="008A317A" w:rsidRPr="008503D6">
        <w:rPr>
          <w:rFonts w:ascii="Times New Roman" w:hAnsi="Times New Roman" w:cs="Times New Roman"/>
          <w:sz w:val="24"/>
          <w:szCs w:val="24"/>
        </w:rPr>
        <w:t>ятидневных учебных сборов</w:t>
      </w:r>
      <w:r w:rsidR="008A317A" w:rsidRPr="005F2BB3">
        <w:rPr>
          <w:rFonts w:ascii="Times New Roman" w:hAnsi="Times New Roman" w:cs="Times New Roman"/>
          <w:sz w:val="24"/>
          <w:szCs w:val="24"/>
        </w:rPr>
        <w:t xml:space="preserve"> </w:t>
      </w:r>
      <w:r w:rsidRPr="005F2BB3">
        <w:rPr>
          <w:rFonts w:ascii="Times New Roman" w:hAnsi="Times New Roman" w:cs="Times New Roman"/>
          <w:sz w:val="24"/>
          <w:szCs w:val="24"/>
        </w:rPr>
        <w:t>Организацией-участником, не нарушая ее автономию.</w:t>
      </w:r>
    </w:p>
    <w:p w:rsidR="00197B74" w:rsidRPr="005F2BB3" w:rsidRDefault="0009299C" w:rsidP="008503D6">
      <w:pPr>
        <w:pStyle w:val="ConsPlusNormal0"/>
        <w:spacing w:before="20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По запросу Базовой организации Организация-участник должна направить информацию о посещении обучающимися учебных и иных занятий, текущем контроле успеваемости в срок не позднее 3 рабочих дней с момента получения запроса.</w:t>
      </w:r>
    </w:p>
    <w:p w:rsidR="00197B74" w:rsidRPr="005F2BB3" w:rsidRDefault="0009299C" w:rsidP="008503D6">
      <w:pPr>
        <w:pStyle w:val="ConsPlusNormal0"/>
        <w:spacing w:before="20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Базовая организация вправе направить своих уполномоченных представителей для участия в проведении промежуточной аттестации Организацией-участником.</w:t>
      </w:r>
    </w:p>
    <w:p w:rsidR="00197B74" w:rsidRPr="005F2BB3" w:rsidRDefault="0009299C" w:rsidP="008503D6">
      <w:pPr>
        <w:pStyle w:val="ConsPlusNormal0"/>
        <w:spacing w:before="200"/>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2.6. Организация-участник, по результатам освоения Обучающимися </w:t>
      </w:r>
      <w:r w:rsidR="00A07AC9" w:rsidRPr="005F2BB3">
        <w:rPr>
          <w:rFonts w:ascii="Times New Roman" w:hAnsi="Times New Roman" w:cs="Times New Roman"/>
          <w:sz w:val="24"/>
          <w:szCs w:val="24"/>
        </w:rPr>
        <w:t xml:space="preserve">Программы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xml:space="preserve"> и успешного прохождения итоговой аттестации, выдает справку о прохождении 5-ти дневных учебных сборов (Приложение 2).</w:t>
      </w:r>
      <w:r w:rsidR="00AD7AA7" w:rsidRPr="005F2BB3">
        <w:rPr>
          <w:rFonts w:ascii="Times New Roman" w:hAnsi="Times New Roman" w:cs="Times New Roman"/>
          <w:sz w:val="24"/>
          <w:szCs w:val="24"/>
        </w:rPr>
        <w:t xml:space="preserve"> </w:t>
      </w:r>
      <w:r w:rsidR="00AD7AA7" w:rsidRPr="008503D6">
        <w:rPr>
          <w:rFonts w:ascii="Times New Roman" w:hAnsi="Times New Roman" w:cs="Times New Roman"/>
          <w:sz w:val="24"/>
          <w:szCs w:val="24"/>
        </w:rPr>
        <w:t>Индивидуальные справки для</w:t>
      </w:r>
      <w:r w:rsidR="00AD7AA7" w:rsidRPr="005F2BB3">
        <w:rPr>
          <w:rFonts w:ascii="Times New Roman" w:hAnsi="Times New Roman" w:cs="Times New Roman"/>
          <w:sz w:val="24"/>
          <w:szCs w:val="24"/>
          <w:shd w:val="clear" w:color="auto" w:fill="92D050"/>
        </w:rPr>
        <w:t xml:space="preserve"> </w:t>
      </w:r>
      <w:r w:rsidR="00AD7AA7" w:rsidRPr="008503D6">
        <w:rPr>
          <w:rFonts w:ascii="Times New Roman" w:hAnsi="Times New Roman" w:cs="Times New Roman"/>
          <w:sz w:val="24"/>
          <w:szCs w:val="24"/>
        </w:rPr>
        <w:t>обучающихся выдаются по запросу Базовой организации</w:t>
      </w:r>
      <w:r w:rsidR="00060662" w:rsidRPr="00060662">
        <w:rPr>
          <w:rFonts w:ascii="Times New Roman" w:hAnsi="Times New Roman" w:cs="Times New Roman"/>
          <w:sz w:val="24"/>
          <w:szCs w:val="24"/>
        </w:rPr>
        <w:t>.</w:t>
      </w:r>
    </w:p>
    <w:p w:rsidR="00197B74" w:rsidRPr="005F2BB3" w:rsidRDefault="0009299C" w:rsidP="008503D6">
      <w:pPr>
        <w:pStyle w:val="ConsPlusNormal"/>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2.7. Организация-участник при реализации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xml:space="preserve"> использует свои материально-технические ресурсы (учебный класс, оборудованный необходимыми наглядными пособиями, дидактическими материалами, материально-техническая база, кадровые ресурсы).</w:t>
      </w:r>
    </w:p>
    <w:p w:rsidR="00197B74" w:rsidRPr="005F2BB3" w:rsidRDefault="00197B74" w:rsidP="008503D6">
      <w:pPr>
        <w:pStyle w:val="ConsPlusNormal0"/>
        <w:contextualSpacing/>
        <w:jc w:val="both"/>
        <w:rPr>
          <w:rFonts w:ascii="Times New Roman" w:hAnsi="Times New Roman" w:cs="Times New Roman"/>
          <w:sz w:val="24"/>
          <w:szCs w:val="24"/>
        </w:rPr>
      </w:pPr>
    </w:p>
    <w:p w:rsidR="00A07AC9" w:rsidRPr="005F2BB3" w:rsidRDefault="0009299C" w:rsidP="008503D6">
      <w:pPr>
        <w:pStyle w:val="ConsPlusNormal0"/>
        <w:ind w:left="284"/>
        <w:contextualSpacing/>
        <w:jc w:val="both"/>
        <w:outlineLvl w:val="1"/>
        <w:rPr>
          <w:rFonts w:ascii="Times New Roman" w:hAnsi="Times New Roman" w:cs="Times New Roman"/>
          <w:sz w:val="24"/>
          <w:szCs w:val="24"/>
          <w:shd w:val="clear" w:color="auto" w:fill="92D050"/>
        </w:rPr>
      </w:pPr>
      <w:r w:rsidRPr="005F2BB3">
        <w:rPr>
          <w:rFonts w:ascii="Times New Roman" w:hAnsi="Times New Roman" w:cs="Times New Roman"/>
          <w:b/>
          <w:sz w:val="24"/>
          <w:szCs w:val="24"/>
        </w:rPr>
        <w:t>3. Финансовое обеспечение реализации</w:t>
      </w:r>
      <w:r w:rsidRPr="008503D6">
        <w:rPr>
          <w:rFonts w:ascii="Times New Roman" w:hAnsi="Times New Roman" w:cs="Times New Roman"/>
          <w:b/>
          <w:sz w:val="24"/>
          <w:szCs w:val="24"/>
        </w:rPr>
        <w:t xml:space="preserve">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p>
    <w:p w:rsidR="00197B74" w:rsidRPr="005F2BB3" w:rsidRDefault="0009299C" w:rsidP="008503D6">
      <w:pPr>
        <w:pStyle w:val="ConsPlusNormal0"/>
        <w:ind w:left="284"/>
        <w:contextualSpacing/>
        <w:jc w:val="both"/>
        <w:outlineLvl w:val="1"/>
        <w:rPr>
          <w:rFonts w:ascii="Times New Roman" w:hAnsi="Times New Roman" w:cs="Times New Roman"/>
          <w:sz w:val="24"/>
          <w:szCs w:val="24"/>
        </w:rPr>
      </w:pPr>
      <w:r w:rsidRPr="005F2BB3">
        <w:rPr>
          <w:rFonts w:ascii="Times New Roman" w:hAnsi="Times New Roman" w:cs="Times New Roman"/>
          <w:sz w:val="24"/>
          <w:szCs w:val="24"/>
        </w:rPr>
        <w:t>3.1. Организация</w:t>
      </w:r>
      <w:r w:rsidR="00DA4783" w:rsidRPr="005F2BB3">
        <w:rPr>
          <w:rFonts w:ascii="Times New Roman" w:hAnsi="Times New Roman" w:cs="Times New Roman"/>
          <w:sz w:val="24"/>
          <w:szCs w:val="24"/>
        </w:rPr>
        <w:t xml:space="preserve">-участник </w:t>
      </w:r>
      <w:r w:rsidRPr="008503D6">
        <w:rPr>
          <w:rFonts w:ascii="Times New Roman" w:hAnsi="Times New Roman" w:cs="Times New Roman"/>
          <w:sz w:val="24"/>
          <w:szCs w:val="24"/>
        </w:rPr>
        <w:t xml:space="preserve">реализует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ятидневные учебные сборы</w:t>
      </w:r>
      <w:r w:rsidRPr="005F2BB3">
        <w:rPr>
          <w:rFonts w:ascii="Times New Roman" w:hAnsi="Times New Roman" w:cs="Times New Roman"/>
          <w:sz w:val="24"/>
          <w:szCs w:val="24"/>
        </w:rPr>
        <w:t xml:space="preserve"> на безвозмездной основе в сетевой форме на условиях настоящего Договора.</w:t>
      </w:r>
    </w:p>
    <w:p w:rsidR="00197B74" w:rsidRPr="005F2BB3" w:rsidRDefault="00197B74" w:rsidP="008503D6">
      <w:pPr>
        <w:pStyle w:val="ConsPlusNormal0"/>
        <w:outlineLvl w:val="2"/>
        <w:rPr>
          <w:rFonts w:ascii="Times New Roman" w:hAnsi="Times New Roman" w:cs="Times New Roman"/>
          <w:b/>
          <w:sz w:val="24"/>
          <w:szCs w:val="24"/>
        </w:rPr>
      </w:pPr>
    </w:p>
    <w:p w:rsidR="00197B74" w:rsidRPr="005F2BB3" w:rsidRDefault="0009299C" w:rsidP="008503D6">
      <w:pPr>
        <w:pStyle w:val="ConsPlusNormal0"/>
        <w:numPr>
          <w:ilvl w:val="0"/>
          <w:numId w:val="25"/>
        </w:numPr>
        <w:outlineLvl w:val="2"/>
        <w:rPr>
          <w:rFonts w:ascii="Times New Roman" w:hAnsi="Times New Roman" w:cs="Times New Roman"/>
          <w:b/>
          <w:sz w:val="24"/>
          <w:szCs w:val="24"/>
        </w:rPr>
      </w:pPr>
      <w:r w:rsidRPr="005F2BB3">
        <w:rPr>
          <w:rFonts w:ascii="Times New Roman" w:hAnsi="Times New Roman" w:cs="Times New Roman"/>
          <w:b/>
          <w:sz w:val="24"/>
          <w:szCs w:val="24"/>
        </w:rPr>
        <w:t>Обязанности Сторон</w:t>
      </w:r>
    </w:p>
    <w:p w:rsidR="00197B74" w:rsidRPr="005F2BB3" w:rsidRDefault="0009299C" w:rsidP="008503D6">
      <w:pPr>
        <w:pStyle w:val="ConsPlusNormal0"/>
        <w:ind w:firstLine="709"/>
        <w:jc w:val="both"/>
        <w:rPr>
          <w:rFonts w:ascii="Times New Roman" w:hAnsi="Times New Roman" w:cs="Times New Roman"/>
          <w:b/>
          <w:sz w:val="24"/>
          <w:szCs w:val="24"/>
        </w:rPr>
      </w:pPr>
      <w:r w:rsidRPr="005F2BB3">
        <w:rPr>
          <w:rFonts w:ascii="Times New Roman" w:hAnsi="Times New Roman" w:cs="Times New Roman"/>
          <w:b/>
          <w:sz w:val="24"/>
          <w:szCs w:val="24"/>
        </w:rPr>
        <w:t>4.1. Базовая организация обязана:</w:t>
      </w:r>
    </w:p>
    <w:p w:rsidR="00197B74" w:rsidRPr="005F2BB3" w:rsidRDefault="0009299C" w:rsidP="008503D6">
      <w:pPr>
        <w:pStyle w:val="ConsPlusNormal0"/>
        <w:ind w:firstLine="709"/>
        <w:jc w:val="both"/>
        <w:rPr>
          <w:rFonts w:ascii="Times New Roman" w:hAnsi="Times New Roman" w:cs="Times New Roman"/>
          <w:sz w:val="24"/>
          <w:szCs w:val="24"/>
        </w:rPr>
      </w:pPr>
      <w:r w:rsidRPr="005F2BB3">
        <w:rPr>
          <w:rFonts w:ascii="Times New Roman" w:hAnsi="Times New Roman" w:cs="Times New Roman"/>
          <w:sz w:val="24"/>
          <w:szCs w:val="24"/>
        </w:rPr>
        <w:t>4.1.1. Провести родительское собрание. Довести до родителей (законных представителей) требования нормативно-правовых актов по обязательной подготовке граждан к военной службе, сроков и порядке проведения учебных сборов, списка необходимой формы одежды и экипировки для Обучающихся.</w:t>
      </w:r>
      <w:r w:rsidRPr="005F2BB3">
        <w:rPr>
          <w:rFonts w:ascii="Times New Roman" w:hAnsi="Times New Roman" w:cs="Times New Roman"/>
          <w:sz w:val="24"/>
          <w:szCs w:val="24"/>
          <w:shd w:val="clear" w:color="auto" w:fill="FFFFFF"/>
        </w:rPr>
        <w:t xml:space="preserve"> </w:t>
      </w:r>
      <w:bookmarkStart w:id="3" w:name="_Hlk114559315"/>
      <w:r w:rsidRPr="005F2BB3">
        <w:rPr>
          <w:rFonts w:ascii="Times New Roman" w:hAnsi="Times New Roman" w:cs="Times New Roman"/>
          <w:sz w:val="24"/>
          <w:szCs w:val="24"/>
          <w:shd w:val="clear" w:color="auto" w:fill="FFFFFF"/>
        </w:rPr>
        <w:t xml:space="preserve">Обеспечить получение </w:t>
      </w:r>
      <w:r w:rsidRPr="005F2BB3">
        <w:rPr>
          <w:rFonts w:ascii="Times New Roman" w:hAnsi="Times New Roman" w:cs="Times New Roman"/>
          <w:sz w:val="24"/>
          <w:szCs w:val="24"/>
        </w:rPr>
        <w:t xml:space="preserve">родителем (законным представителем) </w:t>
      </w:r>
      <w:r w:rsidRPr="005F2BB3">
        <w:rPr>
          <w:rFonts w:ascii="Times New Roman" w:hAnsi="Times New Roman" w:cs="Times New Roman"/>
          <w:sz w:val="24"/>
          <w:szCs w:val="24"/>
          <w:shd w:val="clear" w:color="auto" w:fill="FFFFFF"/>
        </w:rPr>
        <w:t>памятки о проведении сборов (Приложение №3)</w:t>
      </w:r>
      <w:bookmarkEnd w:id="3"/>
      <w:r w:rsidRPr="005F2BB3">
        <w:rPr>
          <w:rFonts w:ascii="Times New Roman" w:hAnsi="Times New Roman" w:cs="Times New Roman"/>
          <w:sz w:val="24"/>
          <w:szCs w:val="24"/>
          <w:shd w:val="clear" w:color="auto" w:fill="FFFFFF"/>
        </w:rPr>
        <w:t>.</w:t>
      </w:r>
    </w:p>
    <w:p w:rsidR="00197B74" w:rsidRPr="005F2BB3" w:rsidRDefault="0009299C"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4.1.2. Получить от родителей (законных представителей) согласие на поездку </w:t>
      </w:r>
      <w:r w:rsidR="00C43E2A" w:rsidRPr="005F2BB3">
        <w:rPr>
          <w:rFonts w:ascii="Times New Roman" w:hAnsi="Times New Roman" w:cs="Times New Roman"/>
          <w:sz w:val="24"/>
          <w:szCs w:val="24"/>
        </w:rPr>
        <w:t>о</w:t>
      </w:r>
      <w:r w:rsidRPr="005F2BB3">
        <w:rPr>
          <w:rFonts w:ascii="Times New Roman" w:hAnsi="Times New Roman" w:cs="Times New Roman"/>
          <w:sz w:val="24"/>
          <w:szCs w:val="24"/>
        </w:rPr>
        <w:t xml:space="preserve">бучающихся в </w:t>
      </w:r>
      <w:r w:rsidR="0034726C" w:rsidRPr="005F2BB3">
        <w:rPr>
          <w:rFonts w:ascii="Times New Roman" w:hAnsi="Times New Roman" w:cs="Times New Roman"/>
          <w:bCs/>
          <w:sz w:val="24"/>
          <w:szCs w:val="24"/>
        </w:rPr>
        <w:t xml:space="preserve">Архангельский региональный учебно-методический военно-патриотический центр (лагерь) круглогодичного действия «Авангард» </w:t>
      </w:r>
      <w:r w:rsidRPr="005F2BB3">
        <w:rPr>
          <w:rFonts w:ascii="Times New Roman" w:hAnsi="Times New Roman" w:cs="Times New Roman"/>
          <w:sz w:val="24"/>
          <w:szCs w:val="24"/>
        </w:rPr>
        <w:t xml:space="preserve">для прохождения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согласие на медицинское вмешательство и согласие на обработку персональных данных Обучающихся, привлекаемых к учебным сборам (Приложение № 4)</w:t>
      </w:r>
    </w:p>
    <w:p w:rsidR="00197B74" w:rsidRPr="005F2BB3" w:rsidRDefault="0009299C" w:rsidP="008503D6">
      <w:pPr>
        <w:pStyle w:val="ConsPlusNormal0"/>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4.1.3. Организовать медицинское освидетельствование участников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w:t>
      </w:r>
      <w:r w:rsidR="00A07AC9" w:rsidRPr="005F2BB3">
        <w:rPr>
          <w:rFonts w:ascii="Times New Roman" w:hAnsi="Times New Roman" w:cs="Times New Roman"/>
          <w:sz w:val="24"/>
          <w:szCs w:val="24"/>
        </w:rPr>
        <w:t xml:space="preserve"> </w:t>
      </w:r>
    </w:p>
    <w:p w:rsidR="00197B74" w:rsidRPr="005F2BB3" w:rsidRDefault="0009299C" w:rsidP="008503D6">
      <w:pPr>
        <w:pStyle w:val="ConsPlusNormal0"/>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4.1.4. Представить списки участников учебных сборов и юношей, не допущенных к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w:t>
      </w:r>
      <w:r w:rsidR="00060662">
        <w:rPr>
          <w:rFonts w:ascii="Times New Roman" w:hAnsi="Times New Roman" w:cs="Times New Roman"/>
          <w:sz w:val="24"/>
          <w:szCs w:val="24"/>
        </w:rPr>
        <w:t>м</w:t>
      </w:r>
      <w:r w:rsidR="00A07AC9" w:rsidRPr="008503D6">
        <w:rPr>
          <w:rFonts w:ascii="Times New Roman" w:hAnsi="Times New Roman" w:cs="Times New Roman"/>
          <w:sz w:val="24"/>
          <w:szCs w:val="24"/>
        </w:rPr>
        <w:t xml:space="preserve"> учебны</w:t>
      </w:r>
      <w:r w:rsidR="00060662">
        <w:rPr>
          <w:rFonts w:ascii="Times New Roman" w:hAnsi="Times New Roman" w:cs="Times New Roman"/>
          <w:sz w:val="24"/>
          <w:szCs w:val="24"/>
        </w:rPr>
        <w:t>м</w:t>
      </w:r>
      <w:r w:rsidR="00A07AC9" w:rsidRPr="008503D6">
        <w:rPr>
          <w:rFonts w:ascii="Times New Roman" w:hAnsi="Times New Roman" w:cs="Times New Roman"/>
          <w:sz w:val="24"/>
          <w:szCs w:val="24"/>
        </w:rPr>
        <w:t xml:space="preserve"> сбор</w:t>
      </w:r>
      <w:r w:rsidR="00060662">
        <w:rPr>
          <w:rFonts w:ascii="Times New Roman" w:hAnsi="Times New Roman" w:cs="Times New Roman"/>
          <w:sz w:val="24"/>
          <w:szCs w:val="24"/>
        </w:rPr>
        <w:t>ам</w:t>
      </w:r>
      <w:r w:rsidRPr="005F2BB3">
        <w:rPr>
          <w:rFonts w:ascii="Times New Roman" w:hAnsi="Times New Roman" w:cs="Times New Roman"/>
          <w:sz w:val="24"/>
          <w:szCs w:val="24"/>
        </w:rPr>
        <w:t>, с указанием причин.</w:t>
      </w:r>
    </w:p>
    <w:p w:rsidR="00197B74" w:rsidRPr="005F2BB3" w:rsidRDefault="0009299C" w:rsidP="008503D6">
      <w:pPr>
        <w:pStyle w:val="ConsPlusNormal0"/>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4.1.5. Проинформировать Обучающихся о месте и времени отбытия на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ятидневные учебные сборы</w:t>
      </w:r>
      <w:r w:rsidRPr="005F2BB3">
        <w:rPr>
          <w:rFonts w:ascii="Times New Roman" w:hAnsi="Times New Roman" w:cs="Times New Roman"/>
          <w:sz w:val="24"/>
          <w:szCs w:val="24"/>
        </w:rPr>
        <w:t>. Организовать контроль за убытием.</w:t>
      </w:r>
      <w:r w:rsidR="00A07AC9" w:rsidRPr="005F2BB3">
        <w:rPr>
          <w:rFonts w:ascii="Times New Roman" w:hAnsi="Times New Roman" w:cs="Times New Roman"/>
          <w:sz w:val="24"/>
          <w:szCs w:val="24"/>
        </w:rPr>
        <w:t xml:space="preserve"> </w:t>
      </w:r>
    </w:p>
    <w:p w:rsidR="00197B74" w:rsidRPr="005F2BB3" w:rsidRDefault="0009299C" w:rsidP="008503D6">
      <w:pPr>
        <w:pStyle w:val="ConsPlusNormal0"/>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4.1.6. Организовать занятия с учащимися, не убывшими на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ятидневные учебные сборы</w:t>
      </w:r>
      <w:r w:rsidRPr="005F2BB3">
        <w:rPr>
          <w:rFonts w:ascii="Times New Roman" w:hAnsi="Times New Roman" w:cs="Times New Roman"/>
          <w:sz w:val="24"/>
          <w:szCs w:val="24"/>
        </w:rPr>
        <w:t xml:space="preserve"> по различным причинам.</w:t>
      </w:r>
    </w:p>
    <w:p w:rsidR="00197B74" w:rsidRPr="005F2BB3" w:rsidRDefault="0009299C" w:rsidP="008503D6">
      <w:pPr>
        <w:pStyle w:val="ConsPlusNormal0"/>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4.1.7. Обеспечить сопровождение Обучающихся на период реализации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xml:space="preserve"> и трансфера до места обучения и обратно из расчета 1 (один) сопровождающий взрослый на 20 (двадцать) несовершеннолетних. </w:t>
      </w:r>
      <w:r w:rsidR="00A07AC9" w:rsidRPr="005F2BB3">
        <w:rPr>
          <w:rFonts w:ascii="Times New Roman" w:hAnsi="Times New Roman" w:cs="Times New Roman"/>
          <w:sz w:val="24"/>
          <w:szCs w:val="24"/>
        </w:rPr>
        <w:t xml:space="preserve"> </w:t>
      </w:r>
    </w:p>
    <w:p w:rsidR="00197B74" w:rsidRPr="005F2BB3" w:rsidRDefault="0009299C" w:rsidP="008503D6">
      <w:pPr>
        <w:pStyle w:val="ConsPlusNormal0"/>
        <w:ind w:firstLine="709"/>
        <w:jc w:val="both"/>
        <w:rPr>
          <w:rFonts w:ascii="Times New Roman" w:hAnsi="Times New Roman" w:cs="Times New Roman"/>
          <w:sz w:val="24"/>
          <w:szCs w:val="24"/>
        </w:rPr>
      </w:pPr>
      <w:r w:rsidRPr="005F2BB3">
        <w:rPr>
          <w:rFonts w:ascii="Times New Roman" w:hAnsi="Times New Roman" w:cs="Times New Roman"/>
          <w:sz w:val="24"/>
          <w:szCs w:val="24"/>
        </w:rPr>
        <w:t>При малом количестве Обучающихся вопрос направления сопровождающего обсуждаются индивидуально.</w:t>
      </w:r>
    </w:p>
    <w:p w:rsidR="00197B74" w:rsidRPr="005F2BB3" w:rsidRDefault="0009299C" w:rsidP="008503D6">
      <w:pPr>
        <w:pStyle w:val="ConsPlusNormal0"/>
        <w:numPr>
          <w:ilvl w:val="2"/>
          <w:numId w:val="25"/>
        </w:numPr>
        <w:ind w:left="0"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Обеспечить проведение инструктажей для сопровождающих взрослых по мерам безопасности при перевозке </w:t>
      </w:r>
      <w:r w:rsidR="004B19AA" w:rsidRPr="005F2BB3">
        <w:rPr>
          <w:rFonts w:ascii="Times New Roman" w:hAnsi="Times New Roman" w:cs="Times New Roman"/>
          <w:sz w:val="24"/>
          <w:szCs w:val="24"/>
        </w:rPr>
        <w:t>об</w:t>
      </w:r>
      <w:r w:rsidRPr="005F2BB3">
        <w:rPr>
          <w:rFonts w:ascii="Times New Roman" w:hAnsi="Times New Roman" w:cs="Times New Roman"/>
          <w:sz w:val="24"/>
          <w:szCs w:val="24"/>
        </w:rPr>
        <w:t>уча</w:t>
      </w:r>
      <w:r w:rsidR="004B19AA" w:rsidRPr="005F2BB3">
        <w:rPr>
          <w:rFonts w:ascii="Times New Roman" w:hAnsi="Times New Roman" w:cs="Times New Roman"/>
          <w:sz w:val="24"/>
          <w:szCs w:val="24"/>
        </w:rPr>
        <w:t>ю</w:t>
      </w:r>
      <w:r w:rsidRPr="005F2BB3">
        <w:rPr>
          <w:rFonts w:ascii="Times New Roman" w:hAnsi="Times New Roman" w:cs="Times New Roman"/>
          <w:sz w:val="24"/>
          <w:szCs w:val="24"/>
        </w:rPr>
        <w:t>щихся.</w:t>
      </w:r>
    </w:p>
    <w:p w:rsidR="00197B74" w:rsidRPr="005F2BB3" w:rsidRDefault="0009299C" w:rsidP="008503D6">
      <w:pPr>
        <w:pStyle w:val="ConsPlusNormal0"/>
        <w:numPr>
          <w:ilvl w:val="2"/>
          <w:numId w:val="25"/>
        </w:numPr>
        <w:ind w:left="0"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Закрепить </w:t>
      </w:r>
      <w:bookmarkStart w:id="4" w:name="_Hlk114566196"/>
      <w:r w:rsidRPr="005F2BB3">
        <w:rPr>
          <w:rFonts w:ascii="Times New Roman" w:hAnsi="Times New Roman" w:cs="Times New Roman"/>
          <w:sz w:val="24"/>
          <w:szCs w:val="24"/>
        </w:rPr>
        <w:t xml:space="preserve">приказом возложение </w:t>
      </w:r>
      <w:r w:rsidRPr="005F2BB3">
        <w:rPr>
          <w:rFonts w:ascii="Times New Roman" w:hAnsi="Times New Roman" w:cs="Times New Roman"/>
          <w:sz w:val="24"/>
          <w:szCs w:val="24"/>
          <w:shd w:val="clear" w:color="auto" w:fill="FFFFFF"/>
        </w:rPr>
        <w:t xml:space="preserve">персональной </w:t>
      </w:r>
      <w:r w:rsidRPr="005F2BB3">
        <w:rPr>
          <w:rFonts w:ascii="Times New Roman" w:hAnsi="Times New Roman" w:cs="Times New Roman"/>
          <w:sz w:val="24"/>
          <w:szCs w:val="24"/>
        </w:rPr>
        <w:t>ответственности сопровождающего за жизнь и здоровье Обучающихся на весь период сопровождения. Копию приказа направить Организации -участнику</w:t>
      </w:r>
      <w:bookmarkEnd w:id="4"/>
      <w:r w:rsidRPr="005F2BB3">
        <w:rPr>
          <w:rFonts w:ascii="Times New Roman" w:hAnsi="Times New Roman" w:cs="Times New Roman"/>
          <w:sz w:val="24"/>
          <w:szCs w:val="24"/>
        </w:rPr>
        <w:t>.</w:t>
      </w:r>
    </w:p>
    <w:p w:rsidR="003310AF" w:rsidRPr="005F2BB3" w:rsidRDefault="00607177" w:rsidP="008503D6">
      <w:pPr>
        <w:pStyle w:val="ConsPlusNormal0"/>
        <w:numPr>
          <w:ilvl w:val="2"/>
          <w:numId w:val="25"/>
        </w:numPr>
        <w:ind w:left="0" w:firstLine="709"/>
        <w:jc w:val="both"/>
        <w:rPr>
          <w:rFonts w:ascii="Times New Roman" w:hAnsi="Times New Roman" w:cs="Times New Roman"/>
          <w:sz w:val="24"/>
          <w:szCs w:val="24"/>
        </w:rPr>
      </w:pPr>
      <w:r w:rsidRPr="005F2BB3">
        <w:rPr>
          <w:rFonts w:ascii="Times New Roman" w:hAnsi="Times New Roman" w:cs="Times New Roman"/>
          <w:sz w:val="24"/>
          <w:szCs w:val="24"/>
        </w:rPr>
        <w:t>П</w:t>
      </w:r>
      <w:r w:rsidR="003310AF" w:rsidRPr="005F2BB3">
        <w:rPr>
          <w:rFonts w:ascii="Times New Roman" w:hAnsi="Times New Roman" w:cs="Times New Roman"/>
          <w:sz w:val="24"/>
          <w:szCs w:val="24"/>
        </w:rPr>
        <w:t>итание сопровождающих взрослых</w:t>
      </w:r>
      <w:r w:rsidRPr="005F2BB3">
        <w:rPr>
          <w:rFonts w:ascii="Times New Roman" w:hAnsi="Times New Roman" w:cs="Times New Roman"/>
          <w:sz w:val="24"/>
          <w:szCs w:val="24"/>
        </w:rPr>
        <w:t xml:space="preserve"> производится за счет</w:t>
      </w:r>
      <w:r w:rsidR="003310AF" w:rsidRPr="005F2BB3">
        <w:rPr>
          <w:rFonts w:ascii="Times New Roman" w:hAnsi="Times New Roman" w:cs="Times New Roman"/>
          <w:sz w:val="24"/>
          <w:szCs w:val="24"/>
        </w:rPr>
        <w:t xml:space="preserve"> Базовой</w:t>
      </w:r>
      <w:r w:rsidR="00B4110D" w:rsidRPr="005F2BB3">
        <w:rPr>
          <w:rFonts w:ascii="Times New Roman" w:hAnsi="Times New Roman" w:cs="Times New Roman"/>
          <w:sz w:val="24"/>
          <w:szCs w:val="24"/>
        </w:rPr>
        <w:t xml:space="preserve"> организации</w:t>
      </w:r>
      <w:r w:rsidR="003310AF" w:rsidRPr="005F2BB3">
        <w:rPr>
          <w:rFonts w:ascii="Times New Roman" w:hAnsi="Times New Roman" w:cs="Times New Roman"/>
          <w:sz w:val="24"/>
          <w:szCs w:val="24"/>
        </w:rPr>
        <w:t xml:space="preserve"> </w:t>
      </w:r>
      <w:r w:rsidR="00B4110D" w:rsidRPr="005F2BB3">
        <w:rPr>
          <w:rFonts w:ascii="Times New Roman" w:hAnsi="Times New Roman" w:cs="Times New Roman"/>
          <w:sz w:val="24"/>
          <w:szCs w:val="24"/>
        </w:rPr>
        <w:t xml:space="preserve">по </w:t>
      </w:r>
      <w:r w:rsidR="003310AF" w:rsidRPr="005F2BB3">
        <w:rPr>
          <w:rFonts w:ascii="Times New Roman" w:hAnsi="Times New Roman" w:cs="Times New Roman"/>
          <w:sz w:val="24"/>
          <w:szCs w:val="24"/>
        </w:rPr>
        <w:lastRenderedPageBreak/>
        <w:t xml:space="preserve">индивидуальной заявке. Стоимость одной </w:t>
      </w:r>
      <w:proofErr w:type="spellStart"/>
      <w:r w:rsidR="003310AF" w:rsidRPr="005F2BB3">
        <w:rPr>
          <w:rFonts w:ascii="Times New Roman" w:hAnsi="Times New Roman" w:cs="Times New Roman"/>
          <w:sz w:val="24"/>
          <w:szCs w:val="24"/>
        </w:rPr>
        <w:t>сутодачи</w:t>
      </w:r>
      <w:proofErr w:type="spellEnd"/>
      <w:r w:rsidR="003310AF" w:rsidRPr="005F2BB3">
        <w:rPr>
          <w:rFonts w:ascii="Times New Roman" w:hAnsi="Times New Roman" w:cs="Times New Roman"/>
          <w:sz w:val="24"/>
          <w:szCs w:val="24"/>
        </w:rPr>
        <w:t xml:space="preserve"> – </w:t>
      </w:r>
      <w:r w:rsidR="00C57F2B">
        <w:rPr>
          <w:rFonts w:ascii="Times New Roman" w:hAnsi="Times New Roman" w:cs="Times New Roman"/>
          <w:sz w:val="24"/>
          <w:szCs w:val="24"/>
        </w:rPr>
        <w:t>6</w:t>
      </w:r>
      <w:bookmarkStart w:id="5" w:name="_GoBack"/>
      <w:bookmarkEnd w:id="5"/>
      <w:r w:rsidR="003310AF" w:rsidRPr="005F2BB3">
        <w:rPr>
          <w:rFonts w:ascii="Times New Roman" w:hAnsi="Times New Roman" w:cs="Times New Roman"/>
          <w:sz w:val="24"/>
          <w:szCs w:val="24"/>
        </w:rPr>
        <w:t>50 руб.</w:t>
      </w:r>
    </w:p>
    <w:p w:rsidR="003310AF" w:rsidRPr="005F2BB3" w:rsidRDefault="003310AF" w:rsidP="008503D6">
      <w:pPr>
        <w:pStyle w:val="ConsPlusNormal0"/>
        <w:ind w:firstLine="567"/>
        <w:jc w:val="both"/>
        <w:rPr>
          <w:rFonts w:ascii="Times New Roman" w:hAnsi="Times New Roman" w:cs="Times New Roman"/>
          <w:b/>
          <w:sz w:val="18"/>
          <w:szCs w:val="24"/>
        </w:rPr>
      </w:pPr>
    </w:p>
    <w:p w:rsidR="00197B74" w:rsidRPr="005F2BB3" w:rsidRDefault="0009299C" w:rsidP="008503D6">
      <w:pPr>
        <w:pStyle w:val="ConsPlusNormal0"/>
        <w:ind w:firstLine="567"/>
        <w:jc w:val="both"/>
        <w:rPr>
          <w:rFonts w:ascii="Times New Roman" w:hAnsi="Times New Roman" w:cs="Times New Roman"/>
          <w:b/>
          <w:sz w:val="24"/>
          <w:szCs w:val="24"/>
        </w:rPr>
      </w:pPr>
      <w:r w:rsidRPr="005F2BB3">
        <w:rPr>
          <w:rFonts w:ascii="Times New Roman" w:hAnsi="Times New Roman" w:cs="Times New Roman"/>
          <w:b/>
          <w:sz w:val="24"/>
          <w:szCs w:val="24"/>
        </w:rPr>
        <w:t>4.2. Организация-участник обязана:</w:t>
      </w:r>
    </w:p>
    <w:p w:rsidR="00197B74" w:rsidRPr="005F2BB3" w:rsidRDefault="0009299C" w:rsidP="008503D6">
      <w:pPr>
        <w:pStyle w:val="ConsPlusNormal0"/>
        <w:ind w:firstLine="540"/>
        <w:jc w:val="both"/>
        <w:rPr>
          <w:rFonts w:ascii="Times New Roman" w:hAnsi="Times New Roman" w:cs="Times New Roman"/>
          <w:sz w:val="24"/>
          <w:szCs w:val="24"/>
        </w:rPr>
      </w:pPr>
      <w:r w:rsidRPr="005F2BB3">
        <w:rPr>
          <w:rFonts w:ascii="Times New Roman" w:hAnsi="Times New Roman" w:cs="Times New Roman"/>
          <w:sz w:val="24"/>
          <w:szCs w:val="24"/>
        </w:rPr>
        <w:t>4.2.1. Ознакомить Обучающихся со своим Устав</w:t>
      </w:r>
      <w:r w:rsidR="00435DE6" w:rsidRPr="005F2BB3">
        <w:rPr>
          <w:rFonts w:ascii="Times New Roman" w:hAnsi="Times New Roman" w:cs="Times New Roman"/>
          <w:sz w:val="24"/>
          <w:szCs w:val="24"/>
        </w:rPr>
        <w:t>ом</w:t>
      </w:r>
      <w:r w:rsidRPr="005F2BB3">
        <w:rPr>
          <w:rFonts w:ascii="Times New Roman" w:hAnsi="Times New Roman" w:cs="Times New Roman"/>
          <w:sz w:val="24"/>
          <w:szCs w:val="24"/>
        </w:rPr>
        <w:t>,</w:t>
      </w:r>
      <w:r w:rsidR="00B4110D" w:rsidRPr="005F2BB3">
        <w:rPr>
          <w:rFonts w:ascii="Times New Roman" w:hAnsi="Times New Roman" w:cs="Times New Roman"/>
          <w:sz w:val="24"/>
          <w:szCs w:val="24"/>
        </w:rPr>
        <w:t xml:space="preserve"> </w:t>
      </w:r>
      <w:proofErr w:type="gramStart"/>
      <w:r w:rsidR="00B4110D" w:rsidRPr="005F2BB3">
        <w:rPr>
          <w:rFonts w:ascii="Times New Roman" w:hAnsi="Times New Roman" w:cs="Times New Roman"/>
          <w:sz w:val="24"/>
          <w:szCs w:val="24"/>
        </w:rPr>
        <w:t>документами</w:t>
      </w:r>
      <w:proofErr w:type="gramEnd"/>
      <w:r w:rsidRPr="005F2BB3">
        <w:rPr>
          <w:rFonts w:ascii="Times New Roman" w:hAnsi="Times New Roman" w:cs="Times New Roman"/>
          <w:sz w:val="24"/>
          <w:szCs w:val="24"/>
        </w:rPr>
        <w:t xml:space="preserve"> регламентирующими организацию и осуществление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ятидневные учебны</w:t>
      </w:r>
      <w:r w:rsidR="00435DE6" w:rsidRPr="008503D6">
        <w:rPr>
          <w:rFonts w:ascii="Times New Roman" w:hAnsi="Times New Roman" w:cs="Times New Roman"/>
          <w:sz w:val="24"/>
          <w:szCs w:val="24"/>
        </w:rPr>
        <w:t>х</w:t>
      </w:r>
      <w:r w:rsidR="00A07AC9" w:rsidRPr="008503D6">
        <w:rPr>
          <w:rFonts w:ascii="Times New Roman" w:hAnsi="Times New Roman" w:cs="Times New Roman"/>
          <w:sz w:val="24"/>
          <w:szCs w:val="24"/>
        </w:rPr>
        <w:t xml:space="preserve"> сборы</w:t>
      </w:r>
      <w:r w:rsidRPr="005F2BB3">
        <w:rPr>
          <w:rFonts w:ascii="Times New Roman" w:hAnsi="Times New Roman" w:cs="Times New Roman"/>
          <w:sz w:val="24"/>
          <w:szCs w:val="24"/>
        </w:rPr>
        <w:t xml:space="preserve">, права и обязанности Обучающихся при реализации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00B4110D" w:rsidRPr="005F2BB3">
        <w:rPr>
          <w:rFonts w:ascii="Times New Roman" w:hAnsi="Times New Roman" w:cs="Times New Roman"/>
          <w:sz w:val="24"/>
          <w:szCs w:val="24"/>
        </w:rPr>
        <w:t>, правилами внутреннего распорядка для обучающихся во</w:t>
      </w:r>
      <w:r w:rsidR="00435DE6" w:rsidRPr="005F2BB3">
        <w:rPr>
          <w:rFonts w:ascii="Times New Roman" w:hAnsi="Times New Roman" w:cs="Times New Roman"/>
          <w:sz w:val="24"/>
          <w:szCs w:val="24"/>
        </w:rPr>
        <w:t xml:space="preserve"> время проведения</w:t>
      </w:r>
      <w:r w:rsidR="00B4110D" w:rsidRPr="005F2BB3">
        <w:rPr>
          <w:rFonts w:ascii="Times New Roman" w:hAnsi="Times New Roman" w:cs="Times New Roman"/>
          <w:sz w:val="24"/>
          <w:szCs w:val="24"/>
        </w:rPr>
        <w:t xml:space="preserve">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00B4110D" w:rsidRPr="005F2BB3">
        <w:rPr>
          <w:rFonts w:ascii="Times New Roman" w:hAnsi="Times New Roman" w:cs="Times New Roman"/>
          <w:sz w:val="24"/>
          <w:szCs w:val="24"/>
        </w:rPr>
        <w:t>.</w:t>
      </w:r>
      <w:r w:rsidR="00435DE6" w:rsidRPr="005F2BB3">
        <w:rPr>
          <w:rFonts w:ascii="Times New Roman" w:hAnsi="Times New Roman" w:cs="Times New Roman"/>
          <w:sz w:val="24"/>
          <w:szCs w:val="24"/>
        </w:rPr>
        <w:t xml:space="preserve"> </w:t>
      </w:r>
    </w:p>
    <w:p w:rsidR="00197B74" w:rsidRPr="005F2BB3" w:rsidRDefault="0009299C" w:rsidP="008503D6">
      <w:pPr>
        <w:pStyle w:val="ConsPlusNormal0"/>
        <w:ind w:firstLine="567"/>
        <w:jc w:val="both"/>
        <w:rPr>
          <w:rFonts w:ascii="Times New Roman" w:hAnsi="Times New Roman" w:cs="Times New Roman"/>
          <w:sz w:val="24"/>
          <w:szCs w:val="24"/>
        </w:rPr>
      </w:pPr>
      <w:r w:rsidRPr="005F2BB3">
        <w:rPr>
          <w:rFonts w:ascii="Times New Roman" w:hAnsi="Times New Roman" w:cs="Times New Roman"/>
          <w:sz w:val="24"/>
          <w:szCs w:val="24"/>
        </w:rPr>
        <w:t xml:space="preserve">4.2.2. Создать Обучающимся необходимые условия для освоения </w:t>
      </w:r>
      <w:r w:rsidR="00A07AC9" w:rsidRPr="008503D6">
        <w:rPr>
          <w:rFonts w:ascii="Times New Roman" w:hAnsi="Times New Roman" w:cs="Times New Roman"/>
          <w:sz w:val="24"/>
          <w:szCs w:val="24"/>
        </w:rPr>
        <w:t xml:space="preserve">Программы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w:t>
      </w:r>
      <w:r w:rsidR="00A07AC9" w:rsidRPr="005F2BB3">
        <w:rPr>
          <w:rFonts w:ascii="Times New Roman" w:hAnsi="Times New Roman" w:cs="Times New Roman"/>
          <w:sz w:val="24"/>
          <w:szCs w:val="24"/>
        </w:rPr>
        <w:t xml:space="preserve"> </w:t>
      </w:r>
    </w:p>
    <w:p w:rsidR="00197B74" w:rsidRPr="005F2BB3" w:rsidRDefault="0009299C" w:rsidP="008503D6">
      <w:pPr>
        <w:pStyle w:val="ConsPlusNormal0"/>
        <w:ind w:firstLine="540"/>
        <w:jc w:val="both"/>
        <w:rPr>
          <w:rFonts w:ascii="Times New Roman" w:hAnsi="Times New Roman" w:cs="Times New Roman"/>
          <w:sz w:val="24"/>
          <w:szCs w:val="24"/>
        </w:rPr>
      </w:pPr>
      <w:r w:rsidRPr="005F2BB3">
        <w:rPr>
          <w:rFonts w:ascii="Times New Roman" w:hAnsi="Times New Roman" w:cs="Times New Roman"/>
          <w:sz w:val="24"/>
          <w:szCs w:val="24"/>
        </w:rPr>
        <w:t>4.2.3 Проявлять уважение к личности Обучающихся, не допускать физического и психологического насилия.</w:t>
      </w:r>
    </w:p>
    <w:p w:rsidR="00197B74" w:rsidRPr="005F2BB3" w:rsidRDefault="0009299C" w:rsidP="008503D6">
      <w:pPr>
        <w:pStyle w:val="ConsPlusNormal0"/>
        <w:ind w:firstLine="540"/>
        <w:jc w:val="both"/>
        <w:rPr>
          <w:rFonts w:ascii="Times New Roman" w:hAnsi="Times New Roman" w:cs="Times New Roman"/>
          <w:sz w:val="24"/>
          <w:szCs w:val="24"/>
        </w:rPr>
      </w:pPr>
      <w:r w:rsidRPr="005F2BB3">
        <w:rPr>
          <w:rFonts w:ascii="Times New Roman" w:hAnsi="Times New Roman" w:cs="Times New Roman"/>
          <w:sz w:val="24"/>
          <w:szCs w:val="24"/>
        </w:rPr>
        <w:t xml:space="preserve">4.2.4. Во время реализации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00A07AC9" w:rsidRPr="005F2BB3">
        <w:rPr>
          <w:rFonts w:ascii="Times New Roman" w:hAnsi="Times New Roman" w:cs="Times New Roman"/>
          <w:sz w:val="24"/>
          <w:szCs w:val="24"/>
        </w:rPr>
        <w:t xml:space="preserve"> </w:t>
      </w:r>
      <w:r w:rsidRPr="005F2BB3">
        <w:rPr>
          <w:rFonts w:ascii="Times New Roman" w:hAnsi="Times New Roman" w:cs="Times New Roman"/>
          <w:sz w:val="24"/>
          <w:szCs w:val="24"/>
        </w:rPr>
        <w:t>нести ответственность за жизнь и здоровье Обучающихся.</w:t>
      </w:r>
    </w:p>
    <w:p w:rsidR="00197B74" w:rsidRPr="005F2BB3" w:rsidRDefault="0009299C" w:rsidP="008503D6">
      <w:pPr>
        <w:pStyle w:val="ConsPlusNormal0"/>
        <w:ind w:firstLine="540"/>
        <w:jc w:val="both"/>
        <w:rPr>
          <w:rFonts w:ascii="Times New Roman" w:hAnsi="Times New Roman" w:cs="Times New Roman"/>
          <w:sz w:val="24"/>
          <w:szCs w:val="24"/>
        </w:rPr>
      </w:pPr>
      <w:r w:rsidRPr="005F2BB3">
        <w:rPr>
          <w:rFonts w:ascii="Times New Roman" w:hAnsi="Times New Roman" w:cs="Times New Roman"/>
          <w:sz w:val="24"/>
          <w:szCs w:val="24"/>
        </w:rPr>
        <w:t xml:space="preserve">4.2.5. Организовать трансфер обучающихся до места реализации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xml:space="preserve"> и обратно на автобусе или железнодорожным транспортом от места сбора.</w:t>
      </w:r>
    </w:p>
    <w:p w:rsidR="00197B74" w:rsidRPr="005F2BB3" w:rsidRDefault="0009299C" w:rsidP="008503D6">
      <w:pPr>
        <w:pStyle w:val="ConsPlusNormal0"/>
        <w:ind w:firstLine="540"/>
        <w:jc w:val="both"/>
        <w:rPr>
          <w:rFonts w:ascii="Times New Roman" w:hAnsi="Times New Roman" w:cs="Times New Roman"/>
          <w:sz w:val="24"/>
          <w:szCs w:val="24"/>
        </w:rPr>
      </w:pPr>
      <w:r w:rsidRPr="005F2BB3">
        <w:rPr>
          <w:rFonts w:ascii="Times New Roman" w:hAnsi="Times New Roman" w:cs="Times New Roman"/>
          <w:sz w:val="24"/>
          <w:szCs w:val="24"/>
        </w:rPr>
        <w:t>Место сбора Обучающихся определяется Организацией-участником в зависимости от месторасположения Базовой организации, количества Обучающихся, транспортной логистики.</w:t>
      </w:r>
      <w:r w:rsidR="00A07AC9" w:rsidRPr="005F2BB3">
        <w:rPr>
          <w:rFonts w:ascii="Times New Roman" w:hAnsi="Times New Roman" w:cs="Times New Roman"/>
          <w:sz w:val="24"/>
          <w:szCs w:val="24"/>
        </w:rPr>
        <w:t xml:space="preserve"> </w:t>
      </w:r>
    </w:p>
    <w:p w:rsidR="00197B74" w:rsidRPr="005F2BB3" w:rsidRDefault="0009299C" w:rsidP="008503D6">
      <w:pPr>
        <w:pStyle w:val="ConsPlusNormal0"/>
        <w:ind w:firstLine="540"/>
        <w:jc w:val="both"/>
        <w:rPr>
          <w:rFonts w:ascii="Times New Roman" w:hAnsi="Times New Roman" w:cs="Times New Roman"/>
          <w:sz w:val="24"/>
          <w:szCs w:val="24"/>
        </w:rPr>
      </w:pPr>
      <w:r w:rsidRPr="005F2BB3">
        <w:rPr>
          <w:rFonts w:ascii="Times New Roman" w:hAnsi="Times New Roman" w:cs="Times New Roman"/>
          <w:sz w:val="24"/>
          <w:szCs w:val="24"/>
        </w:rPr>
        <w:t>Организация-участник оставляет за собой право не обеспечивать трансфер при условии малого количества Обучающихся или труднодоступности Базовой организации.</w:t>
      </w:r>
    </w:p>
    <w:p w:rsidR="00197B74" w:rsidRPr="005F2BB3" w:rsidRDefault="0009299C" w:rsidP="008503D6">
      <w:pPr>
        <w:pStyle w:val="ConsPlusNormal0"/>
        <w:ind w:firstLine="540"/>
        <w:jc w:val="both"/>
        <w:rPr>
          <w:rFonts w:ascii="Times New Roman" w:hAnsi="Times New Roman" w:cs="Times New Roman"/>
          <w:sz w:val="24"/>
          <w:szCs w:val="24"/>
        </w:rPr>
      </w:pPr>
      <w:r w:rsidRPr="005F2BB3">
        <w:rPr>
          <w:rFonts w:ascii="Times New Roman" w:hAnsi="Times New Roman" w:cs="Times New Roman"/>
          <w:sz w:val="24"/>
          <w:szCs w:val="24"/>
        </w:rPr>
        <w:t xml:space="preserve">4.2.6. Организовать в период проведения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Pr="005F2BB3">
        <w:rPr>
          <w:rFonts w:ascii="Times New Roman" w:hAnsi="Times New Roman" w:cs="Times New Roman"/>
          <w:sz w:val="24"/>
          <w:szCs w:val="24"/>
        </w:rPr>
        <w:t xml:space="preserve"> проживание Обучающихся в комфортных двухэтажных корпусах, в комнатах по 5-6 человек, с душем и санузлом на каждом этаже. </w:t>
      </w:r>
    </w:p>
    <w:p w:rsidR="00197B74" w:rsidRPr="005F2BB3" w:rsidRDefault="0009299C" w:rsidP="008503D6">
      <w:pPr>
        <w:pStyle w:val="ConsPlusNormal0"/>
        <w:ind w:firstLine="540"/>
        <w:jc w:val="both"/>
        <w:rPr>
          <w:rFonts w:ascii="Times New Roman" w:hAnsi="Times New Roman" w:cs="Times New Roman"/>
          <w:sz w:val="24"/>
          <w:szCs w:val="24"/>
        </w:rPr>
      </w:pPr>
      <w:r w:rsidRPr="005F2BB3">
        <w:rPr>
          <w:rFonts w:ascii="Times New Roman" w:hAnsi="Times New Roman" w:cs="Times New Roman"/>
          <w:sz w:val="24"/>
          <w:szCs w:val="24"/>
        </w:rPr>
        <w:t xml:space="preserve">4.2.7. Организовать в период проведения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00A07AC9" w:rsidRPr="005F2BB3">
        <w:rPr>
          <w:rFonts w:ascii="Times New Roman" w:hAnsi="Times New Roman" w:cs="Times New Roman"/>
          <w:sz w:val="24"/>
          <w:szCs w:val="24"/>
        </w:rPr>
        <w:t xml:space="preserve"> </w:t>
      </w:r>
      <w:r w:rsidRPr="005F2BB3">
        <w:rPr>
          <w:rFonts w:ascii="Times New Roman" w:hAnsi="Times New Roman" w:cs="Times New Roman"/>
          <w:sz w:val="24"/>
          <w:szCs w:val="24"/>
        </w:rPr>
        <w:t>5-ти разовое питание Обучающихся в оборудованных местах для приёма пищи.</w:t>
      </w:r>
    </w:p>
    <w:p w:rsidR="00197B74" w:rsidRPr="005F2BB3" w:rsidRDefault="0009299C" w:rsidP="008503D6">
      <w:pPr>
        <w:pStyle w:val="ConsPlusNormal0"/>
        <w:ind w:firstLine="540"/>
        <w:jc w:val="both"/>
        <w:rPr>
          <w:rFonts w:ascii="Times New Roman" w:hAnsi="Times New Roman" w:cs="Times New Roman"/>
          <w:sz w:val="24"/>
          <w:szCs w:val="24"/>
        </w:rPr>
      </w:pPr>
      <w:r w:rsidRPr="005F2BB3">
        <w:rPr>
          <w:rFonts w:ascii="Times New Roman" w:hAnsi="Times New Roman" w:cs="Times New Roman"/>
          <w:sz w:val="24"/>
          <w:szCs w:val="24"/>
          <w:shd w:val="clear" w:color="auto" w:fill="F2F2F2"/>
        </w:rPr>
        <w:t>4.2.8.</w:t>
      </w:r>
      <w:r w:rsidRPr="005F2BB3">
        <w:rPr>
          <w:rFonts w:ascii="Times New Roman" w:hAnsi="Times New Roman" w:cs="Times New Roman"/>
          <w:sz w:val="24"/>
          <w:szCs w:val="24"/>
        </w:rPr>
        <w:t xml:space="preserve"> Организовать в период проведения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00A07AC9" w:rsidRPr="005F2BB3">
        <w:rPr>
          <w:rFonts w:ascii="Times New Roman" w:hAnsi="Times New Roman" w:cs="Times New Roman"/>
          <w:sz w:val="24"/>
          <w:szCs w:val="24"/>
        </w:rPr>
        <w:t xml:space="preserve"> </w:t>
      </w:r>
      <w:r w:rsidRPr="005F2BB3">
        <w:rPr>
          <w:rFonts w:ascii="Times New Roman" w:hAnsi="Times New Roman" w:cs="Times New Roman"/>
          <w:sz w:val="24"/>
          <w:szCs w:val="24"/>
        </w:rPr>
        <w:t>проживание сопровождающих взрослых в комфортных корпусах с душем и санузлом на каждом этаже.</w:t>
      </w:r>
    </w:p>
    <w:p w:rsidR="00197B74" w:rsidRPr="005F2BB3" w:rsidRDefault="00197B74" w:rsidP="008503D6">
      <w:pPr>
        <w:pStyle w:val="ConsPlusNormal0"/>
        <w:ind w:firstLine="540"/>
        <w:jc w:val="both"/>
        <w:rPr>
          <w:rFonts w:ascii="Times New Roman" w:hAnsi="Times New Roman" w:cs="Times New Roman"/>
          <w:sz w:val="24"/>
          <w:szCs w:val="24"/>
        </w:rPr>
      </w:pPr>
    </w:p>
    <w:p w:rsidR="00197B74" w:rsidRPr="005F2BB3" w:rsidRDefault="0009299C" w:rsidP="008503D6">
      <w:pPr>
        <w:pStyle w:val="ConsPlusNormal"/>
        <w:ind w:firstLine="540"/>
        <w:outlineLvl w:val="2"/>
        <w:rPr>
          <w:rFonts w:ascii="Times New Roman" w:hAnsi="Times New Roman" w:cs="Times New Roman"/>
          <w:b/>
          <w:sz w:val="24"/>
          <w:szCs w:val="24"/>
        </w:rPr>
      </w:pPr>
      <w:r w:rsidRPr="005F2BB3">
        <w:rPr>
          <w:rFonts w:ascii="Times New Roman" w:hAnsi="Times New Roman" w:cs="Times New Roman"/>
          <w:b/>
          <w:sz w:val="24"/>
          <w:szCs w:val="24"/>
        </w:rPr>
        <w:t>5. Ответственность Сторон</w:t>
      </w:r>
    </w:p>
    <w:p w:rsidR="00197B74" w:rsidRPr="005F2BB3" w:rsidRDefault="0009299C" w:rsidP="008503D6">
      <w:pPr>
        <w:pStyle w:val="ConsPlusNormal"/>
        <w:ind w:firstLine="540"/>
        <w:jc w:val="both"/>
        <w:rPr>
          <w:rFonts w:ascii="Times New Roman" w:hAnsi="Times New Roman" w:cs="Times New Roman"/>
          <w:sz w:val="24"/>
          <w:szCs w:val="24"/>
        </w:rPr>
      </w:pPr>
      <w:r w:rsidRPr="005F2BB3">
        <w:rPr>
          <w:rFonts w:ascii="Times New Roman" w:hAnsi="Times New Roman" w:cs="Times New Roman"/>
          <w:sz w:val="24"/>
          <w:szCs w:val="24"/>
        </w:rPr>
        <w:t>5.1. В случае неисполнения или ненадлежащего исполнения обязательств Стороны несут ответственность в соответствии с законодательством Российской Федерации.</w:t>
      </w:r>
    </w:p>
    <w:p w:rsidR="00197B74" w:rsidRPr="005F2BB3" w:rsidRDefault="0009299C" w:rsidP="008503D6">
      <w:pPr>
        <w:pStyle w:val="ConsPlusNormal"/>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5.2. Стороны освобождаются от ответственности за частичное или полное неисполнение обязательств по Договору, если такое неисполнение является следствием обстоятельств непреодолимой силы (форс-мажорных обстоятельств): стихийных природных явлений (землетрясения, наводнения), войн, революций, ограничительных и запретительных актов государственных органов, непосредственно относящихся к выполнению настоящего Договора.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197B74" w:rsidRPr="005F2BB3" w:rsidRDefault="0009299C" w:rsidP="008503D6">
      <w:pPr>
        <w:pStyle w:val="ConsPlusNormal"/>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5.3. О наступлении и прекращении вышеуказанных обстоятельств Сторона, для которой создалась невозможность исполнения обязательств по настоящему Договору, должна немедленно известить другую Сторону в письменной форме, приложив соответствующие подтверждающие документы.</w:t>
      </w:r>
    </w:p>
    <w:p w:rsidR="00197B74" w:rsidRPr="005F2BB3" w:rsidRDefault="0009299C" w:rsidP="008503D6">
      <w:pPr>
        <w:pStyle w:val="ConsPlusNormal"/>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5.4. В случае наступления форс-мажорных обстоятельств срок исполнения обязательств по Договору отодвигается соразмерно времени, в течение которого будут действовать такие обстоятельства и их последствия.</w:t>
      </w:r>
    </w:p>
    <w:p w:rsidR="00197B74" w:rsidRPr="005F2BB3" w:rsidRDefault="0009299C" w:rsidP="008503D6">
      <w:pPr>
        <w:pStyle w:val="ConsPlusNormal"/>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5.5. В случае изменения адресов и реквизитов Стороны обязуются уведомить об этом друг друга в трехдневный срок.</w:t>
      </w:r>
    </w:p>
    <w:p w:rsidR="00197B74" w:rsidRPr="005F2BB3" w:rsidRDefault="0009299C" w:rsidP="008503D6">
      <w:pPr>
        <w:pStyle w:val="ConsPlusNormal0"/>
        <w:contextualSpacing/>
        <w:outlineLvl w:val="1"/>
        <w:rPr>
          <w:rFonts w:ascii="Times New Roman" w:hAnsi="Times New Roman" w:cs="Times New Roman"/>
          <w:b/>
          <w:sz w:val="24"/>
          <w:szCs w:val="24"/>
        </w:rPr>
      </w:pPr>
      <w:r w:rsidRPr="005F2BB3">
        <w:rPr>
          <w:rFonts w:ascii="Times New Roman" w:hAnsi="Times New Roman" w:cs="Times New Roman"/>
          <w:b/>
          <w:sz w:val="24"/>
          <w:szCs w:val="24"/>
        </w:rPr>
        <w:t>6. Срок действия Договора</w:t>
      </w:r>
    </w:p>
    <w:p w:rsidR="00197B74" w:rsidRPr="005F2BB3" w:rsidRDefault="0009299C" w:rsidP="008503D6">
      <w:pPr>
        <w:pStyle w:val="ConsPlusNormal0"/>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6.1.  Настоящий Договор вступает в силу со дня его заключения.</w:t>
      </w:r>
    </w:p>
    <w:p w:rsidR="00197B74" w:rsidRPr="005F2BB3" w:rsidRDefault="0009299C" w:rsidP="008503D6">
      <w:pPr>
        <w:pStyle w:val="ConsPlusNormal0"/>
        <w:spacing w:before="200"/>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6.2. Настоящий Договор заключен на период реализации Образовательной программы, предусмотренный </w:t>
      </w:r>
      <w:hyperlink w:anchor="P153" w:tooltip="1.3. Образовательная программа реализуется в период с __ ________ 20__ г. по __ _______ 20__ г." w:history="1">
        <w:r w:rsidRPr="005F2BB3">
          <w:rPr>
            <w:rFonts w:ascii="Times New Roman" w:hAnsi="Times New Roman" w:cs="Times New Roman"/>
            <w:sz w:val="24"/>
            <w:szCs w:val="24"/>
          </w:rPr>
          <w:t>пунктом 1.3</w:t>
        </w:r>
      </w:hyperlink>
      <w:r w:rsidRPr="005F2BB3">
        <w:rPr>
          <w:rFonts w:ascii="Times New Roman" w:hAnsi="Times New Roman" w:cs="Times New Roman"/>
          <w:sz w:val="24"/>
          <w:szCs w:val="24"/>
        </w:rPr>
        <w:t xml:space="preserve"> настоящего Договора.</w:t>
      </w:r>
    </w:p>
    <w:p w:rsidR="00197B74" w:rsidRPr="005F2BB3" w:rsidRDefault="00197B74" w:rsidP="008503D6">
      <w:pPr>
        <w:pStyle w:val="ConsPlusNormal0"/>
        <w:spacing w:before="200"/>
        <w:contextualSpacing/>
        <w:jc w:val="both"/>
        <w:rPr>
          <w:rFonts w:ascii="Times New Roman" w:hAnsi="Times New Roman" w:cs="Times New Roman"/>
          <w:sz w:val="24"/>
          <w:szCs w:val="24"/>
        </w:rPr>
      </w:pPr>
    </w:p>
    <w:p w:rsidR="00197B74" w:rsidRPr="005F2BB3" w:rsidRDefault="0009299C" w:rsidP="008503D6">
      <w:pPr>
        <w:pStyle w:val="ConsPlusNormal0"/>
        <w:contextualSpacing/>
        <w:outlineLvl w:val="1"/>
        <w:rPr>
          <w:rFonts w:ascii="Times New Roman" w:hAnsi="Times New Roman" w:cs="Times New Roman"/>
          <w:b/>
          <w:sz w:val="24"/>
          <w:szCs w:val="24"/>
        </w:rPr>
      </w:pPr>
      <w:r w:rsidRPr="005F2BB3">
        <w:rPr>
          <w:rFonts w:ascii="Times New Roman" w:hAnsi="Times New Roman" w:cs="Times New Roman"/>
          <w:b/>
          <w:sz w:val="24"/>
          <w:szCs w:val="24"/>
        </w:rPr>
        <w:t>7. Заключительные положения</w:t>
      </w:r>
    </w:p>
    <w:p w:rsidR="00197B74" w:rsidRPr="005F2BB3" w:rsidRDefault="0009299C" w:rsidP="008503D6">
      <w:pPr>
        <w:pStyle w:val="ConsPlusNormal0"/>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lastRenderedPageBreak/>
        <w:t>7.1. Условия, на которых заключен Договор, могут быть изменены по соглашению Сторон или в соответствии с законодательством Российской Федерации.</w:t>
      </w:r>
    </w:p>
    <w:p w:rsidR="00197B74" w:rsidRPr="005F2BB3" w:rsidRDefault="0009299C" w:rsidP="008503D6">
      <w:pPr>
        <w:pStyle w:val="ConsPlusNormal0"/>
        <w:spacing w:before="200"/>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7.2. Договор может быть расторгнут по соглашению Сторон или в судебном порядке по основаниям, предусмотренным законодательством Российской Федерации.</w:t>
      </w:r>
    </w:p>
    <w:p w:rsidR="00197B74" w:rsidRPr="005F2BB3" w:rsidRDefault="0009299C" w:rsidP="008503D6">
      <w:pPr>
        <w:pStyle w:val="ConsPlusNormal0"/>
        <w:spacing w:before="200"/>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7.3. Действие Договора прекращается в случае прекращения осуществления образовательной деятельности Базовой организации, приостановления действия или аннулирования лицензии на осуществление образовательной деятельности Базовой организации, прекращения деятельности Организации-участника.</w:t>
      </w:r>
    </w:p>
    <w:p w:rsidR="00197B74" w:rsidRPr="005F2BB3" w:rsidRDefault="0009299C" w:rsidP="008503D6">
      <w:pPr>
        <w:pStyle w:val="ConsPlusNormal0"/>
        <w:spacing w:before="200"/>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7.4. Все споры, возникающие между Сторонами по настоящему Договору, разрешаются Сторонами в порядке, установленном законодательством Российской Федерации.</w:t>
      </w:r>
    </w:p>
    <w:p w:rsidR="00197B74" w:rsidRPr="005F2BB3" w:rsidRDefault="0009299C" w:rsidP="008503D6">
      <w:pPr>
        <w:pStyle w:val="ConsPlusNormal0"/>
        <w:spacing w:before="200"/>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7.5. Настоящий Договор составлен в 2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197B74" w:rsidRPr="005F2BB3" w:rsidRDefault="0009299C" w:rsidP="008503D6">
      <w:pPr>
        <w:pStyle w:val="ConsPlusNormal0"/>
        <w:spacing w:before="200"/>
        <w:ind w:firstLine="540"/>
        <w:contextualSpacing/>
        <w:jc w:val="both"/>
        <w:rPr>
          <w:rFonts w:ascii="Times New Roman" w:hAnsi="Times New Roman" w:cs="Times New Roman"/>
          <w:sz w:val="24"/>
          <w:szCs w:val="24"/>
        </w:rPr>
      </w:pPr>
      <w:r w:rsidRPr="005F2BB3">
        <w:rPr>
          <w:rFonts w:ascii="Times New Roman" w:hAnsi="Times New Roman" w:cs="Times New Roman"/>
          <w:sz w:val="24"/>
          <w:szCs w:val="24"/>
        </w:rPr>
        <w:t>7.6. К Договору прилагаются и являются его неотъемлемой частью:</w:t>
      </w:r>
    </w:p>
    <w:p w:rsidR="00197B74" w:rsidRPr="005F2BB3" w:rsidRDefault="0009299C" w:rsidP="008503D6">
      <w:pPr>
        <w:jc w:val="both"/>
        <w:rPr>
          <w:rFonts w:ascii="Times New Roman" w:hAnsi="Times New Roman" w:cs="Times New Roman"/>
          <w:bCs/>
          <w:sz w:val="24"/>
          <w:szCs w:val="24"/>
        </w:rPr>
      </w:pPr>
      <w:r w:rsidRPr="005F2BB3">
        <w:rPr>
          <w:rFonts w:ascii="Times New Roman" w:hAnsi="Times New Roman" w:cs="Times New Roman"/>
          <w:sz w:val="24"/>
          <w:szCs w:val="24"/>
        </w:rPr>
        <w:t xml:space="preserve">приложение </w:t>
      </w:r>
      <w:r w:rsidR="00653606" w:rsidRPr="005F2BB3">
        <w:rPr>
          <w:rFonts w:ascii="Times New Roman" w:hAnsi="Times New Roman" w:cs="Times New Roman"/>
          <w:sz w:val="24"/>
          <w:szCs w:val="24"/>
        </w:rPr>
        <w:t>№</w:t>
      </w:r>
      <w:r w:rsidRPr="005F2BB3">
        <w:rPr>
          <w:rFonts w:ascii="Times New Roman" w:hAnsi="Times New Roman" w:cs="Times New Roman"/>
          <w:sz w:val="24"/>
          <w:szCs w:val="24"/>
        </w:rPr>
        <w:t xml:space="preserve">1 – </w:t>
      </w:r>
      <w:r w:rsidRPr="008503D6">
        <w:rPr>
          <w:rFonts w:ascii="Times New Roman" w:hAnsi="Times New Roman" w:cs="Times New Roman"/>
          <w:sz w:val="24"/>
          <w:szCs w:val="24"/>
        </w:rPr>
        <w:t xml:space="preserve">Программа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сборов</w:t>
      </w:r>
      <w:r w:rsidR="00653606" w:rsidRPr="005F2BB3">
        <w:rPr>
          <w:rFonts w:ascii="Times New Roman" w:hAnsi="Times New Roman" w:cs="Times New Roman"/>
          <w:sz w:val="24"/>
          <w:szCs w:val="24"/>
          <w:shd w:val="clear" w:color="auto" w:fill="FFFFFF"/>
        </w:rPr>
        <w:t>; приложение №</w:t>
      </w:r>
      <w:r w:rsidRPr="005F2BB3">
        <w:rPr>
          <w:rFonts w:ascii="Times New Roman" w:hAnsi="Times New Roman" w:cs="Times New Roman"/>
          <w:sz w:val="24"/>
          <w:szCs w:val="24"/>
        </w:rPr>
        <w:t xml:space="preserve"> 2 – ФОРМА Справка об освоении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рограммы Пятидневных учебных сборов</w:t>
      </w:r>
      <w:r w:rsidRPr="005F2BB3">
        <w:rPr>
          <w:rFonts w:ascii="Times New Roman" w:hAnsi="Times New Roman" w:cs="Times New Roman"/>
          <w:sz w:val="24"/>
          <w:szCs w:val="24"/>
        </w:rPr>
        <w:t xml:space="preserve">; приложение </w:t>
      </w:r>
      <w:r w:rsidR="00653606" w:rsidRPr="005F2BB3">
        <w:rPr>
          <w:rFonts w:ascii="Times New Roman" w:hAnsi="Times New Roman" w:cs="Times New Roman"/>
          <w:sz w:val="24"/>
          <w:szCs w:val="24"/>
        </w:rPr>
        <w:t>№</w:t>
      </w:r>
      <w:r w:rsidRPr="005F2BB3">
        <w:rPr>
          <w:rFonts w:ascii="Times New Roman" w:hAnsi="Times New Roman" w:cs="Times New Roman"/>
          <w:sz w:val="24"/>
          <w:szCs w:val="24"/>
        </w:rPr>
        <w:t xml:space="preserve">3 – Памятка для родителей (законных представителей) о </w:t>
      </w:r>
      <w:r w:rsidR="003C2C91" w:rsidRPr="008503D6">
        <w:rPr>
          <w:rFonts w:ascii="Times New Roman" w:hAnsi="Times New Roman" w:cs="Times New Roman"/>
          <w:sz w:val="24"/>
          <w:szCs w:val="24"/>
        </w:rPr>
        <w:t>п</w:t>
      </w:r>
      <w:r w:rsidR="00A07AC9" w:rsidRPr="008503D6">
        <w:rPr>
          <w:rFonts w:ascii="Times New Roman" w:hAnsi="Times New Roman" w:cs="Times New Roman"/>
          <w:sz w:val="24"/>
          <w:szCs w:val="24"/>
        </w:rPr>
        <w:t>ятидневных учебных сбор</w:t>
      </w:r>
      <w:r w:rsidR="00435DE6" w:rsidRPr="008503D6">
        <w:rPr>
          <w:rFonts w:ascii="Times New Roman" w:hAnsi="Times New Roman" w:cs="Times New Roman"/>
          <w:sz w:val="24"/>
          <w:szCs w:val="24"/>
        </w:rPr>
        <w:t>ах</w:t>
      </w:r>
      <w:r w:rsidRPr="005F2BB3">
        <w:rPr>
          <w:rFonts w:ascii="Times New Roman" w:hAnsi="Times New Roman" w:cs="Times New Roman"/>
          <w:sz w:val="24"/>
          <w:szCs w:val="24"/>
        </w:rPr>
        <w:t xml:space="preserve">; приложение </w:t>
      </w:r>
      <w:r w:rsidR="00653606" w:rsidRPr="005F2BB3">
        <w:rPr>
          <w:rFonts w:ascii="Times New Roman" w:hAnsi="Times New Roman" w:cs="Times New Roman"/>
          <w:sz w:val="24"/>
          <w:szCs w:val="24"/>
        </w:rPr>
        <w:t>№</w:t>
      </w:r>
      <w:r w:rsidRPr="005F2BB3">
        <w:rPr>
          <w:rFonts w:ascii="Times New Roman" w:hAnsi="Times New Roman" w:cs="Times New Roman"/>
          <w:sz w:val="24"/>
          <w:szCs w:val="24"/>
        </w:rPr>
        <w:t>4 – Согласие родителя (Законного представителя).</w:t>
      </w:r>
    </w:p>
    <w:p w:rsidR="00197B74" w:rsidRPr="005F2BB3" w:rsidRDefault="00197B74" w:rsidP="008503D6">
      <w:pPr>
        <w:pStyle w:val="ConsPlusNormal0"/>
        <w:contextualSpacing/>
        <w:jc w:val="both"/>
        <w:rPr>
          <w:rFonts w:ascii="Times New Roman" w:hAnsi="Times New Roman" w:cs="Times New Roman"/>
          <w:sz w:val="24"/>
          <w:szCs w:val="24"/>
        </w:rPr>
      </w:pPr>
    </w:p>
    <w:p w:rsidR="00197B74" w:rsidRPr="005F2BB3" w:rsidRDefault="0009299C" w:rsidP="008503D6">
      <w:pPr>
        <w:pStyle w:val="ConsPlusNormal0"/>
        <w:contextualSpacing/>
        <w:jc w:val="both"/>
        <w:outlineLvl w:val="1"/>
        <w:rPr>
          <w:rFonts w:ascii="Times New Roman" w:hAnsi="Times New Roman" w:cs="Times New Roman"/>
          <w:b/>
          <w:sz w:val="24"/>
          <w:szCs w:val="24"/>
        </w:rPr>
      </w:pPr>
      <w:r w:rsidRPr="005F2BB3">
        <w:rPr>
          <w:rFonts w:ascii="Times New Roman" w:hAnsi="Times New Roman" w:cs="Times New Roman"/>
          <w:b/>
          <w:sz w:val="24"/>
          <w:szCs w:val="24"/>
        </w:rPr>
        <w:t>8. Адреса, реквизиты и подписи Сторон</w:t>
      </w:r>
    </w:p>
    <w:p w:rsidR="00197B74" w:rsidRPr="005F2BB3" w:rsidRDefault="00197B74" w:rsidP="008503D6">
      <w:pPr>
        <w:pStyle w:val="ConsPlusNormal0"/>
        <w:contextualSpacing/>
        <w:jc w:val="both"/>
        <w:rPr>
          <w:rFonts w:ascii="Times New Roman" w:hAnsi="Times New Roman" w:cs="Times New Roman"/>
          <w:sz w:val="10"/>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4365"/>
      </w:tblGrid>
      <w:tr w:rsidR="00197B74" w:rsidRPr="005F2BB3" w:rsidTr="0050292E">
        <w:tc>
          <w:tcPr>
            <w:tcW w:w="4365" w:type="dxa"/>
            <w:tcBorders>
              <w:top w:val="none" w:sz="4" w:space="0" w:color="000000"/>
              <w:left w:val="none" w:sz="4" w:space="0" w:color="000000"/>
              <w:bottom w:val="none" w:sz="4" w:space="0" w:color="000000"/>
              <w:right w:val="none" w:sz="4" w:space="0" w:color="000000"/>
            </w:tcBorders>
          </w:tcPr>
          <w:p w:rsidR="00197B74" w:rsidRPr="005F2BB3" w:rsidRDefault="00192F52"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Организация-участник:</w:t>
            </w:r>
          </w:p>
        </w:tc>
        <w:tc>
          <w:tcPr>
            <w:tcW w:w="340" w:type="dxa"/>
            <w:tcBorders>
              <w:top w:val="none" w:sz="4" w:space="0" w:color="000000"/>
              <w:left w:val="none" w:sz="4" w:space="0" w:color="000000"/>
              <w:bottom w:val="none" w:sz="4" w:space="0" w:color="000000"/>
              <w:right w:val="none" w:sz="4" w:space="0" w:color="000000"/>
            </w:tcBorders>
          </w:tcPr>
          <w:p w:rsidR="00197B74" w:rsidRPr="005F2BB3" w:rsidRDefault="00197B74" w:rsidP="008503D6">
            <w:pPr>
              <w:pStyle w:val="ConsPlusNormal0"/>
              <w:contextualSpacing/>
              <w:jc w:val="both"/>
              <w:rPr>
                <w:rFonts w:ascii="Times New Roman" w:hAnsi="Times New Roman" w:cs="Times New Roman"/>
                <w:sz w:val="24"/>
                <w:szCs w:val="24"/>
              </w:rPr>
            </w:pPr>
          </w:p>
        </w:tc>
        <w:tc>
          <w:tcPr>
            <w:tcW w:w="4365" w:type="dxa"/>
            <w:tcBorders>
              <w:top w:val="none" w:sz="4" w:space="0" w:color="000000"/>
              <w:left w:val="none" w:sz="4" w:space="0" w:color="000000"/>
              <w:bottom w:val="none" w:sz="4" w:space="0" w:color="000000"/>
              <w:right w:val="none" w:sz="4" w:space="0" w:color="000000"/>
            </w:tcBorders>
            <w:shd w:val="clear" w:color="auto" w:fill="FFFFFF" w:themeFill="background1"/>
          </w:tcPr>
          <w:p w:rsidR="00197B74" w:rsidRPr="005F2BB3" w:rsidRDefault="00192F52"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Базовая Организация</w:t>
            </w:r>
          </w:p>
        </w:tc>
      </w:tr>
      <w:tr w:rsidR="00C43E2A" w:rsidRPr="005F2BB3" w:rsidTr="0050292E">
        <w:tc>
          <w:tcPr>
            <w:tcW w:w="4365" w:type="dxa"/>
            <w:vMerge w:val="restart"/>
            <w:tcBorders>
              <w:top w:val="none" w:sz="4" w:space="0" w:color="000000"/>
              <w:left w:val="none" w:sz="4" w:space="0" w:color="000000"/>
              <w:right w:val="none" w:sz="4" w:space="0" w:color="000000"/>
            </w:tcBorders>
          </w:tcPr>
          <w:p w:rsidR="00C43E2A" w:rsidRPr="005F2BB3" w:rsidRDefault="00C43E2A" w:rsidP="008503D6">
            <w:pPr>
              <w:pStyle w:val="ConsPlusNormal0"/>
              <w:contextualSpacing/>
              <w:jc w:val="center"/>
              <w:rPr>
                <w:rFonts w:ascii="Times New Roman" w:hAnsi="Times New Roman" w:cs="Times New Roman"/>
                <w:b/>
                <w:sz w:val="24"/>
                <w:szCs w:val="24"/>
              </w:rPr>
            </w:pPr>
            <w:r w:rsidRPr="005F2BB3">
              <w:rPr>
                <w:rFonts w:ascii="Times New Roman" w:hAnsi="Times New Roman" w:cs="Times New Roman"/>
                <w:b/>
                <w:sz w:val="24"/>
                <w:szCs w:val="24"/>
              </w:rPr>
              <w:t>ГБОУ АО «АГМКК»</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Юридический адрес:163046, </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г. Архангельск, ул. Карла Маркса, д.51</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Почтовый адрес: 163046, </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г. Архангельск, ул. Карла Маркса, д.51</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Тел./факс: (8182) 65-55-06, 20-64-41</w:t>
            </w:r>
          </w:p>
          <w:p w:rsidR="00C43E2A" w:rsidRPr="005F2BB3" w:rsidRDefault="00C43E2A" w:rsidP="008503D6">
            <w:pPr>
              <w:pStyle w:val="ConsPlusNormal0"/>
              <w:contextualSpacing/>
              <w:jc w:val="both"/>
              <w:rPr>
                <w:rFonts w:ascii="Times New Roman" w:hAnsi="Times New Roman" w:cs="Times New Roman"/>
                <w:sz w:val="24"/>
                <w:szCs w:val="24"/>
                <w:lang w:val="en-US"/>
              </w:rPr>
            </w:pPr>
            <w:r w:rsidRPr="005F2BB3">
              <w:rPr>
                <w:rFonts w:ascii="Times New Roman" w:hAnsi="Times New Roman" w:cs="Times New Roman"/>
                <w:sz w:val="24"/>
                <w:szCs w:val="24"/>
                <w:lang w:val="en-US"/>
              </w:rPr>
              <w:t>E-mail: director@arhcadet.ru</w:t>
            </w:r>
          </w:p>
          <w:p w:rsidR="00C43E2A" w:rsidRPr="005F2BB3" w:rsidRDefault="00C43E2A" w:rsidP="008503D6">
            <w:pPr>
              <w:pStyle w:val="ConsPlusNormal0"/>
              <w:contextualSpacing/>
              <w:jc w:val="both"/>
              <w:rPr>
                <w:rFonts w:ascii="Times New Roman" w:hAnsi="Times New Roman" w:cs="Times New Roman"/>
                <w:sz w:val="24"/>
                <w:szCs w:val="24"/>
                <w:lang w:val="en-US"/>
              </w:rPr>
            </w:pPr>
            <w:r w:rsidRPr="005F2BB3">
              <w:rPr>
                <w:rFonts w:ascii="Times New Roman" w:hAnsi="Times New Roman" w:cs="Times New Roman"/>
                <w:sz w:val="24"/>
                <w:szCs w:val="24"/>
              </w:rPr>
              <w:t>ИНН</w:t>
            </w:r>
            <w:r w:rsidRPr="005F2BB3">
              <w:rPr>
                <w:rFonts w:ascii="Times New Roman" w:hAnsi="Times New Roman" w:cs="Times New Roman"/>
                <w:sz w:val="24"/>
                <w:szCs w:val="24"/>
                <w:lang w:val="en-US"/>
              </w:rPr>
              <w:t xml:space="preserve"> 2901068008     </w:t>
            </w:r>
            <w:r w:rsidRPr="005F2BB3">
              <w:rPr>
                <w:rFonts w:ascii="Times New Roman" w:hAnsi="Times New Roman" w:cs="Times New Roman"/>
                <w:sz w:val="24"/>
                <w:szCs w:val="24"/>
              </w:rPr>
              <w:t>КПП</w:t>
            </w:r>
            <w:r w:rsidRPr="005F2BB3">
              <w:rPr>
                <w:rFonts w:ascii="Times New Roman" w:hAnsi="Times New Roman" w:cs="Times New Roman"/>
                <w:sz w:val="24"/>
                <w:szCs w:val="24"/>
                <w:lang w:val="en-US"/>
              </w:rPr>
              <w:t xml:space="preserve"> 290101001</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ОГРН 1022900534359    ОКПО 02081304</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Банк: Отделение Архангельск банка России//УФК по Архангельской области и Ненецкому автономному округу </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г. Архангельск</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Получатель: министерство финансов Архангельской области (ГБОУ АО «АГМКК» л/с 20246Ц71860)</w:t>
            </w:r>
          </w:p>
          <w:p w:rsidR="00C43E2A" w:rsidRPr="005F2BB3" w:rsidRDefault="00C43E2A" w:rsidP="008503D6">
            <w:pPr>
              <w:pStyle w:val="ConsPlusNormal0"/>
              <w:contextualSpacing/>
              <w:jc w:val="both"/>
              <w:rPr>
                <w:rFonts w:ascii="Times New Roman" w:hAnsi="Times New Roman" w:cs="Times New Roman"/>
                <w:sz w:val="24"/>
                <w:szCs w:val="24"/>
              </w:rPr>
            </w:pPr>
            <w:proofErr w:type="spellStart"/>
            <w:r w:rsidRPr="005F2BB3">
              <w:rPr>
                <w:rFonts w:ascii="Times New Roman" w:hAnsi="Times New Roman" w:cs="Times New Roman"/>
                <w:sz w:val="24"/>
                <w:szCs w:val="24"/>
              </w:rPr>
              <w:t>Рас.счет</w:t>
            </w:r>
            <w:proofErr w:type="spellEnd"/>
            <w:r w:rsidRPr="005F2BB3">
              <w:rPr>
                <w:rFonts w:ascii="Times New Roman" w:hAnsi="Times New Roman" w:cs="Times New Roman"/>
                <w:sz w:val="24"/>
                <w:szCs w:val="24"/>
              </w:rPr>
              <w:t xml:space="preserve"> № 03224643110000002400</w:t>
            </w:r>
          </w:p>
          <w:p w:rsidR="00C43E2A" w:rsidRPr="005F2BB3" w:rsidRDefault="00C43E2A" w:rsidP="008503D6">
            <w:pPr>
              <w:pStyle w:val="ConsPlusNormal0"/>
              <w:contextualSpacing/>
              <w:jc w:val="both"/>
              <w:rPr>
                <w:rFonts w:ascii="Times New Roman" w:hAnsi="Times New Roman" w:cs="Times New Roman"/>
                <w:sz w:val="24"/>
                <w:szCs w:val="24"/>
              </w:rPr>
            </w:pPr>
            <w:proofErr w:type="spellStart"/>
            <w:r w:rsidRPr="005F2BB3">
              <w:rPr>
                <w:rFonts w:ascii="Times New Roman" w:hAnsi="Times New Roman" w:cs="Times New Roman"/>
                <w:sz w:val="24"/>
                <w:szCs w:val="24"/>
              </w:rPr>
              <w:t>Кор.счет</w:t>
            </w:r>
            <w:proofErr w:type="spellEnd"/>
            <w:r w:rsidRPr="005F2BB3">
              <w:rPr>
                <w:rFonts w:ascii="Times New Roman" w:hAnsi="Times New Roman" w:cs="Times New Roman"/>
                <w:sz w:val="24"/>
                <w:szCs w:val="24"/>
              </w:rPr>
              <w:t xml:space="preserve"> № 40102810045370000016</w:t>
            </w: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БИК 011117401</w:t>
            </w:r>
          </w:p>
          <w:p w:rsidR="00C43E2A" w:rsidRPr="005F2BB3" w:rsidRDefault="00C43E2A" w:rsidP="008503D6">
            <w:pPr>
              <w:pStyle w:val="ConsPlusNormal0"/>
              <w:contextualSpacing/>
              <w:jc w:val="both"/>
              <w:rPr>
                <w:rFonts w:ascii="Times New Roman" w:hAnsi="Times New Roman" w:cs="Times New Roman"/>
                <w:sz w:val="18"/>
                <w:szCs w:val="24"/>
              </w:rPr>
            </w:pPr>
          </w:p>
          <w:p w:rsidR="00C43E2A" w:rsidRPr="005F2BB3" w:rsidRDefault="00C43E2A" w:rsidP="008503D6">
            <w:pPr>
              <w:pStyle w:val="ConsPlusNormal0"/>
              <w:contextualSpacing/>
              <w:jc w:val="both"/>
              <w:rPr>
                <w:rFonts w:ascii="Times New Roman" w:hAnsi="Times New Roman" w:cs="Times New Roman"/>
                <w:sz w:val="8"/>
                <w:szCs w:val="24"/>
              </w:rPr>
            </w:pP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Директор ГБОУ АО «АГМКК»</w:t>
            </w:r>
          </w:p>
          <w:p w:rsidR="00C43E2A" w:rsidRPr="005F2BB3" w:rsidRDefault="00C43E2A" w:rsidP="008503D6">
            <w:pPr>
              <w:pStyle w:val="ConsPlusNormal0"/>
              <w:contextualSpacing/>
              <w:jc w:val="both"/>
              <w:rPr>
                <w:rFonts w:ascii="Times New Roman" w:hAnsi="Times New Roman" w:cs="Times New Roman"/>
                <w:sz w:val="24"/>
                <w:szCs w:val="24"/>
              </w:rPr>
            </w:pPr>
          </w:p>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____________________/ С.Я. Докучаев/</w:t>
            </w:r>
          </w:p>
          <w:p w:rsidR="00C43E2A" w:rsidRPr="005F2BB3" w:rsidRDefault="00C43E2A" w:rsidP="008503D6">
            <w:pPr>
              <w:pStyle w:val="ConsPlusNormal0"/>
              <w:contextualSpacing/>
              <w:jc w:val="both"/>
              <w:rPr>
                <w:rFonts w:ascii="Times New Roman" w:hAnsi="Times New Roman" w:cs="Times New Roman"/>
                <w:sz w:val="24"/>
                <w:szCs w:val="24"/>
              </w:rPr>
            </w:pPr>
            <w:proofErr w:type="spellStart"/>
            <w:r w:rsidRPr="005F2BB3">
              <w:rPr>
                <w:rFonts w:ascii="Times New Roman" w:hAnsi="Times New Roman" w:cs="Times New Roman"/>
                <w:sz w:val="24"/>
                <w:szCs w:val="24"/>
              </w:rPr>
              <w:t>м.п</w:t>
            </w:r>
            <w:proofErr w:type="spellEnd"/>
            <w:r w:rsidRPr="005F2BB3">
              <w:rPr>
                <w:rFonts w:ascii="Times New Roman" w:hAnsi="Times New Roman" w:cs="Times New Roman"/>
                <w:sz w:val="24"/>
                <w:szCs w:val="24"/>
              </w:rPr>
              <w:t>.</w:t>
            </w:r>
          </w:p>
        </w:tc>
        <w:tc>
          <w:tcPr>
            <w:tcW w:w="340" w:type="dxa"/>
            <w:tcBorders>
              <w:top w:val="none" w:sz="4" w:space="0" w:color="000000"/>
              <w:left w:val="none" w:sz="4" w:space="0" w:color="000000"/>
              <w:bottom w:val="none" w:sz="4" w:space="0" w:color="000000"/>
              <w:right w:val="none" w:sz="4" w:space="0" w:color="000000"/>
            </w:tcBorders>
          </w:tcPr>
          <w:p w:rsidR="00C43E2A" w:rsidRPr="005F2BB3" w:rsidRDefault="00C43E2A" w:rsidP="008503D6">
            <w:pPr>
              <w:pStyle w:val="ConsPlusNormal0"/>
              <w:contextualSpacing/>
              <w:jc w:val="both"/>
              <w:rPr>
                <w:rFonts w:ascii="Times New Roman" w:hAnsi="Times New Roman" w:cs="Times New Roman"/>
                <w:sz w:val="24"/>
                <w:szCs w:val="24"/>
              </w:rPr>
            </w:pPr>
          </w:p>
        </w:tc>
        <w:tc>
          <w:tcPr>
            <w:tcW w:w="4365" w:type="dxa"/>
            <w:tcBorders>
              <w:top w:val="none" w:sz="4" w:space="0" w:color="000000"/>
              <w:left w:val="none" w:sz="4" w:space="0" w:color="000000"/>
              <w:bottom w:val="single" w:sz="4" w:space="0" w:color="auto"/>
              <w:right w:val="none" w:sz="4" w:space="0" w:color="000000"/>
            </w:tcBorders>
            <w:shd w:val="clear" w:color="auto" w:fill="FFFFFF" w:themeFill="background1"/>
          </w:tcPr>
          <w:p w:rsidR="00C43E2A" w:rsidRPr="005F2BB3" w:rsidRDefault="00C43E2A" w:rsidP="008503D6">
            <w:pPr>
              <w:rPr>
                <w:rFonts w:ascii="Times New Roman" w:hAnsi="Times New Roman" w:cs="Times New Roman"/>
                <w:sz w:val="24"/>
                <w:szCs w:val="24"/>
              </w:rPr>
            </w:pPr>
          </w:p>
        </w:tc>
      </w:tr>
      <w:tr w:rsidR="00C43E2A" w:rsidRPr="005F2BB3" w:rsidTr="0050292E">
        <w:tc>
          <w:tcPr>
            <w:tcW w:w="4365" w:type="dxa"/>
            <w:vMerge/>
            <w:tcBorders>
              <w:left w:val="none" w:sz="4" w:space="0" w:color="000000"/>
              <w:right w:val="none" w:sz="4" w:space="0" w:color="000000"/>
            </w:tcBorders>
            <w:vAlign w:val="center"/>
          </w:tcPr>
          <w:p w:rsidR="00C43E2A" w:rsidRPr="005F2BB3" w:rsidRDefault="00C43E2A" w:rsidP="008503D6">
            <w:pPr>
              <w:pStyle w:val="ConsPlusNormal0"/>
              <w:contextualSpacing/>
              <w:jc w:val="both"/>
              <w:rPr>
                <w:rFonts w:ascii="Times New Roman" w:hAnsi="Times New Roman" w:cs="Times New Roman"/>
                <w:sz w:val="24"/>
                <w:szCs w:val="24"/>
              </w:rPr>
            </w:pPr>
          </w:p>
        </w:tc>
        <w:tc>
          <w:tcPr>
            <w:tcW w:w="340" w:type="dxa"/>
            <w:tcBorders>
              <w:top w:val="none" w:sz="4" w:space="0" w:color="000000"/>
              <w:left w:val="none" w:sz="4" w:space="0" w:color="000000"/>
              <w:bottom w:val="none" w:sz="4" w:space="0" w:color="000000"/>
              <w:right w:val="none" w:sz="4" w:space="0" w:color="000000"/>
            </w:tcBorders>
          </w:tcPr>
          <w:p w:rsidR="00C43E2A" w:rsidRPr="005F2BB3" w:rsidRDefault="00C43E2A" w:rsidP="008503D6">
            <w:pPr>
              <w:pStyle w:val="ConsPlusNormal0"/>
              <w:contextualSpacing/>
              <w:jc w:val="both"/>
              <w:rPr>
                <w:rFonts w:ascii="Times New Roman" w:hAnsi="Times New Roman" w:cs="Times New Roman"/>
                <w:sz w:val="24"/>
                <w:szCs w:val="24"/>
              </w:rPr>
            </w:pPr>
          </w:p>
        </w:tc>
        <w:tc>
          <w:tcPr>
            <w:tcW w:w="4365" w:type="dxa"/>
            <w:tcBorders>
              <w:top w:val="single" w:sz="4" w:space="0" w:color="auto"/>
              <w:left w:val="none" w:sz="4" w:space="0" w:color="000000"/>
              <w:bottom w:val="none" w:sz="4" w:space="0" w:color="000000"/>
              <w:right w:val="none" w:sz="4" w:space="0" w:color="000000"/>
            </w:tcBorders>
            <w:shd w:val="clear" w:color="auto" w:fill="FFFFFF" w:themeFill="background1"/>
            <w:vAlign w:val="center"/>
          </w:tcPr>
          <w:p w:rsidR="00C43E2A" w:rsidRPr="005F2BB3" w:rsidRDefault="00C43E2A" w:rsidP="008503D6">
            <w:pPr>
              <w:pStyle w:val="ConsPlusNormal0"/>
              <w:contextualSpacing/>
              <w:jc w:val="both"/>
              <w:rPr>
                <w:rFonts w:ascii="Times New Roman" w:hAnsi="Times New Roman" w:cs="Times New Roman"/>
                <w:sz w:val="24"/>
                <w:szCs w:val="24"/>
              </w:rPr>
            </w:pPr>
            <w:r w:rsidRPr="005F2BB3">
              <w:rPr>
                <w:rFonts w:ascii="Times New Roman" w:hAnsi="Times New Roman" w:cs="Times New Roman"/>
                <w:sz w:val="24"/>
                <w:szCs w:val="24"/>
              </w:rPr>
              <w:t>(полное наименование)</w:t>
            </w:r>
          </w:p>
        </w:tc>
      </w:tr>
      <w:tr w:rsidR="00C43E2A" w:rsidRPr="005F2BB3" w:rsidTr="0050292E">
        <w:tc>
          <w:tcPr>
            <w:tcW w:w="4365" w:type="dxa"/>
            <w:vMerge/>
            <w:tcBorders>
              <w:left w:val="none" w:sz="4" w:space="0" w:color="000000"/>
              <w:right w:val="none" w:sz="4" w:space="0" w:color="000000"/>
            </w:tcBorders>
          </w:tcPr>
          <w:p w:rsidR="00C43E2A" w:rsidRPr="005F2BB3" w:rsidRDefault="00C43E2A" w:rsidP="008503D6">
            <w:pPr>
              <w:pStyle w:val="ConsPlusNormal0"/>
              <w:contextualSpacing/>
              <w:jc w:val="both"/>
              <w:rPr>
                <w:rFonts w:ascii="Times New Roman" w:hAnsi="Times New Roman" w:cs="Times New Roman"/>
                <w:sz w:val="24"/>
                <w:szCs w:val="24"/>
              </w:rPr>
            </w:pPr>
          </w:p>
        </w:tc>
        <w:tc>
          <w:tcPr>
            <w:tcW w:w="340" w:type="dxa"/>
            <w:tcBorders>
              <w:top w:val="none" w:sz="4" w:space="0" w:color="000000"/>
              <w:left w:val="none" w:sz="4" w:space="0" w:color="000000"/>
              <w:bottom w:val="none" w:sz="4" w:space="0" w:color="000000"/>
              <w:right w:val="none" w:sz="4" w:space="0" w:color="000000"/>
            </w:tcBorders>
          </w:tcPr>
          <w:p w:rsidR="00C43E2A" w:rsidRPr="005F2BB3" w:rsidRDefault="00C43E2A" w:rsidP="008503D6">
            <w:pPr>
              <w:pStyle w:val="ConsPlusNormal0"/>
              <w:contextualSpacing/>
              <w:jc w:val="both"/>
              <w:rPr>
                <w:rFonts w:ascii="Times New Roman" w:hAnsi="Times New Roman" w:cs="Times New Roman"/>
                <w:sz w:val="24"/>
                <w:szCs w:val="24"/>
              </w:rPr>
            </w:pPr>
          </w:p>
        </w:tc>
        <w:tc>
          <w:tcPr>
            <w:tcW w:w="4365" w:type="dxa"/>
            <w:tcBorders>
              <w:top w:val="none" w:sz="4" w:space="0" w:color="000000"/>
              <w:left w:val="none" w:sz="4" w:space="0" w:color="000000"/>
              <w:bottom w:val="none" w:sz="4" w:space="0" w:color="000000"/>
              <w:right w:val="none" w:sz="4" w:space="0" w:color="000000"/>
            </w:tcBorders>
            <w:shd w:val="clear" w:color="auto" w:fill="FFFFFF" w:themeFill="background1"/>
          </w:tcPr>
          <w:p w:rsidR="00C43E2A" w:rsidRPr="005F2BB3" w:rsidRDefault="00C43E2A" w:rsidP="008503D6">
            <w:pPr>
              <w:rPr>
                <w:rFonts w:ascii="Times New Roman" w:hAnsi="Times New Roman" w:cs="Times New Roman"/>
                <w:sz w:val="24"/>
                <w:szCs w:val="24"/>
              </w:rPr>
            </w:pPr>
          </w:p>
        </w:tc>
      </w:tr>
      <w:tr w:rsidR="00C43E2A" w:rsidRPr="005F2BB3" w:rsidTr="0050292E">
        <w:tc>
          <w:tcPr>
            <w:tcW w:w="4365" w:type="dxa"/>
            <w:vMerge/>
            <w:tcBorders>
              <w:left w:val="none" w:sz="4" w:space="0" w:color="000000"/>
              <w:right w:val="none" w:sz="4" w:space="0" w:color="000000"/>
            </w:tcBorders>
          </w:tcPr>
          <w:p w:rsidR="00C43E2A" w:rsidRPr="005F2BB3" w:rsidRDefault="00C43E2A" w:rsidP="008503D6">
            <w:pPr>
              <w:pStyle w:val="ConsPlusNormal0"/>
              <w:contextualSpacing/>
              <w:jc w:val="both"/>
              <w:rPr>
                <w:rFonts w:ascii="Times New Roman" w:hAnsi="Times New Roman" w:cs="Times New Roman"/>
                <w:sz w:val="24"/>
                <w:szCs w:val="24"/>
              </w:rPr>
            </w:pPr>
          </w:p>
        </w:tc>
        <w:tc>
          <w:tcPr>
            <w:tcW w:w="340" w:type="dxa"/>
            <w:tcBorders>
              <w:top w:val="none" w:sz="4" w:space="0" w:color="000000"/>
              <w:left w:val="none" w:sz="4" w:space="0" w:color="000000"/>
              <w:bottom w:val="none" w:sz="4" w:space="0" w:color="000000"/>
              <w:right w:val="none" w:sz="4" w:space="0" w:color="000000"/>
            </w:tcBorders>
          </w:tcPr>
          <w:p w:rsidR="00C43E2A" w:rsidRPr="005F2BB3" w:rsidRDefault="00C43E2A" w:rsidP="008503D6">
            <w:pPr>
              <w:pStyle w:val="ConsPlusNormal0"/>
              <w:contextualSpacing/>
              <w:jc w:val="both"/>
              <w:rPr>
                <w:rFonts w:ascii="Times New Roman" w:hAnsi="Times New Roman" w:cs="Times New Roman"/>
                <w:sz w:val="24"/>
                <w:szCs w:val="24"/>
              </w:rPr>
            </w:pPr>
          </w:p>
        </w:tc>
        <w:tc>
          <w:tcPr>
            <w:tcW w:w="4365" w:type="dxa"/>
            <w:tcBorders>
              <w:top w:val="single" w:sz="4" w:space="0" w:color="auto"/>
              <w:left w:val="none" w:sz="4" w:space="0" w:color="000000"/>
              <w:bottom w:val="single" w:sz="4" w:space="0" w:color="auto"/>
              <w:right w:val="none" w:sz="4" w:space="0" w:color="000000"/>
            </w:tcBorders>
            <w:shd w:val="clear" w:color="auto" w:fill="FFFFFF" w:themeFill="background1"/>
          </w:tcPr>
          <w:p w:rsidR="00C43E2A" w:rsidRPr="005F2BB3" w:rsidRDefault="00C43E2A" w:rsidP="008503D6">
            <w:pPr>
              <w:rPr>
                <w:rFonts w:ascii="Times New Roman" w:hAnsi="Times New Roman" w:cs="Times New Roman"/>
                <w:color w:val="0563C1" w:themeColor="hyperlink"/>
                <w:sz w:val="24"/>
                <w:szCs w:val="24"/>
                <w:u w:val="single"/>
              </w:rPr>
            </w:pPr>
          </w:p>
          <w:p w:rsidR="00C43E2A" w:rsidRPr="005F2BB3" w:rsidRDefault="00C43E2A" w:rsidP="008503D6">
            <w:pPr>
              <w:rPr>
                <w:rFonts w:ascii="Times New Roman" w:hAnsi="Times New Roman" w:cs="Times New Roman"/>
                <w:color w:val="0563C1" w:themeColor="hyperlink"/>
                <w:sz w:val="24"/>
                <w:szCs w:val="24"/>
                <w:u w:val="single"/>
              </w:rPr>
            </w:pPr>
          </w:p>
        </w:tc>
      </w:tr>
      <w:tr w:rsidR="00C43E2A" w:rsidRPr="005F2BB3" w:rsidTr="0050292E">
        <w:tc>
          <w:tcPr>
            <w:tcW w:w="4365" w:type="dxa"/>
            <w:vMerge/>
            <w:tcBorders>
              <w:left w:val="none" w:sz="4" w:space="0" w:color="000000"/>
              <w:right w:val="none" w:sz="4" w:space="0" w:color="000000"/>
            </w:tcBorders>
            <w:vAlign w:val="center"/>
          </w:tcPr>
          <w:p w:rsidR="00C43E2A" w:rsidRPr="005F2BB3" w:rsidRDefault="00C43E2A" w:rsidP="008503D6">
            <w:pPr>
              <w:pStyle w:val="ConsPlusNormal0"/>
              <w:contextualSpacing/>
              <w:jc w:val="both"/>
              <w:rPr>
                <w:rFonts w:ascii="Times New Roman" w:hAnsi="Times New Roman" w:cs="Times New Roman"/>
                <w:sz w:val="24"/>
                <w:szCs w:val="24"/>
              </w:rPr>
            </w:pPr>
          </w:p>
        </w:tc>
        <w:tc>
          <w:tcPr>
            <w:tcW w:w="340" w:type="dxa"/>
            <w:tcBorders>
              <w:top w:val="none" w:sz="4" w:space="0" w:color="000000"/>
              <w:left w:val="none" w:sz="4" w:space="0" w:color="000000"/>
              <w:bottom w:val="none" w:sz="4" w:space="0" w:color="000000"/>
              <w:right w:val="none" w:sz="4" w:space="0" w:color="000000"/>
            </w:tcBorders>
          </w:tcPr>
          <w:p w:rsidR="00C43E2A" w:rsidRPr="005F2BB3" w:rsidRDefault="00C43E2A" w:rsidP="008503D6">
            <w:pPr>
              <w:pStyle w:val="ConsPlusNormal0"/>
              <w:contextualSpacing/>
              <w:jc w:val="both"/>
              <w:rPr>
                <w:rFonts w:ascii="Times New Roman" w:hAnsi="Times New Roman" w:cs="Times New Roman"/>
                <w:sz w:val="24"/>
                <w:szCs w:val="24"/>
              </w:rPr>
            </w:pPr>
          </w:p>
        </w:tc>
        <w:tc>
          <w:tcPr>
            <w:tcW w:w="4365" w:type="dxa"/>
            <w:tcBorders>
              <w:top w:val="single" w:sz="4" w:space="0" w:color="auto"/>
              <w:left w:val="none" w:sz="4" w:space="0" w:color="000000"/>
              <w:bottom w:val="none" w:sz="4" w:space="0" w:color="000000"/>
              <w:right w:val="none" w:sz="4" w:space="0" w:color="000000"/>
            </w:tcBorders>
            <w:shd w:val="clear" w:color="auto" w:fill="FFFFFF" w:themeFill="background1"/>
            <w:vAlign w:val="center"/>
          </w:tcPr>
          <w:p w:rsidR="00C43E2A" w:rsidRPr="005F2BB3" w:rsidRDefault="00C43E2A" w:rsidP="008503D6">
            <w:pPr>
              <w:rPr>
                <w:rFonts w:ascii="Times New Roman" w:hAnsi="Times New Roman" w:cs="Times New Roman"/>
                <w:sz w:val="24"/>
                <w:szCs w:val="24"/>
              </w:rPr>
            </w:pPr>
          </w:p>
        </w:tc>
      </w:tr>
      <w:tr w:rsidR="00C43E2A" w:rsidRPr="005F2BB3" w:rsidTr="0050292E">
        <w:tc>
          <w:tcPr>
            <w:tcW w:w="4365" w:type="dxa"/>
            <w:vMerge/>
            <w:tcBorders>
              <w:left w:val="none" w:sz="4" w:space="0" w:color="000000"/>
              <w:bottom w:val="none" w:sz="4" w:space="0" w:color="000000"/>
              <w:right w:val="none" w:sz="4" w:space="0" w:color="000000"/>
            </w:tcBorders>
            <w:vAlign w:val="bottom"/>
          </w:tcPr>
          <w:p w:rsidR="00C43E2A" w:rsidRPr="005F2BB3" w:rsidRDefault="00C43E2A" w:rsidP="008503D6">
            <w:pPr>
              <w:pStyle w:val="ConsPlusNormal0"/>
              <w:contextualSpacing/>
              <w:jc w:val="both"/>
              <w:rPr>
                <w:rFonts w:ascii="Times New Roman" w:hAnsi="Times New Roman" w:cs="Times New Roman"/>
                <w:sz w:val="24"/>
                <w:szCs w:val="24"/>
              </w:rPr>
            </w:pPr>
          </w:p>
        </w:tc>
        <w:tc>
          <w:tcPr>
            <w:tcW w:w="340" w:type="dxa"/>
            <w:tcBorders>
              <w:top w:val="none" w:sz="4" w:space="0" w:color="000000"/>
              <w:left w:val="none" w:sz="4" w:space="0" w:color="000000"/>
              <w:bottom w:val="none" w:sz="4" w:space="0" w:color="000000"/>
              <w:right w:val="none" w:sz="4" w:space="0" w:color="000000"/>
            </w:tcBorders>
          </w:tcPr>
          <w:p w:rsidR="00C43E2A" w:rsidRPr="005F2BB3" w:rsidRDefault="00C43E2A" w:rsidP="008503D6">
            <w:pPr>
              <w:pStyle w:val="ConsPlusNormal0"/>
              <w:contextualSpacing/>
              <w:jc w:val="both"/>
              <w:rPr>
                <w:rFonts w:ascii="Times New Roman" w:hAnsi="Times New Roman" w:cs="Times New Roman"/>
                <w:sz w:val="24"/>
                <w:szCs w:val="24"/>
              </w:rPr>
            </w:pPr>
          </w:p>
        </w:tc>
        <w:tc>
          <w:tcPr>
            <w:tcW w:w="4365" w:type="dxa"/>
            <w:tcBorders>
              <w:top w:val="none" w:sz="4" w:space="0" w:color="000000"/>
              <w:left w:val="none" w:sz="4" w:space="0" w:color="000000"/>
              <w:bottom w:val="none" w:sz="4" w:space="0" w:color="000000"/>
              <w:right w:val="none" w:sz="4" w:space="0" w:color="000000"/>
            </w:tcBorders>
            <w:shd w:val="clear" w:color="auto" w:fill="FFFFFF" w:themeFill="background1"/>
            <w:vAlign w:val="bottom"/>
          </w:tcPr>
          <w:p w:rsidR="00C43E2A" w:rsidRPr="005F2BB3" w:rsidRDefault="0050292E" w:rsidP="008503D6">
            <w:pPr>
              <w:pStyle w:val="ConsPlusNormal0"/>
              <w:contextualSpacing/>
              <w:jc w:val="center"/>
              <w:rPr>
                <w:rFonts w:ascii="Times New Roman" w:hAnsi="Times New Roman" w:cs="Times New Roman"/>
                <w:sz w:val="24"/>
                <w:szCs w:val="24"/>
              </w:rPr>
            </w:pPr>
            <w:proofErr w:type="spellStart"/>
            <w:r w:rsidRPr="005F2BB3">
              <w:rPr>
                <w:rFonts w:ascii="Times New Roman" w:hAnsi="Times New Roman" w:cs="Times New Roman"/>
                <w:sz w:val="24"/>
                <w:szCs w:val="24"/>
              </w:rPr>
              <w:t>м</w:t>
            </w:r>
            <w:r w:rsidR="00C43E2A" w:rsidRPr="005F2BB3">
              <w:rPr>
                <w:rFonts w:ascii="Times New Roman" w:hAnsi="Times New Roman" w:cs="Times New Roman"/>
                <w:sz w:val="24"/>
                <w:szCs w:val="24"/>
              </w:rPr>
              <w:t>.</w:t>
            </w:r>
            <w:r w:rsidRPr="005F2BB3">
              <w:rPr>
                <w:rFonts w:ascii="Times New Roman" w:hAnsi="Times New Roman" w:cs="Times New Roman"/>
                <w:sz w:val="24"/>
                <w:szCs w:val="24"/>
              </w:rPr>
              <w:t>п</w:t>
            </w:r>
            <w:proofErr w:type="spellEnd"/>
            <w:r w:rsidR="00C43E2A" w:rsidRPr="005F2BB3">
              <w:rPr>
                <w:rFonts w:ascii="Times New Roman" w:hAnsi="Times New Roman" w:cs="Times New Roman"/>
                <w:sz w:val="24"/>
                <w:szCs w:val="24"/>
              </w:rPr>
              <w:t>.</w:t>
            </w:r>
          </w:p>
        </w:tc>
      </w:tr>
    </w:tbl>
    <w:p w:rsidR="00051A7C" w:rsidRPr="005F2BB3" w:rsidRDefault="00051A7C" w:rsidP="008503D6">
      <w:pPr>
        <w:ind w:firstLine="709"/>
        <w:jc w:val="right"/>
        <w:rPr>
          <w:rFonts w:ascii="Times New Roman" w:hAnsi="Times New Roman" w:cs="Times New Roman"/>
          <w:sz w:val="24"/>
          <w:szCs w:val="24"/>
        </w:rPr>
      </w:pPr>
    </w:p>
    <w:p w:rsidR="00653606" w:rsidRPr="005F2BB3" w:rsidRDefault="00653606" w:rsidP="008503D6">
      <w:pPr>
        <w:rPr>
          <w:rFonts w:ascii="Times New Roman" w:hAnsi="Times New Roman" w:cs="Times New Roman"/>
          <w:sz w:val="24"/>
          <w:szCs w:val="24"/>
        </w:rPr>
      </w:pPr>
      <w:r w:rsidRPr="005F2BB3">
        <w:rPr>
          <w:rFonts w:ascii="Times New Roman" w:hAnsi="Times New Roman" w:cs="Times New Roman"/>
          <w:sz w:val="24"/>
          <w:szCs w:val="24"/>
        </w:rPr>
        <w:br w:type="page"/>
      </w:r>
    </w:p>
    <w:p w:rsidR="00D23066" w:rsidRPr="005F2BB3" w:rsidRDefault="00D23066" w:rsidP="008503D6">
      <w:pPr>
        <w:ind w:firstLine="709"/>
        <w:jc w:val="right"/>
        <w:rPr>
          <w:rFonts w:ascii="Times New Roman" w:hAnsi="Times New Roman" w:cs="Times New Roman"/>
          <w:sz w:val="24"/>
          <w:szCs w:val="24"/>
        </w:rPr>
      </w:pPr>
      <w:r w:rsidRPr="005F2BB3">
        <w:rPr>
          <w:rFonts w:ascii="Times New Roman" w:hAnsi="Times New Roman" w:cs="Times New Roman"/>
          <w:sz w:val="24"/>
          <w:szCs w:val="24"/>
        </w:rPr>
        <w:lastRenderedPageBreak/>
        <w:t>Приложение № 1</w:t>
      </w:r>
    </w:p>
    <w:p w:rsidR="00D23066" w:rsidRPr="005F2BB3" w:rsidRDefault="00D23066" w:rsidP="008503D6">
      <w:pPr>
        <w:pStyle w:val="ConsPlusNormal0"/>
        <w:ind w:firstLine="709"/>
        <w:contextualSpacing/>
        <w:jc w:val="right"/>
        <w:rPr>
          <w:rFonts w:ascii="Times New Roman" w:hAnsi="Times New Roman" w:cs="Times New Roman"/>
          <w:sz w:val="24"/>
          <w:szCs w:val="24"/>
        </w:rPr>
      </w:pPr>
      <w:r w:rsidRPr="005F2BB3">
        <w:rPr>
          <w:rFonts w:ascii="Times New Roman" w:hAnsi="Times New Roman" w:cs="Times New Roman"/>
          <w:sz w:val="24"/>
          <w:szCs w:val="24"/>
        </w:rPr>
        <w:t xml:space="preserve">к Договору о сетевой форме реализации </w:t>
      </w:r>
    </w:p>
    <w:p w:rsidR="00653606" w:rsidRPr="005F2BB3" w:rsidRDefault="00653606" w:rsidP="008503D6">
      <w:pPr>
        <w:pStyle w:val="ConsPlusNormal0"/>
        <w:ind w:firstLine="709"/>
        <w:contextualSpacing/>
        <w:jc w:val="right"/>
        <w:rPr>
          <w:rFonts w:ascii="Times New Roman" w:hAnsi="Times New Roman" w:cs="Times New Roman"/>
          <w:sz w:val="24"/>
          <w:szCs w:val="24"/>
        </w:rPr>
      </w:pPr>
      <w:r w:rsidRPr="008503D6">
        <w:rPr>
          <w:rFonts w:ascii="Times New Roman" w:hAnsi="Times New Roman" w:cs="Times New Roman"/>
          <w:sz w:val="24"/>
          <w:szCs w:val="24"/>
        </w:rPr>
        <w:t>пятидневных учебных сборов</w:t>
      </w:r>
      <w:r w:rsidRPr="005F2BB3">
        <w:rPr>
          <w:rFonts w:ascii="Times New Roman" w:hAnsi="Times New Roman" w:cs="Times New Roman"/>
          <w:sz w:val="24"/>
          <w:szCs w:val="24"/>
        </w:rPr>
        <w:t xml:space="preserve"> </w:t>
      </w:r>
    </w:p>
    <w:p w:rsidR="00D23066" w:rsidRPr="005F2BB3" w:rsidRDefault="00D23066" w:rsidP="008503D6">
      <w:pPr>
        <w:pStyle w:val="ConsPlusNormal0"/>
        <w:ind w:firstLine="709"/>
        <w:contextualSpacing/>
        <w:jc w:val="right"/>
        <w:rPr>
          <w:rFonts w:ascii="Times New Roman" w:hAnsi="Times New Roman" w:cs="Times New Roman"/>
          <w:sz w:val="24"/>
          <w:szCs w:val="24"/>
        </w:rPr>
      </w:pPr>
      <w:r w:rsidRPr="005F2BB3">
        <w:rPr>
          <w:rFonts w:ascii="Times New Roman" w:hAnsi="Times New Roman" w:cs="Times New Roman"/>
          <w:sz w:val="24"/>
          <w:szCs w:val="24"/>
        </w:rPr>
        <w:t>от «__</w:t>
      </w:r>
      <w:proofErr w:type="gramStart"/>
      <w:r w:rsidRPr="005F2BB3">
        <w:rPr>
          <w:rFonts w:ascii="Times New Roman" w:hAnsi="Times New Roman" w:cs="Times New Roman"/>
          <w:sz w:val="24"/>
          <w:szCs w:val="24"/>
        </w:rPr>
        <w:t>_»_</w:t>
      </w:r>
      <w:proofErr w:type="gramEnd"/>
      <w:r w:rsidRPr="005F2BB3">
        <w:rPr>
          <w:rFonts w:ascii="Times New Roman" w:hAnsi="Times New Roman" w:cs="Times New Roman"/>
          <w:sz w:val="24"/>
          <w:szCs w:val="24"/>
        </w:rPr>
        <w:t>_______2025 г</w:t>
      </w:r>
    </w:p>
    <w:p w:rsidR="00197B74" w:rsidRPr="005F2BB3" w:rsidRDefault="00197B74" w:rsidP="008503D6">
      <w:pPr>
        <w:pStyle w:val="ConsPlusNormal0"/>
        <w:contextualSpacing/>
        <w:jc w:val="both"/>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D23066" w:rsidRPr="005F2BB3" w:rsidRDefault="00D23066" w:rsidP="008503D6">
      <w:pPr>
        <w:spacing w:line="360" w:lineRule="auto"/>
        <w:ind w:right="-1"/>
        <w:contextualSpacing/>
        <w:jc w:val="right"/>
        <w:rPr>
          <w:rFonts w:ascii="Times New Roman" w:eastAsia="Times New Roman" w:hAnsi="Times New Roman" w:cs="Times New Roman"/>
          <w:sz w:val="24"/>
          <w:szCs w:val="24"/>
        </w:rPr>
      </w:pPr>
    </w:p>
    <w:p w:rsidR="00D23066" w:rsidRPr="005F2BB3" w:rsidRDefault="00D23066" w:rsidP="008503D6">
      <w:pPr>
        <w:spacing w:line="360" w:lineRule="auto"/>
        <w:ind w:right="-1"/>
        <w:contextualSpacing/>
        <w:rPr>
          <w:rFonts w:ascii="Times New Roman" w:eastAsia="Times New Roman" w:hAnsi="Times New Roman" w:cs="Times New Roman"/>
          <w:sz w:val="24"/>
          <w:szCs w:val="24"/>
        </w:rPr>
      </w:pPr>
    </w:p>
    <w:p w:rsidR="00D23066" w:rsidRPr="005F2BB3" w:rsidRDefault="00D23066" w:rsidP="008503D6">
      <w:pPr>
        <w:spacing w:line="360" w:lineRule="auto"/>
        <w:ind w:right="-1"/>
        <w:contextualSpacing/>
        <w:rPr>
          <w:rFonts w:ascii="Times New Roman" w:eastAsia="Times New Roman" w:hAnsi="Times New Roman" w:cs="Times New Roman"/>
          <w:sz w:val="24"/>
          <w:szCs w:val="24"/>
        </w:rPr>
      </w:pPr>
    </w:p>
    <w:p w:rsidR="00D23066" w:rsidRPr="005F2BB3" w:rsidRDefault="00D23066" w:rsidP="008503D6">
      <w:pPr>
        <w:spacing w:line="360" w:lineRule="auto"/>
        <w:ind w:right="-1"/>
        <w:contextualSpacing/>
        <w:rPr>
          <w:rFonts w:ascii="Times New Roman" w:eastAsia="Times New Roman" w:hAnsi="Times New Roman" w:cs="Times New Roman"/>
          <w:sz w:val="24"/>
          <w:szCs w:val="24"/>
        </w:rPr>
      </w:pPr>
    </w:p>
    <w:p w:rsidR="00D23066" w:rsidRPr="005F2BB3" w:rsidRDefault="00D23066" w:rsidP="008503D6">
      <w:pPr>
        <w:spacing w:line="360" w:lineRule="auto"/>
        <w:ind w:right="-1"/>
        <w:contextualSpacing/>
        <w:rPr>
          <w:rFonts w:ascii="Times New Roman" w:eastAsia="Times New Roman" w:hAnsi="Times New Roman" w:cs="Times New Roman"/>
          <w:sz w:val="24"/>
          <w:szCs w:val="24"/>
        </w:rPr>
      </w:pPr>
    </w:p>
    <w:p w:rsidR="00D23066" w:rsidRPr="005F2BB3" w:rsidRDefault="00D23066" w:rsidP="008503D6">
      <w:pPr>
        <w:spacing w:line="360" w:lineRule="auto"/>
        <w:ind w:right="-1"/>
        <w:contextualSpacing/>
        <w:rPr>
          <w:rFonts w:ascii="Times New Roman" w:eastAsia="Times New Roman" w:hAnsi="Times New Roman" w:cs="Times New Roman"/>
          <w:sz w:val="24"/>
          <w:szCs w:val="24"/>
        </w:rPr>
      </w:pPr>
    </w:p>
    <w:p w:rsidR="00D23066" w:rsidRPr="005F2BB3" w:rsidRDefault="00D23066" w:rsidP="008503D6">
      <w:pPr>
        <w:spacing w:line="360" w:lineRule="auto"/>
        <w:ind w:right="-1"/>
        <w:contextualSpacing/>
        <w:rPr>
          <w:rFonts w:ascii="Times New Roman" w:eastAsia="Times New Roman" w:hAnsi="Times New Roman" w:cs="Times New Roman"/>
          <w:sz w:val="24"/>
          <w:szCs w:val="24"/>
        </w:rPr>
      </w:pPr>
    </w:p>
    <w:p w:rsidR="00D23066" w:rsidRPr="005F2BB3" w:rsidRDefault="00D23066" w:rsidP="008503D6">
      <w:pPr>
        <w:spacing w:line="360" w:lineRule="auto"/>
        <w:ind w:right="-1"/>
        <w:contextualSpacing/>
        <w:jc w:val="center"/>
        <w:rPr>
          <w:rFonts w:ascii="Times New Roman" w:eastAsia="Times New Roman" w:hAnsi="Times New Roman" w:cs="Times New Roman"/>
          <w:b/>
          <w:sz w:val="24"/>
          <w:szCs w:val="24"/>
        </w:rPr>
      </w:pPr>
      <w:r w:rsidRPr="005F2BB3">
        <w:rPr>
          <w:rFonts w:ascii="Times New Roman" w:eastAsia="Times New Roman" w:hAnsi="Times New Roman" w:cs="Times New Roman"/>
          <w:b/>
          <w:sz w:val="24"/>
          <w:szCs w:val="24"/>
        </w:rPr>
        <w:t xml:space="preserve">Программа </w:t>
      </w:r>
    </w:p>
    <w:p w:rsidR="00D23066" w:rsidRPr="005F2BB3" w:rsidRDefault="00653606" w:rsidP="008503D6">
      <w:pPr>
        <w:spacing w:line="360" w:lineRule="auto"/>
        <w:ind w:right="-1"/>
        <w:contextualSpacing/>
        <w:jc w:val="center"/>
        <w:rPr>
          <w:rFonts w:ascii="Times New Roman" w:eastAsia="Times New Roman" w:hAnsi="Times New Roman" w:cs="Times New Roman"/>
          <w:b/>
          <w:sz w:val="24"/>
          <w:szCs w:val="24"/>
        </w:rPr>
      </w:pPr>
      <w:r w:rsidRPr="005F2BB3">
        <w:rPr>
          <w:rFonts w:ascii="Times New Roman" w:eastAsia="Times New Roman" w:hAnsi="Times New Roman" w:cs="Times New Roman"/>
          <w:b/>
          <w:sz w:val="24"/>
          <w:szCs w:val="24"/>
        </w:rPr>
        <w:t xml:space="preserve"> </w:t>
      </w:r>
      <w:r w:rsidR="00D23066" w:rsidRPr="005F2BB3">
        <w:rPr>
          <w:rFonts w:ascii="Times New Roman" w:eastAsia="Times New Roman" w:hAnsi="Times New Roman" w:cs="Times New Roman"/>
          <w:b/>
          <w:sz w:val="24"/>
          <w:szCs w:val="24"/>
        </w:rPr>
        <w:t>«</w:t>
      </w:r>
      <w:r w:rsidRPr="005F2BB3">
        <w:rPr>
          <w:rFonts w:ascii="Times New Roman" w:eastAsia="Times New Roman" w:hAnsi="Times New Roman" w:cs="Times New Roman"/>
          <w:b/>
          <w:sz w:val="24"/>
          <w:szCs w:val="24"/>
        </w:rPr>
        <w:t>Пятидневны</w:t>
      </w:r>
      <w:r w:rsidR="00D23066" w:rsidRPr="005F2BB3">
        <w:rPr>
          <w:rFonts w:ascii="Times New Roman" w:eastAsia="Times New Roman" w:hAnsi="Times New Roman" w:cs="Times New Roman"/>
          <w:b/>
          <w:sz w:val="24"/>
          <w:szCs w:val="24"/>
        </w:rPr>
        <w:t xml:space="preserve">е учебные сборы» </w:t>
      </w:r>
    </w:p>
    <w:p w:rsidR="00D23066" w:rsidRPr="005F2BB3" w:rsidRDefault="00D23066" w:rsidP="008503D6">
      <w:pPr>
        <w:widowControl w:val="0"/>
        <w:spacing w:line="360" w:lineRule="auto"/>
        <w:ind w:right="-1"/>
        <w:outlineLvl w:val="0"/>
        <w:rPr>
          <w:rFonts w:ascii="Times New Roman" w:eastAsia="Times New Roman" w:hAnsi="Times New Roman" w:cs="Times New Roman"/>
          <w:b/>
          <w:bCs/>
          <w:sz w:val="24"/>
          <w:szCs w:val="24"/>
        </w:rPr>
      </w:pPr>
    </w:p>
    <w:p w:rsidR="00D23066" w:rsidRPr="005F2BB3" w:rsidRDefault="00D23066" w:rsidP="008503D6">
      <w:pPr>
        <w:widowControl w:val="0"/>
        <w:spacing w:line="360" w:lineRule="auto"/>
        <w:ind w:right="-1"/>
        <w:outlineLvl w:val="0"/>
        <w:rPr>
          <w:rFonts w:ascii="Times New Roman" w:eastAsia="Times New Roman" w:hAnsi="Times New Roman" w:cs="Times New Roman"/>
          <w:b/>
          <w:bCs/>
          <w:sz w:val="24"/>
          <w:szCs w:val="24"/>
        </w:rPr>
      </w:pPr>
    </w:p>
    <w:p w:rsidR="00D23066" w:rsidRPr="005F2BB3" w:rsidRDefault="00D23066" w:rsidP="008503D6">
      <w:pPr>
        <w:widowControl w:val="0"/>
        <w:spacing w:line="360" w:lineRule="auto"/>
        <w:ind w:right="-1"/>
        <w:outlineLvl w:val="0"/>
        <w:rPr>
          <w:rFonts w:ascii="Times New Roman" w:eastAsia="Times New Roman" w:hAnsi="Times New Roman" w:cs="Times New Roman"/>
          <w:b/>
          <w:bCs/>
          <w:sz w:val="24"/>
          <w:szCs w:val="24"/>
        </w:rPr>
      </w:pPr>
    </w:p>
    <w:p w:rsidR="00D23066" w:rsidRPr="005F2BB3" w:rsidRDefault="00D23066" w:rsidP="008503D6">
      <w:pPr>
        <w:widowControl w:val="0"/>
        <w:spacing w:line="360" w:lineRule="auto"/>
        <w:ind w:right="-1"/>
        <w:outlineLvl w:val="0"/>
        <w:rPr>
          <w:rFonts w:ascii="Times New Roman" w:eastAsia="Times New Roman" w:hAnsi="Times New Roman" w:cs="Times New Roman"/>
          <w:b/>
          <w:bCs/>
          <w:sz w:val="24"/>
          <w:szCs w:val="24"/>
        </w:rPr>
      </w:pPr>
    </w:p>
    <w:p w:rsidR="00D23066" w:rsidRPr="005F2BB3" w:rsidRDefault="00D23066" w:rsidP="008503D6">
      <w:pPr>
        <w:widowControl w:val="0"/>
        <w:spacing w:line="360" w:lineRule="auto"/>
        <w:ind w:right="-1"/>
        <w:outlineLvl w:val="0"/>
        <w:rPr>
          <w:rFonts w:ascii="Times New Roman" w:eastAsia="Times New Roman" w:hAnsi="Times New Roman" w:cs="Times New Roman"/>
          <w:b/>
          <w:bCs/>
          <w:sz w:val="24"/>
          <w:szCs w:val="24"/>
        </w:rPr>
      </w:pPr>
    </w:p>
    <w:p w:rsidR="00D23066" w:rsidRPr="005F2BB3" w:rsidRDefault="00D23066" w:rsidP="008503D6">
      <w:pPr>
        <w:widowControl w:val="0"/>
        <w:spacing w:line="360" w:lineRule="auto"/>
        <w:ind w:right="-1"/>
        <w:outlineLvl w:val="0"/>
        <w:rPr>
          <w:rFonts w:ascii="Times New Roman" w:eastAsia="Times New Roman" w:hAnsi="Times New Roman" w:cs="Times New Roman"/>
          <w:b/>
          <w:bCs/>
          <w:sz w:val="24"/>
          <w:szCs w:val="24"/>
        </w:rPr>
      </w:pPr>
    </w:p>
    <w:p w:rsidR="00D23066" w:rsidRPr="005F2BB3" w:rsidRDefault="00D23066" w:rsidP="008503D6">
      <w:pPr>
        <w:widowControl w:val="0"/>
        <w:spacing w:line="360" w:lineRule="auto"/>
        <w:ind w:right="-1"/>
        <w:outlineLvl w:val="0"/>
        <w:rPr>
          <w:rFonts w:ascii="Times New Roman" w:eastAsia="Times New Roman" w:hAnsi="Times New Roman" w:cs="Times New Roman"/>
          <w:b/>
          <w:bCs/>
          <w:sz w:val="24"/>
          <w:szCs w:val="24"/>
        </w:rPr>
      </w:pPr>
    </w:p>
    <w:p w:rsidR="00D23066" w:rsidRPr="005F2BB3" w:rsidRDefault="00D23066" w:rsidP="008503D6">
      <w:pPr>
        <w:widowControl w:val="0"/>
        <w:spacing w:line="360" w:lineRule="auto"/>
        <w:ind w:right="-1"/>
        <w:outlineLvl w:val="0"/>
        <w:rPr>
          <w:rFonts w:ascii="Times New Roman" w:eastAsia="Times New Roman" w:hAnsi="Times New Roman" w:cs="Times New Roman"/>
          <w:bCs/>
          <w:sz w:val="24"/>
          <w:szCs w:val="24"/>
        </w:rPr>
      </w:pPr>
      <w:r w:rsidRPr="005F2BB3">
        <w:rPr>
          <w:rFonts w:ascii="Times New Roman" w:eastAsia="Times New Roman" w:hAnsi="Times New Roman" w:cs="Times New Roman"/>
          <w:bCs/>
          <w:sz w:val="24"/>
          <w:szCs w:val="24"/>
        </w:rPr>
        <w:t>Воз</w:t>
      </w:r>
      <w:r w:rsidR="0050292E" w:rsidRPr="005F2BB3">
        <w:rPr>
          <w:rFonts w:ascii="Times New Roman" w:eastAsia="Times New Roman" w:hAnsi="Times New Roman" w:cs="Times New Roman"/>
          <w:bCs/>
          <w:sz w:val="24"/>
          <w:szCs w:val="24"/>
        </w:rPr>
        <w:t>раст</w:t>
      </w:r>
      <w:r w:rsidRPr="005F2BB3">
        <w:rPr>
          <w:rFonts w:ascii="Times New Roman" w:eastAsia="Times New Roman" w:hAnsi="Times New Roman" w:cs="Times New Roman"/>
          <w:bCs/>
          <w:sz w:val="24"/>
          <w:szCs w:val="24"/>
        </w:rPr>
        <w:t xml:space="preserve"> обучающихся: 16-</w:t>
      </w:r>
      <w:r w:rsidR="0050292E" w:rsidRPr="005F2BB3">
        <w:rPr>
          <w:rFonts w:ascii="Times New Roman" w:eastAsia="Times New Roman" w:hAnsi="Times New Roman" w:cs="Times New Roman"/>
          <w:bCs/>
          <w:sz w:val="24"/>
          <w:szCs w:val="24"/>
        </w:rPr>
        <w:t>17</w:t>
      </w:r>
      <w:r w:rsidRPr="005F2BB3">
        <w:rPr>
          <w:rFonts w:ascii="Times New Roman" w:eastAsia="Times New Roman" w:hAnsi="Times New Roman" w:cs="Times New Roman"/>
          <w:bCs/>
          <w:sz w:val="24"/>
          <w:szCs w:val="24"/>
        </w:rPr>
        <w:t xml:space="preserve"> лет</w:t>
      </w:r>
    </w:p>
    <w:p w:rsidR="00D23066" w:rsidRPr="005F2BB3" w:rsidRDefault="00D23066" w:rsidP="008503D6">
      <w:pPr>
        <w:widowControl w:val="0"/>
        <w:spacing w:line="360" w:lineRule="auto"/>
        <w:ind w:right="-1"/>
        <w:outlineLvl w:val="0"/>
        <w:rPr>
          <w:rFonts w:ascii="Times New Roman" w:eastAsia="Times New Roman" w:hAnsi="Times New Roman" w:cs="Times New Roman"/>
          <w:bCs/>
          <w:sz w:val="24"/>
          <w:szCs w:val="24"/>
        </w:rPr>
      </w:pPr>
      <w:r w:rsidRPr="005F2BB3">
        <w:rPr>
          <w:rFonts w:ascii="Times New Roman" w:eastAsia="Times New Roman" w:hAnsi="Times New Roman" w:cs="Times New Roman"/>
          <w:bCs/>
          <w:sz w:val="24"/>
          <w:szCs w:val="24"/>
        </w:rPr>
        <w:t>Срок реализации программы: 5 дней</w:t>
      </w:r>
    </w:p>
    <w:p w:rsidR="00D23066" w:rsidRPr="005F2BB3" w:rsidRDefault="00D23066" w:rsidP="008503D6">
      <w:pPr>
        <w:widowControl w:val="0"/>
        <w:spacing w:line="360" w:lineRule="auto"/>
        <w:ind w:left="5664" w:right="-1"/>
        <w:jc w:val="both"/>
        <w:outlineLvl w:val="0"/>
        <w:rPr>
          <w:rFonts w:ascii="Times New Roman" w:eastAsia="Times New Roman" w:hAnsi="Times New Roman" w:cs="Times New Roman"/>
          <w:bCs/>
          <w:sz w:val="24"/>
          <w:szCs w:val="24"/>
        </w:rPr>
      </w:pPr>
    </w:p>
    <w:p w:rsidR="00D23066" w:rsidRPr="005F2BB3" w:rsidRDefault="00D23066" w:rsidP="008503D6">
      <w:pPr>
        <w:widowControl w:val="0"/>
        <w:spacing w:line="360" w:lineRule="auto"/>
        <w:ind w:right="-1"/>
        <w:jc w:val="center"/>
        <w:outlineLvl w:val="0"/>
        <w:rPr>
          <w:rFonts w:ascii="Times New Roman" w:eastAsia="Times New Roman" w:hAnsi="Times New Roman" w:cs="Times New Roman"/>
          <w:sz w:val="24"/>
          <w:szCs w:val="24"/>
        </w:rPr>
      </w:pPr>
    </w:p>
    <w:p w:rsidR="00D23066" w:rsidRPr="005F2BB3" w:rsidRDefault="00D23066" w:rsidP="008503D6">
      <w:pPr>
        <w:widowControl w:val="0"/>
        <w:spacing w:line="360" w:lineRule="auto"/>
        <w:ind w:right="-1"/>
        <w:jc w:val="center"/>
        <w:outlineLvl w:val="0"/>
        <w:rPr>
          <w:rFonts w:ascii="Times New Roman" w:eastAsia="Times New Roman" w:hAnsi="Times New Roman" w:cs="Times New Roman"/>
          <w:sz w:val="24"/>
          <w:szCs w:val="24"/>
        </w:rPr>
      </w:pPr>
    </w:p>
    <w:p w:rsidR="00D23066" w:rsidRPr="005F2BB3" w:rsidRDefault="00D23066" w:rsidP="008503D6">
      <w:pPr>
        <w:widowControl w:val="0"/>
        <w:spacing w:line="360" w:lineRule="auto"/>
        <w:ind w:right="-1"/>
        <w:outlineLvl w:val="0"/>
        <w:rPr>
          <w:rFonts w:ascii="Times New Roman" w:eastAsia="Times New Roman" w:hAnsi="Times New Roman" w:cs="Times New Roman"/>
          <w:sz w:val="24"/>
          <w:szCs w:val="24"/>
        </w:rPr>
      </w:pPr>
    </w:p>
    <w:p w:rsidR="00D23066" w:rsidRPr="005F2BB3" w:rsidRDefault="00D23066" w:rsidP="008503D6">
      <w:pPr>
        <w:widowControl w:val="0"/>
        <w:spacing w:line="360" w:lineRule="auto"/>
        <w:ind w:right="-1"/>
        <w:outlineLvl w:val="0"/>
        <w:rPr>
          <w:rFonts w:ascii="Times New Roman" w:eastAsia="Times New Roman" w:hAnsi="Times New Roman" w:cs="Times New Roman"/>
          <w:sz w:val="24"/>
          <w:szCs w:val="24"/>
        </w:rPr>
      </w:pPr>
    </w:p>
    <w:p w:rsidR="00D23066" w:rsidRPr="005F2BB3" w:rsidRDefault="00D23066" w:rsidP="008503D6">
      <w:pPr>
        <w:widowControl w:val="0"/>
        <w:spacing w:line="360" w:lineRule="auto"/>
        <w:ind w:right="-1"/>
        <w:jc w:val="center"/>
        <w:outlineLvl w:val="0"/>
        <w:rPr>
          <w:rFonts w:ascii="Times New Roman" w:eastAsia="Times New Roman" w:hAnsi="Times New Roman" w:cs="Times New Roman"/>
          <w:bCs/>
          <w:sz w:val="24"/>
          <w:szCs w:val="24"/>
        </w:rPr>
      </w:pPr>
    </w:p>
    <w:p w:rsidR="00D23066" w:rsidRPr="005F2BB3" w:rsidRDefault="00D23066" w:rsidP="008503D6">
      <w:pPr>
        <w:widowControl w:val="0"/>
        <w:spacing w:line="360" w:lineRule="auto"/>
        <w:ind w:right="-1"/>
        <w:jc w:val="center"/>
        <w:outlineLvl w:val="0"/>
        <w:rPr>
          <w:rFonts w:ascii="Times New Roman" w:eastAsia="Times New Roman" w:hAnsi="Times New Roman" w:cs="Times New Roman"/>
          <w:bCs/>
          <w:sz w:val="24"/>
          <w:szCs w:val="24"/>
        </w:rPr>
      </w:pPr>
    </w:p>
    <w:p w:rsidR="00D23066" w:rsidRPr="005F2BB3" w:rsidRDefault="00D23066" w:rsidP="008503D6">
      <w:pPr>
        <w:widowControl w:val="0"/>
        <w:spacing w:line="360" w:lineRule="auto"/>
        <w:ind w:right="-1"/>
        <w:jc w:val="center"/>
        <w:outlineLvl w:val="0"/>
        <w:rPr>
          <w:rFonts w:ascii="Times New Roman" w:eastAsia="Times New Roman" w:hAnsi="Times New Roman" w:cs="Times New Roman"/>
          <w:bCs/>
          <w:sz w:val="24"/>
          <w:szCs w:val="24"/>
        </w:rPr>
      </w:pPr>
      <w:r w:rsidRPr="005F2BB3">
        <w:rPr>
          <w:rFonts w:ascii="Times New Roman" w:eastAsia="Times New Roman" w:hAnsi="Times New Roman" w:cs="Times New Roman"/>
          <w:bCs/>
          <w:sz w:val="24"/>
          <w:szCs w:val="24"/>
        </w:rPr>
        <w:t xml:space="preserve">г. Архангельск </w:t>
      </w:r>
    </w:p>
    <w:p w:rsidR="00D23066" w:rsidRPr="005F2BB3" w:rsidRDefault="00D23066" w:rsidP="008503D6">
      <w:pPr>
        <w:widowControl w:val="0"/>
        <w:spacing w:line="360" w:lineRule="auto"/>
        <w:ind w:right="-1"/>
        <w:jc w:val="center"/>
        <w:outlineLvl w:val="0"/>
        <w:rPr>
          <w:rFonts w:ascii="Times New Roman" w:eastAsia="Times New Roman" w:hAnsi="Times New Roman" w:cs="Times New Roman"/>
          <w:bCs/>
          <w:sz w:val="24"/>
          <w:szCs w:val="24"/>
        </w:rPr>
      </w:pPr>
      <w:r w:rsidRPr="005F2BB3">
        <w:rPr>
          <w:rFonts w:ascii="Times New Roman" w:eastAsia="Times New Roman" w:hAnsi="Times New Roman" w:cs="Times New Roman"/>
          <w:bCs/>
          <w:sz w:val="24"/>
          <w:szCs w:val="24"/>
        </w:rPr>
        <w:t>2024-2025гг.</w:t>
      </w:r>
    </w:p>
    <w:p w:rsidR="00653606" w:rsidRPr="005F2BB3" w:rsidRDefault="00653606" w:rsidP="008503D6">
      <w:pPr>
        <w:rPr>
          <w:rFonts w:ascii="Times New Roman" w:hAnsi="Times New Roman" w:cs="Times New Roman"/>
          <w:b/>
          <w:sz w:val="24"/>
          <w:szCs w:val="24"/>
        </w:rPr>
      </w:pPr>
      <w:r w:rsidRPr="005F2BB3">
        <w:rPr>
          <w:rFonts w:ascii="Times New Roman" w:hAnsi="Times New Roman" w:cs="Times New Roman"/>
          <w:b/>
          <w:sz w:val="24"/>
          <w:szCs w:val="24"/>
        </w:rPr>
        <w:br w:type="page"/>
      </w: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lastRenderedPageBreak/>
        <w:t>ПОЯСНИТЕЛЬНАЯ ЗАПИСКА</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Одним из приоритетов государственной политики по обеспечению национальной безопасности страны является повышение престижа военной службы.</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 xml:space="preserve">Проведение ежегодных </w:t>
      </w:r>
      <w:r w:rsidR="00653606" w:rsidRPr="008503D6">
        <w:rPr>
          <w:rFonts w:ascii="Times New Roman" w:hAnsi="Times New Roman" w:cs="Times New Roman"/>
          <w:sz w:val="24"/>
          <w:szCs w:val="24"/>
        </w:rPr>
        <w:t>п</w:t>
      </w:r>
      <w:r w:rsidR="00435DE6" w:rsidRPr="008503D6">
        <w:rPr>
          <w:rFonts w:ascii="Times New Roman" w:hAnsi="Times New Roman" w:cs="Times New Roman"/>
          <w:sz w:val="24"/>
          <w:szCs w:val="24"/>
        </w:rPr>
        <w:t>ятидневных учебных сборов</w:t>
      </w:r>
      <w:r w:rsidR="00435DE6" w:rsidRPr="005F2BB3">
        <w:rPr>
          <w:rFonts w:ascii="Times New Roman" w:hAnsi="Times New Roman" w:cs="Times New Roman"/>
          <w:sz w:val="24"/>
          <w:szCs w:val="24"/>
        </w:rPr>
        <w:t xml:space="preserve"> </w:t>
      </w:r>
      <w:r w:rsidRPr="005F2BB3">
        <w:rPr>
          <w:rFonts w:ascii="Times New Roman" w:hAnsi="Times New Roman" w:cs="Times New Roman"/>
          <w:sz w:val="24"/>
          <w:szCs w:val="24"/>
        </w:rPr>
        <w:t>организуется в соответствии с Инструкцией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утвержденной приказом Министерства обороны Российской Федерации и Министерства образования и науки Российской Федерации от 24.02.2010 № 96/134.</w:t>
      </w:r>
      <w:r w:rsidR="00435DE6" w:rsidRPr="005F2BB3">
        <w:rPr>
          <w:rFonts w:ascii="Times New Roman" w:hAnsi="Times New Roman" w:cs="Times New Roman"/>
          <w:sz w:val="24"/>
          <w:szCs w:val="24"/>
        </w:rPr>
        <w:t xml:space="preserve"> </w:t>
      </w:r>
    </w:p>
    <w:p w:rsidR="00D23066" w:rsidRPr="005F2BB3" w:rsidRDefault="00435DE6" w:rsidP="008503D6">
      <w:pPr>
        <w:ind w:firstLine="708"/>
        <w:jc w:val="both"/>
        <w:rPr>
          <w:rFonts w:ascii="Times New Roman" w:hAnsi="Times New Roman" w:cs="Times New Roman"/>
          <w:bCs/>
          <w:sz w:val="24"/>
          <w:szCs w:val="24"/>
        </w:rPr>
      </w:pPr>
      <w:r w:rsidRPr="005F2BB3">
        <w:rPr>
          <w:rFonts w:ascii="Times New Roman" w:hAnsi="Times New Roman" w:cs="Times New Roman"/>
          <w:bCs/>
          <w:sz w:val="24"/>
          <w:szCs w:val="24"/>
        </w:rPr>
        <w:t xml:space="preserve">Государственное бюджетного общеобразовательного учреждения Архангельской области «Архангельский Губернаторский морской кадетский корпус имени Адмирала Флота Советского Союза Н.Г. Кузнецова» </w:t>
      </w:r>
      <w:r w:rsidR="00D23066" w:rsidRPr="005F2BB3">
        <w:rPr>
          <w:rFonts w:ascii="Times New Roman" w:hAnsi="Times New Roman" w:cs="Times New Roman"/>
          <w:sz w:val="24"/>
          <w:szCs w:val="24"/>
        </w:rPr>
        <w:t xml:space="preserve">при непосредственном участии органов исполнительной власти субъектов Российской Федерации, осуществляющих управление  в сфере образования, органов местного самоуправления, осуществляющих управление  в сфере образования, и руководителей образовательных учреждений совместно с военными комиссариатами Архангельской области осуществляет планирование и организацию учебных сборов </w:t>
      </w:r>
      <w:r w:rsidR="0034726C" w:rsidRPr="005F2BB3">
        <w:rPr>
          <w:rFonts w:ascii="Times New Roman" w:hAnsi="Times New Roman" w:cs="Times New Roman"/>
          <w:sz w:val="24"/>
          <w:szCs w:val="24"/>
        </w:rPr>
        <w:t xml:space="preserve">на базе структурного подразделения </w:t>
      </w:r>
      <w:r w:rsidR="0034726C" w:rsidRPr="005F2BB3">
        <w:rPr>
          <w:rFonts w:ascii="Times New Roman" w:hAnsi="Times New Roman" w:cs="Times New Roman"/>
          <w:bCs/>
          <w:sz w:val="24"/>
          <w:szCs w:val="24"/>
        </w:rPr>
        <w:t xml:space="preserve">Государственного бюджетного общеобразовательного учреждения Архангельской области «Архангельский Губернаторский морской кадетский корпус имени Адмирала Флота Советского Союза Н.Г. Кузнецова» Архангельский региональный учебно-методический военно-патриотический центр (лагерь) круглогодичного действия «Авангард»  </w:t>
      </w:r>
      <w:r w:rsidR="00D23066" w:rsidRPr="005F2BB3">
        <w:rPr>
          <w:rFonts w:ascii="Times New Roman" w:hAnsi="Times New Roman" w:cs="Times New Roman"/>
          <w:sz w:val="24"/>
          <w:szCs w:val="24"/>
        </w:rPr>
        <w:t xml:space="preserve">в г. Мирный Архангельской области. </w:t>
      </w:r>
    </w:p>
    <w:p w:rsidR="00D23066" w:rsidRPr="005F2BB3" w:rsidRDefault="00435DE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П</w:t>
      </w:r>
      <w:r w:rsidR="00D23066" w:rsidRPr="005F2BB3">
        <w:rPr>
          <w:rFonts w:ascii="Times New Roman" w:hAnsi="Times New Roman" w:cs="Times New Roman"/>
          <w:sz w:val="24"/>
          <w:szCs w:val="24"/>
        </w:rPr>
        <w:t>рограмма реализуется с юношами, обучающимися по основной общеобразовательной программе среднего общего образования, в общеобразовательных организациях в 10-х классах и в профессиональных образовательных организациях.</w:t>
      </w:r>
      <w:r w:rsidRPr="005F2BB3">
        <w:rPr>
          <w:rFonts w:ascii="Times New Roman" w:hAnsi="Times New Roman" w:cs="Times New Roman"/>
          <w:sz w:val="24"/>
          <w:szCs w:val="24"/>
        </w:rPr>
        <w:t xml:space="preserve"> </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 xml:space="preserve">Продолжительность учебных сборов составляет 5 дней (35 учебных часа). </w:t>
      </w:r>
    </w:p>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 xml:space="preserve">В ходе сборов изучаются: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размещение и быт военнослужащих;</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организация караульной и внутренней служб;</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элементы строевой, огневой, тактической, физической и военно-медицинской подготовок;</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 вопросы радиационной, химической и биологической защиты войск. </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В процессе учебных сборов проводятся мероприятия по военно-профессиональной ориентации.</w:t>
      </w:r>
    </w:p>
    <w:p w:rsidR="00D23066" w:rsidRPr="005F2BB3" w:rsidRDefault="00D23066" w:rsidP="008503D6">
      <w:pPr>
        <w:tabs>
          <w:tab w:val="left" w:pos="1134"/>
        </w:tabs>
        <w:ind w:firstLine="708"/>
        <w:jc w:val="both"/>
        <w:rPr>
          <w:rFonts w:ascii="Times New Roman" w:hAnsi="Times New Roman" w:cs="Times New Roman"/>
          <w:sz w:val="24"/>
          <w:szCs w:val="24"/>
        </w:rPr>
      </w:pPr>
      <w:r w:rsidRPr="005F2BB3">
        <w:rPr>
          <w:rFonts w:ascii="Times New Roman" w:hAnsi="Times New Roman" w:cs="Times New Roman"/>
          <w:sz w:val="24"/>
          <w:szCs w:val="24"/>
        </w:rPr>
        <w:t>Программа «</w:t>
      </w:r>
      <w:r w:rsidR="00435DE6" w:rsidRPr="008503D6">
        <w:rPr>
          <w:rFonts w:ascii="Times New Roman" w:hAnsi="Times New Roman" w:cs="Times New Roman"/>
          <w:sz w:val="24"/>
          <w:szCs w:val="24"/>
        </w:rPr>
        <w:t>Пятидневных учебных сборов</w:t>
      </w:r>
      <w:r w:rsidRPr="005F2BB3">
        <w:rPr>
          <w:rFonts w:ascii="Times New Roman" w:hAnsi="Times New Roman" w:cs="Times New Roman"/>
          <w:sz w:val="24"/>
          <w:szCs w:val="24"/>
        </w:rPr>
        <w:t>» разработана и составлена в соответствии со следующими документами:</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Федеральный закон от 29.12.2012 № 273-ФЗ «Об образовании в Российской Федерации»;</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Федеральный закон от 28.03.1998 года № 53-ФЗ «О воинской обязанности                      и военной службе»;</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Постановление Правительства Российской Федерации от 31.12.1999 № 1441 «Об утверждении Положения о подготовке граждан Российской Федерации к военной службе»;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Распоряжение Правительства Российской Федерации от 03.02.2010 № 134-р «Об утверждении Концепции федеральной системы подготовки граждан РФ к военной службе на </w:t>
      </w:r>
      <w:proofErr w:type="gramStart"/>
      <w:r w:rsidRPr="005F2BB3">
        <w:rPr>
          <w:szCs w:val="24"/>
        </w:rPr>
        <w:t>период  до</w:t>
      </w:r>
      <w:proofErr w:type="gramEnd"/>
      <w:r w:rsidRPr="005F2BB3">
        <w:rPr>
          <w:szCs w:val="24"/>
        </w:rPr>
        <w:t xml:space="preserve"> 2024 года»;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Приказ Министерства обороны Российской Федерации и Министерства образования и науки Российской Федерации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w:t>
      </w:r>
      <w:r w:rsidRPr="005F2BB3">
        <w:rPr>
          <w:szCs w:val="24"/>
        </w:rPr>
        <w:lastRenderedPageBreak/>
        <w:t xml:space="preserve">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Приказ министра обороны Российской Федерации от 15.10.2014 № 745                                   </w:t>
      </w:r>
      <w:proofErr w:type="gramStart"/>
      <w:r w:rsidRPr="005F2BB3">
        <w:rPr>
          <w:szCs w:val="24"/>
        </w:rPr>
        <w:t xml:space="preserve">   «</w:t>
      </w:r>
      <w:proofErr w:type="gramEnd"/>
      <w:r w:rsidRPr="005F2BB3">
        <w:rPr>
          <w:szCs w:val="24"/>
        </w:rPr>
        <w:t xml:space="preserve">Об утверждении порядка взаимодействия органов военного управления соединений, воинских частей и организаций Вооруженных Сил Российской Федерации при организации и проведении мероприятий по военно-патриотическому воспитанию граждан Российской Федерации»;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Рекомендации Межведомственной комиссии по подготовке граждан Российской Федерации к военной службе и военно-патриотическому воспитанию (протокол № </w:t>
      </w:r>
      <w:proofErr w:type="gramStart"/>
      <w:r w:rsidRPr="005F2BB3">
        <w:rPr>
          <w:szCs w:val="24"/>
        </w:rPr>
        <w:t>8  от</w:t>
      </w:r>
      <w:proofErr w:type="gramEnd"/>
      <w:r w:rsidRPr="005F2BB3">
        <w:rPr>
          <w:szCs w:val="24"/>
        </w:rPr>
        <w:t xml:space="preserve"> 25.12.2011);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приказ Министерства образования и науки Российской Федерации от </w:t>
      </w:r>
      <w:proofErr w:type="gramStart"/>
      <w:r w:rsidRPr="005F2BB3">
        <w:rPr>
          <w:szCs w:val="24"/>
        </w:rPr>
        <w:t>17.05.2012  №</w:t>
      </w:r>
      <w:proofErr w:type="gramEnd"/>
      <w:r w:rsidRPr="005F2BB3">
        <w:rPr>
          <w:szCs w:val="24"/>
        </w:rPr>
        <w:t xml:space="preserve"> 413 «Об утверждении федерального государственного образовательного стандарта среднего общего образования»;</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Постановление Главного государственного санитарного врача РФ от </w:t>
      </w:r>
      <w:proofErr w:type="gramStart"/>
      <w:r w:rsidRPr="005F2BB3">
        <w:rPr>
          <w:szCs w:val="24"/>
        </w:rPr>
        <w:t>28.09.2020  №</w:t>
      </w:r>
      <w:proofErr w:type="gramEnd"/>
      <w:r w:rsidRPr="005F2BB3">
        <w:rPr>
          <w:szCs w:val="24"/>
        </w:rPr>
        <w:t xml:space="preserve">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Постановление Правительства Архангельской области от 17.08.2022 № 660пп «Об утверждении Стратегии развития военно-патриотического воспитания                                    в Архангельской области до 2027 года.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Примерная программа учебного предмета «Основы безопасности </w:t>
      </w:r>
      <w:r w:rsidR="00A8494F" w:rsidRPr="005F2BB3">
        <w:rPr>
          <w:szCs w:val="24"/>
        </w:rPr>
        <w:t>и защиты Родины</w:t>
      </w:r>
      <w:r w:rsidRPr="005F2BB3">
        <w:rPr>
          <w:szCs w:val="24"/>
        </w:rPr>
        <w:t>».</w:t>
      </w:r>
    </w:p>
    <w:p w:rsidR="002949A3" w:rsidRPr="005F2BB3" w:rsidRDefault="00435DE6" w:rsidP="008503D6">
      <w:pPr>
        <w:jc w:val="both"/>
        <w:rPr>
          <w:rFonts w:ascii="Times New Roman" w:hAnsi="Times New Roman" w:cs="Times New Roman"/>
          <w:sz w:val="24"/>
        </w:rPr>
      </w:pPr>
      <w:r w:rsidRPr="005F2BB3">
        <w:rPr>
          <w:rFonts w:ascii="Times New Roman" w:hAnsi="Times New Roman" w:cs="Times New Roman"/>
          <w:szCs w:val="24"/>
        </w:rPr>
        <w:t xml:space="preserve">Распоряжение Губернатора Архангельской области «О </w:t>
      </w:r>
      <w:r w:rsidRPr="005F2BB3">
        <w:rPr>
          <w:rFonts w:ascii="Times New Roman" w:hAnsi="Times New Roman" w:cs="Times New Roman"/>
          <w:sz w:val="24"/>
        </w:rPr>
        <w:t>проведении пятидневных учебных сборов с гражданами, обучающимися начальным знаниям в области обороны и прошедшими подготовку по основам военной службы в муниципальных общеобразовательных организациях муниципальных образований Архангельской области, государственных общеобразовательных организациях Архангельской области, государственных профессиональных образовательных организациях Архангельской области» от 06.08.2925г. № 539-р</w:t>
      </w:r>
    </w:p>
    <w:p w:rsidR="00435DE6" w:rsidRPr="005F2BB3" w:rsidRDefault="00435DE6" w:rsidP="008503D6">
      <w:pPr>
        <w:jc w:val="center"/>
        <w:rPr>
          <w:rFonts w:ascii="Times New Roman" w:hAnsi="Times New Roman" w:cs="Times New Roman"/>
          <w:b/>
          <w:sz w:val="24"/>
          <w:szCs w:val="24"/>
        </w:rPr>
      </w:pP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t xml:space="preserve">ЦЕЛИ И ЗАДАЧИ </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Цель – военно-патриотическое воспитание обучающихся, формирование                                       и закрепление знаний, умений и навыков при освоении программы учебного предмета </w:t>
      </w:r>
      <w:r w:rsidR="00A8494F" w:rsidRPr="005F2BB3">
        <w:rPr>
          <w:szCs w:val="24"/>
        </w:rPr>
        <w:t>«</w:t>
      </w:r>
      <w:r w:rsidR="00A8494F" w:rsidRPr="005F2BB3">
        <w:rPr>
          <w:rFonts w:ascii="Times New Roman" w:hAnsi="Times New Roman" w:cs="Times New Roman"/>
          <w:szCs w:val="24"/>
        </w:rPr>
        <w:t>Основы безопасности и защиты Родины»</w:t>
      </w:r>
      <w:r w:rsidRPr="005F2BB3">
        <w:rPr>
          <w:rFonts w:ascii="Times New Roman" w:hAnsi="Times New Roman" w:cs="Times New Roman"/>
          <w:sz w:val="24"/>
          <w:szCs w:val="24"/>
        </w:rPr>
        <w:t>.</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Задачи проведения </w:t>
      </w:r>
      <w:r w:rsidR="00435DE6" w:rsidRPr="008503D6">
        <w:rPr>
          <w:rFonts w:ascii="Times New Roman" w:hAnsi="Times New Roman" w:cs="Times New Roman"/>
          <w:sz w:val="24"/>
          <w:szCs w:val="24"/>
        </w:rPr>
        <w:t>Пятидневных учебных сборов</w:t>
      </w:r>
      <w:r w:rsidRPr="005F2BB3">
        <w:rPr>
          <w:rFonts w:ascii="Times New Roman" w:hAnsi="Times New Roman" w:cs="Times New Roman"/>
          <w:sz w:val="24"/>
          <w:szCs w:val="24"/>
        </w:rPr>
        <w:t>:</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формирование морально-психологических и физических качеств гражданина, необходимых для прохождения военной службы;</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воспитание у юношей гордости за Вооруженные Силы, готовности к службе                    в их рядах и защите своей Родины;</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подготовка юношей к службе в Вооруженных Силах нашей страны, выполнению ими конституционного долга по защите Отечества;</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воспитание патриотизма, глубокого уважения к историческому и культурному прошлому России, и её Вооруженным Силам;</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изучение юношами основных положений законодательства Российской Федерации в области обороны государства, о воинской обязанности и воинском учёте, обязательной и добровольной подготовке к военной службе, о прохождении военной службы по призыву и в добровольном порядке (по контракту), о пребывании в запасе,                          о правах, обязанностях и ответственности военнослужащих и граждан, находящихся                                    в запасе;</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закрепление теоретических знаний, полученных на занятиях ОБ</w:t>
      </w:r>
      <w:r w:rsidR="0034726C" w:rsidRPr="005F2BB3">
        <w:rPr>
          <w:szCs w:val="24"/>
        </w:rPr>
        <w:t>ЗР</w:t>
      </w:r>
      <w:r w:rsidRPr="005F2BB3">
        <w:rPr>
          <w:szCs w:val="24"/>
        </w:rPr>
        <w:t xml:space="preserve">                                    в образовательных учреждениях, приобретение практических навыков, необходимых юношам для </w:t>
      </w:r>
      <w:r w:rsidRPr="005F2BB3">
        <w:rPr>
          <w:szCs w:val="24"/>
        </w:rPr>
        <w:lastRenderedPageBreak/>
        <w:t>быстрой адаптации с поступлением на военную службу знакомство                                        с вооружением и военной техникой, размещением и бытом военнослужащих воинских частей, выполнение практических стрельб;</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приобретение навыков в области гражданской обороны;</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изучение основ безопасности военной службы, конструкции и правил обращения с боевым ручным стрелковым оружием, основ тактической, медицинской, строевой подготовки, вопросов радиационной, химической и биологической защиты войск и населения;</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практическое закрепление полученных знаний в ходе учебных сборов;</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проведение военно-профессиональной ориентации на овладение военно-учетными специальностями и выбор профессии офицера.</w:t>
      </w: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t xml:space="preserve">ПЛАНИРУЕМЫЕ РЕЗУЛЬТАТЫ ОСВОЕНИЯ ПРОГРАММЫ </w:t>
      </w:r>
    </w:p>
    <w:p w:rsidR="00D23066" w:rsidRPr="005F2BB3" w:rsidRDefault="00D23066" w:rsidP="008503D6">
      <w:pPr>
        <w:tabs>
          <w:tab w:val="left" w:pos="1134"/>
        </w:tabs>
        <w:ind w:firstLine="708"/>
        <w:jc w:val="both"/>
        <w:rPr>
          <w:rFonts w:ascii="Times New Roman" w:hAnsi="Times New Roman" w:cs="Times New Roman"/>
          <w:sz w:val="24"/>
          <w:szCs w:val="24"/>
        </w:rPr>
      </w:pPr>
      <w:r w:rsidRPr="005F2BB3">
        <w:rPr>
          <w:rFonts w:ascii="Times New Roman" w:hAnsi="Times New Roman" w:cs="Times New Roman"/>
          <w:sz w:val="24"/>
          <w:szCs w:val="24"/>
        </w:rPr>
        <w:t xml:space="preserve">Планируемые результаты освоения программы модуля отражают сформированность   у обучаемых знаний и умений в выполнении элементов начальной военной подготовки, характеризующих уровень их подготовки к военной службе                        в современных условиях: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по тактической подготовке – в выборе места для стрельбы, в трассировке окопа, в способах передвижения на поле боя (перебежками и </w:t>
      </w:r>
      <w:proofErr w:type="spellStart"/>
      <w:r w:rsidRPr="005F2BB3">
        <w:rPr>
          <w:szCs w:val="24"/>
        </w:rPr>
        <w:t>переползанием</w:t>
      </w:r>
      <w:proofErr w:type="spellEnd"/>
      <w:r w:rsidRPr="005F2BB3">
        <w:rPr>
          <w:szCs w:val="24"/>
        </w:rPr>
        <w:t xml:space="preserve">);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по огневой подготовке – в выполнении неполной разборки автомата </w:t>
      </w:r>
      <w:proofErr w:type="gramStart"/>
      <w:r w:rsidRPr="005F2BB3">
        <w:rPr>
          <w:szCs w:val="24"/>
        </w:rPr>
        <w:t>Калашникова,  в</w:t>
      </w:r>
      <w:proofErr w:type="gramEnd"/>
      <w:r w:rsidRPr="005F2BB3">
        <w:rPr>
          <w:szCs w:val="24"/>
        </w:rPr>
        <w:t xml:space="preserve"> подготовке автомата к стрельбе, в соблюдении мер безопасности при проведении занятий  по огневой подготовке, в выполнении начального упражнения стрельбы из автомата и по метанию ручной гранаты;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по строевой подготовке – в выполнении строевых приёмов на месте и в движении, в выполнении воинского приветствия на месте и в движении;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по радиационной, химической и биологической защите – в выполнении приемов и способов по радиационной, химической и биологической </w:t>
      </w:r>
      <w:proofErr w:type="gramStart"/>
      <w:r w:rsidRPr="005F2BB3">
        <w:rPr>
          <w:szCs w:val="24"/>
        </w:rPr>
        <w:t xml:space="preserve">защите,   </w:t>
      </w:r>
      <w:proofErr w:type="gramEnd"/>
      <w:r w:rsidRPr="005F2BB3">
        <w:rPr>
          <w:szCs w:val="24"/>
        </w:rPr>
        <w:t xml:space="preserve">                            в выполнении нормативов по надеванию средств индивидуальной защиты;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по медицинской подготовке – в выполнении приемов по оказанию первой </w:t>
      </w:r>
      <w:proofErr w:type="gramStart"/>
      <w:r w:rsidRPr="005F2BB3">
        <w:rPr>
          <w:szCs w:val="24"/>
        </w:rPr>
        <w:t>помощи  при</w:t>
      </w:r>
      <w:proofErr w:type="gramEnd"/>
      <w:r w:rsidRPr="005F2BB3">
        <w:rPr>
          <w:szCs w:val="24"/>
        </w:rPr>
        <w:t xml:space="preserve"> остановке кровотечения и наложении повязки на раны верхних и нижних конечностей;</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по физической подготовке – в выполнении нормативов в объеме требований, предъявляемых к военнослужащим нового пополнения, поступающего в войска.</w:t>
      </w:r>
    </w:p>
    <w:p w:rsidR="00D23066" w:rsidRPr="005F2BB3" w:rsidRDefault="00D23066" w:rsidP="008503D6">
      <w:pPr>
        <w:tabs>
          <w:tab w:val="left" w:pos="1134"/>
        </w:tabs>
        <w:rPr>
          <w:rFonts w:ascii="Times New Roman" w:hAnsi="Times New Roman" w:cs="Times New Roman"/>
          <w:sz w:val="24"/>
          <w:szCs w:val="24"/>
        </w:rPr>
      </w:pPr>
      <w:r w:rsidRPr="005F2BB3">
        <w:rPr>
          <w:rFonts w:ascii="Times New Roman" w:hAnsi="Times New Roman" w:cs="Times New Roman"/>
          <w:sz w:val="24"/>
          <w:szCs w:val="24"/>
        </w:rPr>
        <w:t xml:space="preserve">Результатом освоения программы также станет: </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 xml:space="preserve">формирование российской гражданской идентичности, патриотизма, </w:t>
      </w:r>
      <w:proofErr w:type="gramStart"/>
      <w:r w:rsidRPr="005F2BB3">
        <w:rPr>
          <w:szCs w:val="24"/>
        </w:rPr>
        <w:t>уважения  к</w:t>
      </w:r>
      <w:proofErr w:type="gramEnd"/>
      <w:r w:rsidRPr="005F2BB3">
        <w:rPr>
          <w:szCs w:val="24"/>
        </w:rPr>
        <w:t xml:space="preserve">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формирование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D23066" w:rsidRPr="005F2BB3" w:rsidRDefault="00D23066" w:rsidP="008503D6">
      <w:pPr>
        <w:pStyle w:val="af6"/>
        <w:numPr>
          <w:ilvl w:val="0"/>
          <w:numId w:val="31"/>
        </w:numPr>
        <w:tabs>
          <w:tab w:val="left" w:pos="1134"/>
        </w:tabs>
        <w:spacing w:line="276" w:lineRule="auto"/>
        <w:ind w:left="0" w:firstLine="709"/>
        <w:rPr>
          <w:szCs w:val="24"/>
        </w:rPr>
      </w:pPr>
      <w:r w:rsidRPr="005F2BB3">
        <w:rPr>
          <w:szCs w:val="24"/>
        </w:rPr>
        <w:t>готовность к служению Отечеству, его защите.</w:t>
      </w: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t>СОДЕРЖАНИЕ ПРОГРАММЫ</w:t>
      </w:r>
    </w:p>
    <w:p w:rsidR="00D23066" w:rsidRPr="005F2BB3" w:rsidRDefault="00D23066" w:rsidP="008503D6">
      <w:pPr>
        <w:rPr>
          <w:rFonts w:ascii="Times New Roman" w:hAnsi="Times New Roman" w:cs="Times New Roman"/>
          <w:b/>
          <w:sz w:val="24"/>
          <w:szCs w:val="24"/>
          <w:u w:val="single"/>
        </w:rPr>
      </w:pPr>
      <w:r w:rsidRPr="005F2BB3">
        <w:rPr>
          <w:rFonts w:ascii="Times New Roman" w:hAnsi="Times New Roman" w:cs="Times New Roman"/>
          <w:b/>
          <w:sz w:val="24"/>
          <w:szCs w:val="24"/>
          <w:u w:val="single"/>
        </w:rPr>
        <w:t>Тактическая подготовка (далее – ТП):</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Основы общевойскового боя. Оборона. Наступление. Тактические действия. Организационно-штатная структура и боевые возможности отделения. Задачи отделения в различных видах боя. Ознакомление с организационно штатной структурой подразделений иностранных армий (НАТО, КНР).</w:t>
      </w:r>
    </w:p>
    <w:p w:rsidR="00D23066" w:rsidRPr="005F2BB3" w:rsidRDefault="00D23066" w:rsidP="008503D6">
      <w:pPr>
        <w:rPr>
          <w:rFonts w:ascii="Times New Roman" w:hAnsi="Times New Roman" w:cs="Times New Roman"/>
          <w:b/>
          <w:sz w:val="24"/>
          <w:szCs w:val="24"/>
          <w:u w:val="single"/>
        </w:rPr>
      </w:pPr>
    </w:p>
    <w:p w:rsidR="00D23066" w:rsidRPr="005F2BB3" w:rsidRDefault="00D23066" w:rsidP="008503D6">
      <w:pPr>
        <w:rPr>
          <w:rFonts w:ascii="Times New Roman" w:hAnsi="Times New Roman" w:cs="Times New Roman"/>
          <w:b/>
          <w:sz w:val="24"/>
          <w:szCs w:val="24"/>
          <w:u w:val="single"/>
        </w:rPr>
      </w:pPr>
      <w:r w:rsidRPr="005F2BB3">
        <w:rPr>
          <w:rFonts w:ascii="Times New Roman" w:hAnsi="Times New Roman" w:cs="Times New Roman"/>
          <w:b/>
          <w:sz w:val="24"/>
          <w:szCs w:val="24"/>
          <w:u w:val="single"/>
        </w:rPr>
        <w:t>Огневая подготовка (далее – ОП):</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 xml:space="preserve">Назначение, боевые свойства и устройство автомата Калашникова, разборка и сборка. Работа частей и механизмов автомата при заряжении и стрельбе.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 Подготовка стрелкового оружия к стрельбе и для выполнения упражнений стрельбы по неподвижным целям днём. Устройство ручных боевых гранат, требования безопасности при обращении с оружием и боеприпасами. Выполнение упражнений начальных стрельб. </w:t>
      </w:r>
    </w:p>
    <w:p w:rsidR="00D23066" w:rsidRPr="005F2BB3" w:rsidRDefault="00D23066" w:rsidP="008503D6">
      <w:pPr>
        <w:rPr>
          <w:rFonts w:ascii="Times New Roman" w:hAnsi="Times New Roman" w:cs="Times New Roman"/>
          <w:b/>
          <w:sz w:val="24"/>
          <w:szCs w:val="24"/>
          <w:u w:val="single"/>
        </w:rPr>
      </w:pPr>
    </w:p>
    <w:p w:rsidR="00D23066" w:rsidRPr="005F2BB3" w:rsidRDefault="00D23066" w:rsidP="008503D6">
      <w:pPr>
        <w:rPr>
          <w:rFonts w:ascii="Times New Roman" w:hAnsi="Times New Roman" w:cs="Times New Roman"/>
          <w:b/>
          <w:sz w:val="24"/>
          <w:szCs w:val="24"/>
          <w:u w:val="single"/>
        </w:rPr>
      </w:pPr>
      <w:r w:rsidRPr="005F2BB3">
        <w:rPr>
          <w:rFonts w:ascii="Times New Roman" w:hAnsi="Times New Roman" w:cs="Times New Roman"/>
          <w:b/>
          <w:sz w:val="24"/>
          <w:szCs w:val="24"/>
          <w:u w:val="single"/>
        </w:rPr>
        <w:t>Радиационная, химическая и биологическая защита (далее – РХБЗ):</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средства и способы защиты от них. Отравляющие вещества, их назначение и классификация. Внешние признаки применения бактериологического (биологического) оружия. Поражающие свойства зажигательного оружия и средства его </w:t>
      </w:r>
      <w:proofErr w:type="gramStart"/>
      <w:r w:rsidRPr="005F2BB3">
        <w:rPr>
          <w:rFonts w:ascii="Times New Roman" w:hAnsi="Times New Roman" w:cs="Times New Roman"/>
          <w:sz w:val="24"/>
          <w:szCs w:val="24"/>
        </w:rPr>
        <w:t>применения Актуализируют</w:t>
      </w:r>
      <w:proofErr w:type="gramEnd"/>
      <w:r w:rsidRPr="005F2BB3">
        <w:rPr>
          <w:rFonts w:ascii="Times New Roman" w:hAnsi="Times New Roman" w:cs="Times New Roman"/>
          <w:sz w:val="24"/>
          <w:szCs w:val="24"/>
        </w:rPr>
        <w:t xml:space="preserve"> информацию об оружии массового поражения. Классифицируют виды ядерных взрывов. Рассказывают о поражающих свойствах ядерного взрыва, зажигательного оружия, признаках применения отравляющих веществ и биологического оружия. Вырабатывают алгоритм действий при применении противником оружия массового поражения. Оказание первой помощи при поражении ядерным, химическим и бактериологическим (биологическим) оружием Назначение, устройство и подбор по размеру средств индивидуальной защиты. Использование их в положениях «походное», «наготове» и «боевое», подаваемые при этом команды. Сигналы оповещения о применении противником оружия массового поражения и порядок действий по ним. Назначение, устройство и порядок работы с войсковым измерителем дозы ИД-1 и войсковым прибором химической разведки (ВПХР).</w:t>
      </w:r>
    </w:p>
    <w:p w:rsidR="00D23066" w:rsidRPr="005F2BB3" w:rsidRDefault="00D23066" w:rsidP="008503D6">
      <w:pPr>
        <w:rPr>
          <w:rFonts w:ascii="Times New Roman" w:hAnsi="Times New Roman" w:cs="Times New Roman"/>
          <w:b/>
          <w:sz w:val="24"/>
          <w:szCs w:val="24"/>
          <w:u w:val="single"/>
        </w:rPr>
      </w:pPr>
    </w:p>
    <w:p w:rsidR="00D23066" w:rsidRPr="005F2BB3" w:rsidRDefault="00D23066" w:rsidP="008503D6">
      <w:pPr>
        <w:rPr>
          <w:rFonts w:ascii="Times New Roman" w:hAnsi="Times New Roman" w:cs="Times New Roman"/>
          <w:b/>
          <w:sz w:val="24"/>
          <w:szCs w:val="24"/>
          <w:u w:val="single"/>
        </w:rPr>
      </w:pPr>
      <w:r w:rsidRPr="005F2BB3">
        <w:rPr>
          <w:rFonts w:ascii="Times New Roman" w:hAnsi="Times New Roman" w:cs="Times New Roman"/>
          <w:b/>
          <w:sz w:val="24"/>
          <w:szCs w:val="24"/>
          <w:u w:val="single"/>
        </w:rPr>
        <w:t>Общевоинские уставы (далее – ОВУ):</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Военнослужащие и взаимоотношения между ними: Военнослужащие Вооруженных Сил Российской Федерации. Права военнослужащих. Общие обязанности военнослужащих, должностные и специальные обязанности военнослужащих. Ответственность военнослужащих. Взаимоотношения между военнослужащими. Внутренний порядок: Размещение военнослужащих. Распределение времени и внутренний порядок. Распорядок дня и регламент служебного времени. Суточный наряд. Обязанности лиц суточного наряда. Назначение суточного наряда, его состав и вооружение. Подчинённость и обязанности дневального по роте. Организация караульной службы. Часовой, обязанности часового. Виды караулов. Назначение и состав караула. Подготовка караула. Неприкосновенность часового. Обязанности часового, порядок применения оружия.</w:t>
      </w:r>
    </w:p>
    <w:p w:rsidR="00D23066" w:rsidRPr="005F2BB3" w:rsidRDefault="00D23066" w:rsidP="008503D6">
      <w:pPr>
        <w:rPr>
          <w:rFonts w:ascii="Times New Roman" w:hAnsi="Times New Roman" w:cs="Times New Roman"/>
          <w:b/>
          <w:sz w:val="24"/>
          <w:szCs w:val="24"/>
          <w:u w:val="single"/>
        </w:rPr>
      </w:pPr>
    </w:p>
    <w:p w:rsidR="00D23066" w:rsidRPr="005F2BB3" w:rsidRDefault="00D23066" w:rsidP="008503D6">
      <w:pPr>
        <w:rPr>
          <w:rFonts w:ascii="Times New Roman" w:hAnsi="Times New Roman" w:cs="Times New Roman"/>
          <w:b/>
          <w:sz w:val="24"/>
          <w:szCs w:val="24"/>
          <w:u w:val="single"/>
        </w:rPr>
      </w:pPr>
      <w:r w:rsidRPr="005F2BB3">
        <w:rPr>
          <w:rFonts w:ascii="Times New Roman" w:hAnsi="Times New Roman" w:cs="Times New Roman"/>
          <w:b/>
          <w:sz w:val="24"/>
          <w:szCs w:val="24"/>
          <w:u w:val="single"/>
        </w:rPr>
        <w:t>Строевая подготовка (далее – СП):</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Строи и управление ими. Обязанности военнослужащих перед построением и в строю. Развёрнутый и походный строи отделения (взвода). Строевые приёмы на месте. Строевые приёмы в движении без оружия. Выход из строя, подход к начальнику и возвращение в строй. Строевая стойка с оружием. Выполнение воинского приветствия с оружием. Строевые приёмы с оружием на месте (автоматом). Движение в походном строю. Перестроение взвода. Перемена направления движения. Выполнение воинского приветствия в движении. Ответ на приветствие в составе подразделения.</w:t>
      </w:r>
    </w:p>
    <w:p w:rsidR="00D23066" w:rsidRPr="005F2BB3" w:rsidRDefault="00D23066" w:rsidP="008503D6">
      <w:pPr>
        <w:jc w:val="both"/>
        <w:rPr>
          <w:rFonts w:ascii="Times New Roman" w:hAnsi="Times New Roman" w:cs="Times New Roman"/>
          <w:b/>
          <w:sz w:val="24"/>
          <w:szCs w:val="24"/>
          <w:u w:val="single"/>
        </w:rPr>
      </w:pPr>
    </w:p>
    <w:p w:rsidR="00D23066" w:rsidRPr="005F2BB3" w:rsidRDefault="00D23066" w:rsidP="008503D6">
      <w:pPr>
        <w:jc w:val="both"/>
        <w:rPr>
          <w:rFonts w:ascii="Times New Roman" w:hAnsi="Times New Roman" w:cs="Times New Roman"/>
          <w:b/>
          <w:sz w:val="24"/>
          <w:szCs w:val="24"/>
          <w:u w:val="single"/>
        </w:rPr>
      </w:pPr>
      <w:r w:rsidRPr="005F2BB3">
        <w:rPr>
          <w:rFonts w:ascii="Times New Roman" w:hAnsi="Times New Roman" w:cs="Times New Roman"/>
          <w:b/>
          <w:sz w:val="24"/>
          <w:szCs w:val="24"/>
          <w:u w:val="single"/>
        </w:rPr>
        <w:t>Первая помощь (Тактическая медицина) (далее – ТМ):</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Состав и назначение штатных и подручных средств первой помощи. Основные типы ранений на поле боя. Приёмы первой помощи. Остановка кровотечения. Наложение повязок. Иммобилизация конечностей. Способы поиска, сближения и эвакуации раненых с поля боя. Штатные и подручные средства эвакуации раненых. Сердечно-лёгочная реанимация.</w:t>
      </w:r>
    </w:p>
    <w:p w:rsidR="00D23066" w:rsidRPr="005F2BB3" w:rsidRDefault="00D23066" w:rsidP="008503D6">
      <w:pPr>
        <w:rPr>
          <w:rFonts w:ascii="Times New Roman" w:hAnsi="Times New Roman" w:cs="Times New Roman"/>
          <w:sz w:val="24"/>
          <w:szCs w:val="24"/>
        </w:rPr>
      </w:pPr>
    </w:p>
    <w:p w:rsidR="00D23066" w:rsidRPr="005F2BB3" w:rsidRDefault="00D23066" w:rsidP="008503D6">
      <w:pPr>
        <w:rPr>
          <w:rFonts w:ascii="Times New Roman" w:hAnsi="Times New Roman" w:cs="Times New Roman"/>
          <w:b/>
          <w:sz w:val="24"/>
          <w:szCs w:val="24"/>
          <w:u w:val="single"/>
        </w:rPr>
      </w:pPr>
      <w:r w:rsidRPr="005F2BB3">
        <w:rPr>
          <w:rFonts w:ascii="Times New Roman" w:hAnsi="Times New Roman" w:cs="Times New Roman"/>
          <w:b/>
          <w:sz w:val="24"/>
          <w:szCs w:val="24"/>
          <w:u w:val="single"/>
        </w:rPr>
        <w:t>Обеспечение безопасности военной службы (далее – ОБВС):</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 xml:space="preserve">Основные понятия БСВ. Опасные факторы военной службы. Краткая характеристика. Требования Устава внутренней службы Вооруженных сил РФ по обеспечению безопасности военной службы. Ответственность военнослужащего за невыполнения требований безопасности. Охрана здоровья военнослужащих. Оздоровление условий службы быта военнослужащих. Основные мероприятия, проводимые в частях и </w:t>
      </w:r>
      <w:proofErr w:type="gramStart"/>
      <w:r w:rsidRPr="005F2BB3">
        <w:rPr>
          <w:rFonts w:ascii="Times New Roman" w:hAnsi="Times New Roman" w:cs="Times New Roman"/>
          <w:sz w:val="24"/>
          <w:szCs w:val="24"/>
        </w:rPr>
        <w:t>подразделениях  по</w:t>
      </w:r>
      <w:proofErr w:type="gramEnd"/>
      <w:r w:rsidRPr="005F2BB3">
        <w:rPr>
          <w:rFonts w:ascii="Times New Roman" w:hAnsi="Times New Roman" w:cs="Times New Roman"/>
          <w:sz w:val="24"/>
          <w:szCs w:val="24"/>
        </w:rPr>
        <w:t xml:space="preserve"> обеспечению безопасности военной службы.</w:t>
      </w:r>
    </w:p>
    <w:p w:rsidR="00D23066" w:rsidRPr="005F2BB3" w:rsidRDefault="00D23066" w:rsidP="008503D6">
      <w:pPr>
        <w:jc w:val="both"/>
        <w:rPr>
          <w:rFonts w:ascii="Times New Roman" w:hAnsi="Times New Roman" w:cs="Times New Roman"/>
          <w:sz w:val="24"/>
          <w:szCs w:val="24"/>
        </w:rPr>
      </w:pPr>
    </w:p>
    <w:p w:rsidR="00D23066" w:rsidRPr="005F2BB3" w:rsidRDefault="00D23066" w:rsidP="008503D6">
      <w:pPr>
        <w:jc w:val="both"/>
        <w:rPr>
          <w:rFonts w:ascii="Times New Roman" w:hAnsi="Times New Roman" w:cs="Times New Roman"/>
          <w:b/>
          <w:sz w:val="24"/>
          <w:szCs w:val="24"/>
          <w:u w:val="single"/>
        </w:rPr>
      </w:pPr>
      <w:r w:rsidRPr="005F2BB3">
        <w:rPr>
          <w:rFonts w:ascii="Times New Roman" w:hAnsi="Times New Roman" w:cs="Times New Roman"/>
          <w:b/>
          <w:sz w:val="24"/>
          <w:szCs w:val="24"/>
          <w:u w:val="single"/>
        </w:rPr>
        <w:t>Инженерная подготовка (далее – ИП):</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Шанцевый инструмент, его назначение, применение и сбережение. Заточка и правка инструмента. Порядок оборудования позиции отделения. Назначение, размеры и последовательность отрывки окопа для стрелка. Основные виды противотанковых и противопехотных мин отечественного и зарубежного производства. Средства разведки и разминирования. Особенности разведка дорог, мостов, зданий. Способы обнаружения и обезвреживания взрывоопасных предметов.</w:t>
      </w:r>
    </w:p>
    <w:p w:rsidR="00D23066" w:rsidRPr="005F2BB3" w:rsidRDefault="00D23066" w:rsidP="008503D6">
      <w:pPr>
        <w:ind w:firstLine="709"/>
        <w:jc w:val="both"/>
        <w:rPr>
          <w:rFonts w:ascii="Times New Roman" w:hAnsi="Times New Roman" w:cs="Times New Roman"/>
          <w:sz w:val="24"/>
          <w:szCs w:val="24"/>
        </w:rPr>
      </w:pPr>
    </w:p>
    <w:p w:rsidR="00D23066" w:rsidRPr="005F2BB3" w:rsidRDefault="00D23066" w:rsidP="008503D6">
      <w:pPr>
        <w:jc w:val="both"/>
        <w:rPr>
          <w:rFonts w:ascii="Times New Roman" w:hAnsi="Times New Roman" w:cs="Times New Roman"/>
          <w:b/>
          <w:sz w:val="24"/>
          <w:szCs w:val="24"/>
          <w:u w:val="single"/>
        </w:rPr>
      </w:pPr>
      <w:r w:rsidRPr="005F2BB3">
        <w:rPr>
          <w:rFonts w:ascii="Times New Roman" w:hAnsi="Times New Roman" w:cs="Times New Roman"/>
          <w:b/>
          <w:sz w:val="24"/>
          <w:szCs w:val="24"/>
          <w:u w:val="single"/>
        </w:rPr>
        <w:t xml:space="preserve">Основы технической подготовки и связи (далее – </w:t>
      </w:r>
      <w:proofErr w:type="spellStart"/>
      <w:r w:rsidRPr="005F2BB3">
        <w:rPr>
          <w:rFonts w:ascii="Times New Roman" w:hAnsi="Times New Roman" w:cs="Times New Roman"/>
          <w:b/>
          <w:sz w:val="24"/>
          <w:szCs w:val="24"/>
          <w:u w:val="single"/>
        </w:rPr>
        <w:t>ОТПиС</w:t>
      </w:r>
      <w:proofErr w:type="spellEnd"/>
      <w:r w:rsidRPr="005F2BB3">
        <w:rPr>
          <w:rFonts w:ascii="Times New Roman" w:hAnsi="Times New Roman" w:cs="Times New Roman"/>
          <w:b/>
          <w:sz w:val="24"/>
          <w:szCs w:val="24"/>
          <w:u w:val="single"/>
        </w:rPr>
        <w:t>):</w:t>
      </w:r>
    </w:p>
    <w:p w:rsidR="00D23066" w:rsidRPr="005F2BB3" w:rsidRDefault="00D23066" w:rsidP="008503D6">
      <w:pPr>
        <w:ind w:firstLine="709"/>
        <w:jc w:val="both"/>
        <w:rPr>
          <w:rFonts w:ascii="Times New Roman" w:hAnsi="Times New Roman" w:cs="Times New Roman"/>
          <w:b/>
          <w:sz w:val="24"/>
          <w:szCs w:val="24"/>
          <w:u w:val="single"/>
        </w:rPr>
      </w:pPr>
      <w:r w:rsidRPr="005F2BB3">
        <w:rPr>
          <w:rFonts w:ascii="Times New Roman" w:hAnsi="Times New Roman" w:cs="Times New Roman"/>
          <w:sz w:val="24"/>
          <w:szCs w:val="24"/>
        </w:rPr>
        <w:t>Виды, назначение, общее устройство и тактико-технические характеристики основных образцов боевых машин (БМП-3; БТР-82А, танк Т-80, Т-90). Виды, предназначение, характеристики и общее устройство БПЛА. Ведение разведки местности с использованием БПЛА. Способы противодействия БПЛА противника. Предназначение, общее устройство и тактико-технические характеристики переносных радиостанций. Подготовка радиостанции к работе, настройка частот (диапазонов). Порядок ведения радиообмена. Особенности назначения позывных. Переход на запасные и резервные частоты. Меры по обману противника при ведении радиопереговоров по открытым каналам связи.</w:t>
      </w:r>
    </w:p>
    <w:p w:rsidR="00D23066" w:rsidRPr="005F2BB3" w:rsidRDefault="00D23066" w:rsidP="008503D6">
      <w:pPr>
        <w:jc w:val="center"/>
        <w:rPr>
          <w:rFonts w:ascii="Times New Roman" w:hAnsi="Times New Roman" w:cs="Times New Roman"/>
          <w:b/>
          <w:sz w:val="24"/>
          <w:szCs w:val="24"/>
        </w:rPr>
      </w:pP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t>ТЕМАТИЧЕСКИЙ ПЛАН</w:t>
      </w:r>
    </w:p>
    <w:tbl>
      <w:tblPr>
        <w:tblStyle w:val="af9"/>
        <w:tblW w:w="9513" w:type="dxa"/>
        <w:tblLook w:val="04A0" w:firstRow="1" w:lastRow="0" w:firstColumn="1" w:lastColumn="0" w:noHBand="0" w:noVBand="1"/>
      </w:tblPr>
      <w:tblGrid>
        <w:gridCol w:w="1752"/>
        <w:gridCol w:w="6351"/>
        <w:gridCol w:w="1410"/>
      </w:tblGrid>
      <w:tr w:rsidR="00D23066" w:rsidRPr="005F2BB3" w:rsidTr="008D66DB">
        <w:tc>
          <w:tcPr>
            <w:tcW w:w="1752" w:type="dxa"/>
            <w:vAlign w:val="center"/>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t>Название предмета</w:t>
            </w:r>
          </w:p>
        </w:tc>
        <w:tc>
          <w:tcPr>
            <w:tcW w:w="6351" w:type="dxa"/>
            <w:vAlign w:val="center"/>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t>Темы занятий</w:t>
            </w:r>
          </w:p>
        </w:tc>
        <w:tc>
          <w:tcPr>
            <w:tcW w:w="1410" w:type="dxa"/>
            <w:vAlign w:val="center"/>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t>Кол-во часов</w:t>
            </w:r>
          </w:p>
        </w:tc>
      </w:tr>
      <w:tr w:rsidR="00D23066" w:rsidRPr="005F2BB3" w:rsidTr="008D66DB">
        <w:tc>
          <w:tcPr>
            <w:tcW w:w="1752" w:type="dxa"/>
            <w:vMerge w:val="restart"/>
          </w:tcPr>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Тактическая подготовка (7)</w:t>
            </w: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Теоретическое занятие.</w:t>
            </w:r>
          </w:p>
          <w:p w:rsidR="00D23066" w:rsidRPr="005F2BB3" w:rsidRDefault="00D23066" w:rsidP="008503D6">
            <w:pPr>
              <w:jc w:val="both"/>
              <w:rPr>
                <w:rFonts w:ascii="Times New Roman" w:hAnsi="Times New Roman" w:cs="Times New Roman"/>
                <w:b/>
                <w:sz w:val="24"/>
                <w:szCs w:val="24"/>
              </w:rPr>
            </w:pPr>
            <w:r w:rsidRPr="005F2BB3">
              <w:rPr>
                <w:rFonts w:ascii="Times New Roman" w:hAnsi="Times New Roman" w:cs="Times New Roman"/>
                <w:sz w:val="24"/>
                <w:szCs w:val="24"/>
              </w:rPr>
              <w:t>Тема: 1. Основные виды тактических действий. Организационно-штатная структура мотострелкового отделения (взвода).</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b/>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 xml:space="preserve">Практические занятия. </w:t>
            </w:r>
          </w:p>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2. Основы действий мотострелкового отделения в обороне и наступлении.</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2</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b/>
                <w:sz w:val="24"/>
                <w:szCs w:val="24"/>
              </w:rPr>
            </w:pPr>
          </w:p>
        </w:tc>
        <w:tc>
          <w:tcPr>
            <w:tcW w:w="6351" w:type="dxa"/>
          </w:tcPr>
          <w:p w:rsidR="00D23066" w:rsidRPr="005F2BB3" w:rsidRDefault="00D23066" w:rsidP="008503D6">
            <w:pPr>
              <w:jc w:val="both"/>
              <w:rPr>
                <w:rFonts w:ascii="Times New Roman" w:hAnsi="Times New Roman" w:cs="Times New Roman"/>
                <w:b/>
                <w:sz w:val="24"/>
                <w:szCs w:val="24"/>
              </w:rPr>
            </w:pPr>
            <w:r w:rsidRPr="005F2BB3">
              <w:rPr>
                <w:rFonts w:ascii="Times New Roman" w:hAnsi="Times New Roman" w:cs="Times New Roman"/>
                <w:sz w:val="24"/>
                <w:szCs w:val="24"/>
              </w:rPr>
              <w:t>Тема: 3. Действия мотострелкового отделения в разведке.</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2</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b/>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Комплексное практическое занятие.</w:t>
            </w:r>
          </w:p>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4. Действия мотострелкового отделения в дозоре.</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2</w:t>
            </w:r>
          </w:p>
        </w:tc>
      </w:tr>
      <w:tr w:rsidR="00D23066" w:rsidRPr="005F2BB3" w:rsidTr="008D66DB">
        <w:tc>
          <w:tcPr>
            <w:tcW w:w="1752" w:type="dxa"/>
            <w:vMerge w:val="restart"/>
          </w:tcPr>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Огневая подготовка (7)</w:t>
            </w: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Теоретическое занятие.</w:t>
            </w:r>
          </w:p>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1. Виды, назначение и тактико-технические характеристики стрелкового оружия и ручных гранат Сухопутных войск.</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Практические занятия.</w:t>
            </w:r>
          </w:p>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2. Общее устройство автомата Калашникова и ручных гранат. Уход за стрелковым оружием, его хранение и сбережение.</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3. Требования безопасности при обращении с оружием и боеприпасами. Правила стрельбы из стрелкового оружия и метания ручных гранат.</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b/>
                <w:sz w:val="24"/>
                <w:szCs w:val="24"/>
              </w:rPr>
            </w:pPr>
          </w:p>
        </w:tc>
        <w:tc>
          <w:tcPr>
            <w:tcW w:w="6351" w:type="dxa"/>
          </w:tcPr>
          <w:p w:rsidR="00D23066" w:rsidRPr="005F2BB3" w:rsidRDefault="00D23066" w:rsidP="008503D6">
            <w:pPr>
              <w:jc w:val="both"/>
              <w:rPr>
                <w:rFonts w:ascii="Times New Roman" w:hAnsi="Times New Roman" w:cs="Times New Roman"/>
                <w:b/>
                <w:sz w:val="24"/>
                <w:szCs w:val="24"/>
              </w:rPr>
            </w:pPr>
            <w:r w:rsidRPr="005F2BB3">
              <w:rPr>
                <w:rFonts w:ascii="Times New Roman" w:hAnsi="Times New Roman" w:cs="Times New Roman"/>
                <w:sz w:val="24"/>
                <w:szCs w:val="24"/>
              </w:rPr>
              <w:t>Тема: 4. Выполнение упражнения начальных стрельб из стрелкового оружия и упражнения в метании учебно-имитационных ручных гранат.</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4</w:t>
            </w:r>
          </w:p>
        </w:tc>
      </w:tr>
      <w:tr w:rsidR="00D23066" w:rsidRPr="005F2BB3" w:rsidTr="008D66DB">
        <w:tc>
          <w:tcPr>
            <w:tcW w:w="1752" w:type="dxa"/>
            <w:vMerge w:val="restart"/>
          </w:tcPr>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 xml:space="preserve">Радиационная, химическая и биологическая </w:t>
            </w:r>
            <w:proofErr w:type="gramStart"/>
            <w:r w:rsidRPr="005F2BB3">
              <w:rPr>
                <w:rFonts w:ascii="Times New Roman" w:hAnsi="Times New Roman" w:cs="Times New Roman"/>
                <w:sz w:val="24"/>
                <w:szCs w:val="24"/>
              </w:rPr>
              <w:t>защита(</w:t>
            </w:r>
            <w:proofErr w:type="gramEnd"/>
            <w:r w:rsidRPr="005F2BB3">
              <w:rPr>
                <w:rFonts w:ascii="Times New Roman" w:hAnsi="Times New Roman" w:cs="Times New Roman"/>
                <w:sz w:val="24"/>
                <w:szCs w:val="24"/>
              </w:rPr>
              <w:t>3)</w:t>
            </w: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Теоретическое занятие.</w:t>
            </w:r>
          </w:p>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1. Оружие массового поражения. Ядерное, химическое и биологическое оружие. Зажигательные смеси.</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 xml:space="preserve">Практические занятия. </w:t>
            </w:r>
          </w:p>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2. Средства индивидуальной и коллективной защиты от оружия массового поражения. Оказание первой помощи при поражении ядерным, химическим и бактериологическим (биологическим) оружием.</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 xml:space="preserve">Тема: 3. Основы ведения радиационного и химического наблюдения, разведки и дозиметрического контроля в подразделении. </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val="restart"/>
          </w:tcPr>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 xml:space="preserve">Общевоинские </w:t>
            </w:r>
            <w:proofErr w:type="gramStart"/>
            <w:r w:rsidRPr="005F2BB3">
              <w:rPr>
                <w:rFonts w:ascii="Times New Roman" w:hAnsi="Times New Roman" w:cs="Times New Roman"/>
                <w:sz w:val="24"/>
                <w:szCs w:val="24"/>
              </w:rPr>
              <w:t>уставы(</w:t>
            </w:r>
            <w:proofErr w:type="gramEnd"/>
            <w:r w:rsidRPr="005F2BB3">
              <w:rPr>
                <w:rFonts w:ascii="Times New Roman" w:hAnsi="Times New Roman" w:cs="Times New Roman"/>
                <w:sz w:val="24"/>
                <w:szCs w:val="24"/>
              </w:rPr>
              <w:t>3)</w:t>
            </w: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Теоретические занятие.</w:t>
            </w:r>
          </w:p>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1. Военнослужащие и взаимоотношения между ними.</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b/>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 xml:space="preserve">Практические занятия. </w:t>
            </w:r>
          </w:p>
          <w:p w:rsidR="00D23066" w:rsidRPr="005F2BB3" w:rsidRDefault="00D23066" w:rsidP="008503D6">
            <w:pPr>
              <w:jc w:val="both"/>
              <w:rPr>
                <w:rFonts w:ascii="Times New Roman" w:hAnsi="Times New Roman" w:cs="Times New Roman"/>
                <w:b/>
                <w:sz w:val="24"/>
                <w:szCs w:val="24"/>
              </w:rPr>
            </w:pPr>
            <w:r w:rsidRPr="005F2BB3">
              <w:rPr>
                <w:rFonts w:ascii="Times New Roman" w:hAnsi="Times New Roman" w:cs="Times New Roman"/>
                <w:sz w:val="24"/>
                <w:szCs w:val="24"/>
              </w:rPr>
              <w:t>Тема:2. Внутренний порядок в подразделении. Обязанности должностных лиц суточного наряда по роте.</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b/>
                <w:sz w:val="24"/>
                <w:szCs w:val="24"/>
              </w:rPr>
            </w:pPr>
          </w:p>
        </w:tc>
        <w:tc>
          <w:tcPr>
            <w:tcW w:w="6351" w:type="dxa"/>
          </w:tcPr>
          <w:p w:rsidR="00D23066" w:rsidRPr="005F2BB3" w:rsidRDefault="00D23066" w:rsidP="008503D6">
            <w:pPr>
              <w:jc w:val="both"/>
              <w:rPr>
                <w:rFonts w:ascii="Times New Roman" w:hAnsi="Times New Roman" w:cs="Times New Roman"/>
                <w:b/>
                <w:sz w:val="24"/>
                <w:szCs w:val="24"/>
              </w:rPr>
            </w:pPr>
            <w:r w:rsidRPr="005F2BB3">
              <w:rPr>
                <w:rFonts w:ascii="Times New Roman" w:hAnsi="Times New Roman" w:cs="Times New Roman"/>
                <w:sz w:val="24"/>
                <w:szCs w:val="24"/>
              </w:rPr>
              <w:t>Тема:3. Организация и несение караульной службы. Обязанности должностных лиц караула.</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val="restart"/>
          </w:tcPr>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 xml:space="preserve">Строевая </w:t>
            </w:r>
            <w:proofErr w:type="gramStart"/>
            <w:r w:rsidRPr="005F2BB3">
              <w:rPr>
                <w:rFonts w:ascii="Times New Roman" w:hAnsi="Times New Roman" w:cs="Times New Roman"/>
                <w:sz w:val="24"/>
                <w:szCs w:val="24"/>
              </w:rPr>
              <w:t>подготовка(</w:t>
            </w:r>
            <w:proofErr w:type="gramEnd"/>
            <w:r w:rsidRPr="005F2BB3">
              <w:rPr>
                <w:rFonts w:ascii="Times New Roman" w:hAnsi="Times New Roman" w:cs="Times New Roman"/>
                <w:sz w:val="24"/>
                <w:szCs w:val="24"/>
              </w:rPr>
              <w:t>4)</w:t>
            </w: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 xml:space="preserve">Практические занятия. </w:t>
            </w:r>
          </w:p>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Тема: 1. Общие положения строевого устава. Строи отделения. Строевая стойка и повороты на месте. Выполнение воинского приветствия на месте.</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2. Строевые приёмы в движении. Выход из строя и возвращение в строй. Подход к начальнику и отход от него.</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b/>
                <w:sz w:val="24"/>
                <w:szCs w:val="24"/>
              </w:rPr>
            </w:pPr>
          </w:p>
        </w:tc>
        <w:tc>
          <w:tcPr>
            <w:tcW w:w="6351" w:type="dxa"/>
          </w:tcPr>
          <w:p w:rsidR="00D23066" w:rsidRPr="005F2BB3" w:rsidRDefault="00D23066" w:rsidP="008503D6">
            <w:pPr>
              <w:rPr>
                <w:rFonts w:ascii="Times New Roman" w:hAnsi="Times New Roman" w:cs="Times New Roman"/>
                <w:b/>
                <w:sz w:val="24"/>
                <w:szCs w:val="24"/>
              </w:rPr>
            </w:pPr>
            <w:r w:rsidRPr="005F2BB3">
              <w:rPr>
                <w:rFonts w:ascii="Times New Roman" w:hAnsi="Times New Roman" w:cs="Times New Roman"/>
                <w:sz w:val="24"/>
                <w:szCs w:val="24"/>
              </w:rPr>
              <w:t>Тема: 3. Строевые приёмы с оружием.</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b/>
                <w:sz w:val="24"/>
                <w:szCs w:val="24"/>
              </w:rPr>
            </w:pPr>
          </w:p>
        </w:tc>
        <w:tc>
          <w:tcPr>
            <w:tcW w:w="6351" w:type="dxa"/>
          </w:tcPr>
          <w:p w:rsidR="00D23066" w:rsidRPr="005F2BB3" w:rsidRDefault="00D23066" w:rsidP="008503D6">
            <w:pPr>
              <w:jc w:val="both"/>
              <w:rPr>
                <w:rFonts w:ascii="Times New Roman" w:hAnsi="Times New Roman" w:cs="Times New Roman"/>
                <w:b/>
                <w:sz w:val="24"/>
                <w:szCs w:val="24"/>
              </w:rPr>
            </w:pPr>
            <w:r w:rsidRPr="005F2BB3">
              <w:rPr>
                <w:rFonts w:ascii="Times New Roman" w:hAnsi="Times New Roman" w:cs="Times New Roman"/>
                <w:sz w:val="24"/>
                <w:szCs w:val="24"/>
              </w:rPr>
              <w:t>Тема: 4. Строевые приёмы без оружия на месте и в движении в составе взвода.</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val="restart"/>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 xml:space="preserve">Первая помощь (Тактическая </w:t>
            </w:r>
            <w:proofErr w:type="gramStart"/>
            <w:r w:rsidRPr="005F2BB3">
              <w:rPr>
                <w:rFonts w:ascii="Times New Roman" w:hAnsi="Times New Roman" w:cs="Times New Roman"/>
                <w:sz w:val="24"/>
                <w:szCs w:val="24"/>
              </w:rPr>
              <w:t>медицина)(</w:t>
            </w:r>
            <w:proofErr w:type="gramEnd"/>
            <w:r w:rsidRPr="005F2BB3">
              <w:rPr>
                <w:rFonts w:ascii="Times New Roman" w:hAnsi="Times New Roman" w:cs="Times New Roman"/>
                <w:sz w:val="24"/>
                <w:szCs w:val="24"/>
              </w:rPr>
              <w:t>3)</w:t>
            </w: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Практическое занятие.</w:t>
            </w:r>
          </w:p>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1. Оснащение для оказания первой помощи раненым</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2. Типы ранений и способы оказания первой само- и взаимопомощи при них</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t>Тема: 3. Эвакуация раненых с поля боя.</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 xml:space="preserve">Основы безопасности военной </w:t>
            </w:r>
            <w:proofErr w:type="gramStart"/>
            <w:r w:rsidRPr="005F2BB3">
              <w:rPr>
                <w:rFonts w:ascii="Times New Roman" w:hAnsi="Times New Roman" w:cs="Times New Roman"/>
                <w:sz w:val="24"/>
                <w:szCs w:val="24"/>
              </w:rPr>
              <w:t>службы(</w:t>
            </w:r>
            <w:proofErr w:type="gramEnd"/>
            <w:r w:rsidRPr="005F2BB3">
              <w:rPr>
                <w:rFonts w:ascii="Times New Roman" w:hAnsi="Times New Roman" w:cs="Times New Roman"/>
                <w:sz w:val="24"/>
                <w:szCs w:val="24"/>
              </w:rPr>
              <w:t>1)</w:t>
            </w:r>
          </w:p>
        </w:tc>
        <w:tc>
          <w:tcPr>
            <w:tcW w:w="6351" w:type="dxa"/>
          </w:tcPr>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Тема: 1. Основные мероприятия по обеспечению безопасности военной службы</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sz w:val="24"/>
                <w:szCs w:val="24"/>
              </w:rPr>
              <w:t>1</w:t>
            </w:r>
          </w:p>
        </w:tc>
      </w:tr>
      <w:tr w:rsidR="00D23066" w:rsidRPr="005F2BB3" w:rsidTr="008D66DB">
        <w:tc>
          <w:tcPr>
            <w:tcW w:w="1752" w:type="dxa"/>
            <w:vMerge w:val="restart"/>
          </w:tcPr>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 xml:space="preserve">Инженерная </w:t>
            </w:r>
            <w:proofErr w:type="gramStart"/>
            <w:r w:rsidRPr="005F2BB3">
              <w:rPr>
                <w:rFonts w:ascii="Times New Roman" w:hAnsi="Times New Roman" w:cs="Times New Roman"/>
                <w:sz w:val="24"/>
                <w:szCs w:val="24"/>
              </w:rPr>
              <w:t>подготовка(</w:t>
            </w:r>
            <w:proofErr w:type="gramEnd"/>
            <w:r w:rsidRPr="005F2BB3">
              <w:rPr>
                <w:rFonts w:ascii="Times New Roman" w:hAnsi="Times New Roman" w:cs="Times New Roman"/>
                <w:sz w:val="24"/>
                <w:szCs w:val="24"/>
              </w:rPr>
              <w:t>3)</w:t>
            </w:r>
          </w:p>
        </w:tc>
        <w:tc>
          <w:tcPr>
            <w:tcW w:w="6351" w:type="dxa"/>
          </w:tcPr>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Практическое занятие.</w:t>
            </w:r>
          </w:p>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Тема: 1. Оборудование позиции отделения. Последовательность отрывки окопа для стрелка.</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Практические занятия.</w:t>
            </w:r>
          </w:p>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Тема: 2. Минно-взрывные инженерные заграждения.</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Тема: 3. Инженерная разведка местности.</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val="restart"/>
          </w:tcPr>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lastRenderedPageBreak/>
              <w:t xml:space="preserve">Основы технической подготовки и </w:t>
            </w:r>
            <w:proofErr w:type="gramStart"/>
            <w:r w:rsidRPr="005F2BB3">
              <w:rPr>
                <w:rFonts w:ascii="Times New Roman" w:hAnsi="Times New Roman" w:cs="Times New Roman"/>
                <w:sz w:val="24"/>
                <w:szCs w:val="24"/>
              </w:rPr>
              <w:t>связи(</w:t>
            </w:r>
            <w:proofErr w:type="gramEnd"/>
            <w:r w:rsidRPr="005F2BB3">
              <w:rPr>
                <w:rFonts w:ascii="Times New Roman" w:hAnsi="Times New Roman" w:cs="Times New Roman"/>
                <w:sz w:val="24"/>
                <w:szCs w:val="24"/>
              </w:rPr>
              <w:t xml:space="preserve">4) </w:t>
            </w:r>
          </w:p>
        </w:tc>
        <w:tc>
          <w:tcPr>
            <w:tcW w:w="6351" w:type="dxa"/>
          </w:tcPr>
          <w:p w:rsidR="00D23066" w:rsidRPr="005F2BB3" w:rsidRDefault="00D23066" w:rsidP="008503D6">
            <w:pPr>
              <w:jc w:val="both"/>
              <w:rPr>
                <w:rFonts w:ascii="Times New Roman" w:hAnsi="Times New Roman" w:cs="Times New Roman"/>
                <w:sz w:val="24"/>
                <w:szCs w:val="24"/>
              </w:rPr>
            </w:pPr>
            <w:r w:rsidRPr="005F2BB3">
              <w:rPr>
                <w:rFonts w:ascii="Times New Roman" w:hAnsi="Times New Roman" w:cs="Times New Roman"/>
                <w:sz w:val="24"/>
                <w:szCs w:val="24"/>
              </w:rPr>
              <w:lastRenderedPageBreak/>
              <w:t>Теоретическое занятие.</w:t>
            </w:r>
          </w:p>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Тема: 1. Основные образцы вооружения и военной техники Сухопутных войск.</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 xml:space="preserve">Практические занятия. </w:t>
            </w:r>
          </w:p>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lastRenderedPageBreak/>
              <w:t>Тема: 2. Боевое применение беспилотных летательных аппаратов (БПЛА).</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lastRenderedPageBreak/>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Тема: 3. Средства радиосвязи отделения (взвода).</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vMerge/>
          </w:tcPr>
          <w:p w:rsidR="00D23066" w:rsidRPr="005F2BB3" w:rsidRDefault="00D23066" w:rsidP="008503D6">
            <w:pPr>
              <w:jc w:val="center"/>
              <w:rPr>
                <w:rFonts w:ascii="Times New Roman" w:hAnsi="Times New Roman" w:cs="Times New Roman"/>
                <w:sz w:val="24"/>
                <w:szCs w:val="24"/>
              </w:rPr>
            </w:pPr>
          </w:p>
        </w:tc>
        <w:tc>
          <w:tcPr>
            <w:tcW w:w="6351" w:type="dxa"/>
          </w:tcPr>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Комплексное практическое занятие.</w:t>
            </w:r>
          </w:p>
          <w:p w:rsidR="00D23066" w:rsidRPr="005F2BB3" w:rsidRDefault="00D23066" w:rsidP="008503D6">
            <w:pPr>
              <w:rPr>
                <w:rFonts w:ascii="Times New Roman" w:hAnsi="Times New Roman" w:cs="Times New Roman"/>
                <w:sz w:val="24"/>
                <w:szCs w:val="24"/>
              </w:rPr>
            </w:pPr>
            <w:r w:rsidRPr="005F2BB3">
              <w:rPr>
                <w:rFonts w:ascii="Times New Roman" w:hAnsi="Times New Roman" w:cs="Times New Roman"/>
                <w:sz w:val="24"/>
                <w:szCs w:val="24"/>
              </w:rPr>
              <w:t>Тема: 4. Правила ведения переговоров на средствах связи.</w:t>
            </w:r>
          </w:p>
        </w:tc>
        <w:tc>
          <w:tcPr>
            <w:tcW w:w="1410" w:type="dxa"/>
          </w:tcPr>
          <w:p w:rsidR="00D23066" w:rsidRPr="005F2BB3" w:rsidRDefault="00D23066" w:rsidP="008503D6">
            <w:pPr>
              <w:jc w:val="center"/>
              <w:rPr>
                <w:rFonts w:ascii="Times New Roman" w:hAnsi="Times New Roman" w:cs="Times New Roman"/>
                <w:sz w:val="24"/>
                <w:szCs w:val="24"/>
              </w:rPr>
            </w:pPr>
            <w:r w:rsidRPr="005F2BB3">
              <w:rPr>
                <w:rFonts w:ascii="Times New Roman" w:hAnsi="Times New Roman" w:cs="Times New Roman"/>
                <w:sz w:val="24"/>
                <w:szCs w:val="24"/>
              </w:rPr>
              <w:t>1</w:t>
            </w:r>
          </w:p>
        </w:tc>
      </w:tr>
      <w:tr w:rsidR="00D23066" w:rsidRPr="005F2BB3" w:rsidTr="008D66DB">
        <w:tc>
          <w:tcPr>
            <w:tcW w:w="1752" w:type="dxa"/>
          </w:tcPr>
          <w:p w:rsidR="00D23066" w:rsidRPr="005F2BB3" w:rsidRDefault="00D23066" w:rsidP="008503D6">
            <w:pPr>
              <w:jc w:val="center"/>
              <w:rPr>
                <w:rFonts w:ascii="Times New Roman" w:hAnsi="Times New Roman" w:cs="Times New Roman"/>
                <w:b/>
                <w:sz w:val="24"/>
                <w:szCs w:val="24"/>
              </w:rPr>
            </w:pPr>
          </w:p>
        </w:tc>
        <w:tc>
          <w:tcPr>
            <w:tcW w:w="6351" w:type="dxa"/>
          </w:tcPr>
          <w:p w:rsidR="00D23066" w:rsidRPr="005F2BB3" w:rsidRDefault="00D23066" w:rsidP="008503D6">
            <w:pPr>
              <w:jc w:val="both"/>
              <w:rPr>
                <w:rFonts w:ascii="Times New Roman" w:hAnsi="Times New Roman" w:cs="Times New Roman"/>
                <w:b/>
                <w:sz w:val="24"/>
                <w:szCs w:val="24"/>
              </w:rPr>
            </w:pPr>
            <w:r w:rsidRPr="005F2BB3">
              <w:rPr>
                <w:rFonts w:ascii="Times New Roman" w:hAnsi="Times New Roman" w:cs="Times New Roman"/>
                <w:b/>
                <w:sz w:val="24"/>
                <w:szCs w:val="24"/>
              </w:rPr>
              <w:t>ИТОГО</w:t>
            </w:r>
          </w:p>
        </w:tc>
        <w:tc>
          <w:tcPr>
            <w:tcW w:w="1410" w:type="dxa"/>
          </w:tcPr>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t>35 часов</w:t>
            </w:r>
          </w:p>
        </w:tc>
      </w:tr>
    </w:tbl>
    <w:p w:rsidR="00D23066" w:rsidRPr="005F2BB3" w:rsidRDefault="00D23066" w:rsidP="008503D6">
      <w:pPr>
        <w:rPr>
          <w:rFonts w:ascii="Times New Roman" w:hAnsi="Times New Roman" w:cs="Times New Roman"/>
          <w:sz w:val="24"/>
          <w:szCs w:val="24"/>
        </w:rPr>
      </w:pPr>
    </w:p>
    <w:p w:rsidR="00D23066" w:rsidRPr="005F2BB3" w:rsidRDefault="00D23066" w:rsidP="008503D6">
      <w:pPr>
        <w:tabs>
          <w:tab w:val="left" w:pos="1134"/>
        </w:tabs>
        <w:ind w:firstLine="709"/>
        <w:jc w:val="center"/>
        <w:rPr>
          <w:rFonts w:ascii="Times New Roman" w:hAnsi="Times New Roman" w:cs="Times New Roman"/>
          <w:b/>
          <w:sz w:val="24"/>
          <w:szCs w:val="24"/>
        </w:rPr>
      </w:pPr>
      <w:r w:rsidRPr="005F2BB3">
        <w:rPr>
          <w:rFonts w:ascii="Times New Roman" w:hAnsi="Times New Roman" w:cs="Times New Roman"/>
          <w:b/>
          <w:sz w:val="24"/>
          <w:szCs w:val="24"/>
        </w:rPr>
        <w:t>КРИТЕРИИ ОЦЕНКИ РЕЗУЛЬТАТОВ</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Результаты учебных сборов оцениваются в соответствии с «Рекомендациями                                    по оценке результатов учебных сборов»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утвержденной приказом Министерства обороны Российской Федерации и Министерства образования и науки Российской Федерации от 24.02.2010  № 96/134.</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Результаты учебных сборов оцениваются по следующим направлениям:</w:t>
      </w:r>
    </w:p>
    <w:p w:rsidR="00D23066" w:rsidRPr="005F2BB3" w:rsidRDefault="00D23066" w:rsidP="008503D6">
      <w:pPr>
        <w:pStyle w:val="af6"/>
        <w:numPr>
          <w:ilvl w:val="0"/>
          <w:numId w:val="32"/>
        </w:numPr>
        <w:tabs>
          <w:tab w:val="left" w:pos="1134"/>
        </w:tabs>
        <w:ind w:left="0" w:firstLine="709"/>
        <w:rPr>
          <w:szCs w:val="24"/>
        </w:rPr>
      </w:pPr>
      <w:r w:rsidRPr="005F2BB3">
        <w:rPr>
          <w:szCs w:val="24"/>
        </w:rPr>
        <w:t xml:space="preserve">по тактической подготовке - выбор места для стрельбы, трассировка окопа, передвижение на поле боя перебежками и </w:t>
      </w:r>
      <w:proofErr w:type="spellStart"/>
      <w:r w:rsidRPr="005F2BB3">
        <w:rPr>
          <w:szCs w:val="24"/>
        </w:rPr>
        <w:t>переползанием</w:t>
      </w:r>
      <w:proofErr w:type="spellEnd"/>
      <w:r w:rsidRPr="005F2BB3">
        <w:rPr>
          <w:szCs w:val="24"/>
        </w:rPr>
        <w:t>;</w:t>
      </w:r>
    </w:p>
    <w:p w:rsidR="00D23066" w:rsidRPr="005F2BB3" w:rsidRDefault="00D23066" w:rsidP="008503D6">
      <w:pPr>
        <w:pStyle w:val="af6"/>
        <w:numPr>
          <w:ilvl w:val="0"/>
          <w:numId w:val="32"/>
        </w:numPr>
        <w:tabs>
          <w:tab w:val="left" w:pos="1134"/>
        </w:tabs>
        <w:ind w:left="0" w:firstLine="709"/>
        <w:rPr>
          <w:szCs w:val="24"/>
        </w:rPr>
      </w:pPr>
      <w:r w:rsidRPr="005F2BB3">
        <w:rPr>
          <w:szCs w:val="24"/>
        </w:rPr>
        <w:t>по огневой подготовке - неполная разборка автомата Калашникова, знание работы частей и механизмов, подготовка к стрельбе, меры безопасности, выполнение начального упражнения стрельбы из АК (третье упражнение из малокалиберной винтовки), первое упражнение по метанию ручной гранаты;</w:t>
      </w:r>
    </w:p>
    <w:p w:rsidR="00D23066" w:rsidRPr="005F2BB3" w:rsidRDefault="00D23066" w:rsidP="008503D6">
      <w:pPr>
        <w:pStyle w:val="af6"/>
        <w:numPr>
          <w:ilvl w:val="0"/>
          <w:numId w:val="32"/>
        </w:numPr>
        <w:tabs>
          <w:tab w:val="left" w:pos="1134"/>
        </w:tabs>
        <w:ind w:left="0" w:firstLine="709"/>
        <w:rPr>
          <w:szCs w:val="24"/>
        </w:rPr>
      </w:pPr>
      <w:r w:rsidRPr="005F2BB3">
        <w:rPr>
          <w:szCs w:val="24"/>
        </w:rPr>
        <w:t>по строевой подготовке - строевая стойка, повороты на месте и в движении, строевой шаг, воинское приветствие на месте и в движении, строй отделения, взвода;</w:t>
      </w:r>
    </w:p>
    <w:p w:rsidR="00D23066" w:rsidRPr="005F2BB3" w:rsidRDefault="00D23066" w:rsidP="008503D6">
      <w:pPr>
        <w:pStyle w:val="af6"/>
        <w:numPr>
          <w:ilvl w:val="0"/>
          <w:numId w:val="32"/>
        </w:numPr>
        <w:tabs>
          <w:tab w:val="left" w:pos="1134"/>
        </w:tabs>
        <w:ind w:left="0" w:firstLine="709"/>
        <w:rPr>
          <w:szCs w:val="24"/>
        </w:rPr>
      </w:pPr>
      <w:r w:rsidRPr="005F2BB3">
        <w:rPr>
          <w:szCs w:val="24"/>
        </w:rPr>
        <w:t>по радиационной, химической и биологической защите - приемы и способы радиационной, химической и биологической защиты; преодоление участка местности, зараженного радиоактивными (отравляющими) веществами; действия солдата                            по сигналам оповещения и вспышке ядерного взрыва; выполнение нормативов одевания средств индивидуальной защиты;</w:t>
      </w:r>
    </w:p>
    <w:p w:rsidR="00D23066" w:rsidRPr="005F2BB3" w:rsidRDefault="00D23066" w:rsidP="008503D6">
      <w:pPr>
        <w:pStyle w:val="af6"/>
        <w:numPr>
          <w:ilvl w:val="0"/>
          <w:numId w:val="32"/>
        </w:numPr>
        <w:tabs>
          <w:tab w:val="left" w:pos="1134"/>
        </w:tabs>
        <w:ind w:left="0" w:firstLine="709"/>
        <w:rPr>
          <w:szCs w:val="24"/>
        </w:rPr>
      </w:pPr>
      <w:r w:rsidRPr="005F2BB3">
        <w:rPr>
          <w:szCs w:val="24"/>
        </w:rPr>
        <w:t>по первой помощи – иметь представление об алгоритме оказания первой помощи, оказание первой помощи;</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Индивидуальная оценка каждого гражданина складывается из оценок, полученных за выполнение каждого норматива:</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«отлично», если не менее 50 процентов нормативов выполнено на «отлично», остальные - на «хорошо»;</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«хорошо», если не менее 50 процентов нормативов выполнено на «отлично» и «хорошо», остальные - не ниже «неудовлетворительно»;</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«удовлетворительно», если не более чем по одному из нормативов получена оценка «неудовлетворительно»;</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«неудовлетворительно», если по нормативам получены две и более оценки «неудовлетворительно».</w:t>
      </w:r>
    </w:p>
    <w:p w:rsidR="00D23066" w:rsidRPr="005F2BB3" w:rsidRDefault="00D23066" w:rsidP="008503D6">
      <w:pPr>
        <w:tabs>
          <w:tab w:val="left" w:pos="1134"/>
        </w:tabs>
        <w:ind w:firstLine="709"/>
        <w:rPr>
          <w:rFonts w:ascii="Times New Roman" w:hAnsi="Times New Roman" w:cs="Times New Roman"/>
          <w:sz w:val="24"/>
          <w:szCs w:val="24"/>
        </w:rPr>
      </w:pPr>
      <w:r w:rsidRPr="005F2BB3">
        <w:rPr>
          <w:rFonts w:ascii="Times New Roman" w:hAnsi="Times New Roman" w:cs="Times New Roman"/>
          <w:sz w:val="24"/>
          <w:szCs w:val="24"/>
        </w:rPr>
        <w:t>Общая оценка за учебные сборы выставляется:</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«зачет», если оценки, полученные по тактической и огневой подготовке – «отлично», а по строевой - не ниже «хорошо», при примерном или удовлетворительном поведении;</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«зачет», если оценки, полученные по тактической и огневой подготовке - не ниже «хорошо», а по строевой - не ниже "удовлетворительно", при примерном или удовлетворительном поведении;</w:t>
      </w:r>
    </w:p>
    <w:p w:rsidR="00D23066" w:rsidRPr="005F2BB3" w:rsidRDefault="00D23066" w:rsidP="008503D6">
      <w:pPr>
        <w:tabs>
          <w:tab w:val="left" w:pos="1134"/>
        </w:tabs>
        <w:ind w:firstLine="709"/>
        <w:jc w:val="both"/>
        <w:rPr>
          <w:rFonts w:ascii="Times New Roman" w:hAnsi="Times New Roman" w:cs="Times New Roman"/>
          <w:sz w:val="24"/>
          <w:szCs w:val="24"/>
        </w:rPr>
      </w:pPr>
      <w:r w:rsidRPr="005F2BB3">
        <w:rPr>
          <w:rFonts w:ascii="Times New Roman" w:hAnsi="Times New Roman" w:cs="Times New Roman"/>
          <w:sz w:val="24"/>
          <w:szCs w:val="24"/>
        </w:rPr>
        <w:t>«зачет», если не более чем по одному разделу учебной программы получена оценка «неудовлетворительно» при примерном или удовлетворительном поведении;</w:t>
      </w:r>
    </w:p>
    <w:p w:rsidR="00D23066" w:rsidRPr="005F2BB3" w:rsidRDefault="00D23066" w:rsidP="008503D6">
      <w:pPr>
        <w:tabs>
          <w:tab w:val="left" w:pos="1134"/>
        </w:tabs>
        <w:ind w:firstLine="709"/>
        <w:rPr>
          <w:rFonts w:ascii="Times New Roman" w:hAnsi="Times New Roman" w:cs="Times New Roman"/>
          <w:sz w:val="24"/>
          <w:szCs w:val="24"/>
        </w:rPr>
      </w:pPr>
      <w:r w:rsidRPr="005F2BB3">
        <w:rPr>
          <w:rFonts w:ascii="Times New Roman" w:hAnsi="Times New Roman" w:cs="Times New Roman"/>
          <w:sz w:val="24"/>
          <w:szCs w:val="24"/>
        </w:rPr>
        <w:t>«незачет», если по двум и более разделам учебной программы получены оценки «неудовлетворительно».</w:t>
      </w: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lastRenderedPageBreak/>
        <w:t>МЕТОДИКА ПРОВЕДЕНИЯ</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Прибытие на сборы, регистрация, проверка и размещение личного состава.</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Учащиеся прибывают на 5-ти дневные сборы под руководством сопровождающего в назначенное время в </w:t>
      </w:r>
      <w:r w:rsidR="005B4387" w:rsidRPr="005F2BB3">
        <w:rPr>
          <w:rFonts w:ascii="Times New Roman" w:hAnsi="Times New Roman" w:cs="Times New Roman"/>
          <w:bCs/>
          <w:sz w:val="24"/>
          <w:szCs w:val="28"/>
        </w:rPr>
        <w:t>Архангельск</w:t>
      </w:r>
      <w:r w:rsidR="005B4387" w:rsidRPr="005F2BB3">
        <w:rPr>
          <w:bCs/>
          <w:szCs w:val="28"/>
        </w:rPr>
        <w:t>ом</w:t>
      </w:r>
      <w:r w:rsidR="005B4387" w:rsidRPr="005F2BB3">
        <w:rPr>
          <w:rFonts w:ascii="Times New Roman" w:hAnsi="Times New Roman" w:cs="Times New Roman"/>
          <w:bCs/>
          <w:sz w:val="24"/>
          <w:szCs w:val="28"/>
        </w:rPr>
        <w:t xml:space="preserve"> региональн</w:t>
      </w:r>
      <w:r w:rsidR="005B4387" w:rsidRPr="005F2BB3">
        <w:rPr>
          <w:bCs/>
          <w:szCs w:val="28"/>
        </w:rPr>
        <w:t>ом</w:t>
      </w:r>
      <w:r w:rsidR="005B4387" w:rsidRPr="005F2BB3">
        <w:rPr>
          <w:rFonts w:ascii="Times New Roman" w:hAnsi="Times New Roman" w:cs="Times New Roman"/>
          <w:bCs/>
          <w:sz w:val="24"/>
          <w:szCs w:val="28"/>
        </w:rPr>
        <w:t xml:space="preserve"> учебно-методическ</w:t>
      </w:r>
      <w:r w:rsidR="005B4387" w:rsidRPr="005F2BB3">
        <w:rPr>
          <w:bCs/>
          <w:szCs w:val="28"/>
        </w:rPr>
        <w:t>ом</w:t>
      </w:r>
      <w:r w:rsidR="005B4387" w:rsidRPr="005F2BB3">
        <w:rPr>
          <w:rFonts w:ascii="Times New Roman" w:hAnsi="Times New Roman" w:cs="Times New Roman"/>
          <w:bCs/>
          <w:sz w:val="24"/>
          <w:szCs w:val="28"/>
        </w:rPr>
        <w:t xml:space="preserve"> военно-патриотическ</w:t>
      </w:r>
      <w:r w:rsidR="005B4387" w:rsidRPr="005F2BB3">
        <w:rPr>
          <w:bCs/>
          <w:szCs w:val="28"/>
        </w:rPr>
        <w:t>ом</w:t>
      </w:r>
      <w:r w:rsidR="005B4387" w:rsidRPr="005F2BB3">
        <w:rPr>
          <w:rFonts w:ascii="Times New Roman" w:hAnsi="Times New Roman" w:cs="Times New Roman"/>
          <w:bCs/>
          <w:sz w:val="24"/>
          <w:szCs w:val="28"/>
        </w:rPr>
        <w:t xml:space="preserve"> центре (лагере) круглогодичного действия «Авангард»</w:t>
      </w:r>
      <w:r w:rsidRPr="005F2BB3">
        <w:rPr>
          <w:rFonts w:ascii="Times New Roman" w:hAnsi="Times New Roman" w:cs="Times New Roman"/>
          <w:sz w:val="24"/>
          <w:szCs w:val="24"/>
        </w:rPr>
        <w:t>.</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Проходят регистрацию и формируются по взводам и ротам. Командиры взводов проверяют наличие личного состава, проверяют имущество, принадлежности, необходимые для проведения сборов. Назначаются командиры отделений и заместители командиров взводов из наиболее подготовленных учащихся.</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Командиры взводов направляют личный состав для размещения в казарму (к месту размещения/комнаты).</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Учащиеся размещаются, получают постельные принадлежности, учатся правильно заправлять кровати. Назначается суточный наряд по роте.</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Доведение целей и постановка задач для личного состав сборов. Развод на занятия.</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На общем построении проводится торжественное открытие учебных сборов с исполнением Государственного гимна, учащимся объявляются цели и задачи сборов, правила поведения на территории войсковой части (образовательного учреждения), меры безопасности и распорядок дня.</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Развод на занятия производится согласно расписанию занятий. Под руководством преподавателей учащиеся повзводно передвигаются к местам занятий.</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Проведение занятий на сборах.</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Образовательный процесс осуществляется в соответствии с тематическим планом, распорядком дня, расписанием занятий.</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Преподаватель составляет на каждое проводимое занятие план-конспект, утвержденный начальником сборов. В зависимости от тематики проводимого занятия организуются места для их проведения:</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При проведении занятий преподаватели уделяют особое внимание соблюдениям мер безопасности в условиях деятельности на незнакомой местности и действиям участников учебно-воспитательного процесса.</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В целях развития и совершенствования морально-психологических и физических качеств, необходимых будущим защитникам Отечества на весь период сборов планируется информационные, спортивно-массовые и культурно-досуговые мероприятия    в соответствии с распорядком дня и планом воспитательной работы. </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Информирование личного состава проводится заместителем начальника сбора                                       по воспитательной работе, совместно с командирами учебных взводов. </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Спортивно-массовая работа проводится преподавателем физической культуры совместно с командирами учебных взводов. </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Культурно-досуговая работа проводится заместителем начальника сбора                                                       по воспитательной работе, совместно с командирами учебных взводов.</w:t>
      </w:r>
    </w:p>
    <w:p w:rsidR="00D23066" w:rsidRPr="005F2BB3" w:rsidRDefault="00D23066" w:rsidP="008503D6">
      <w:pPr>
        <w:jc w:val="both"/>
        <w:rPr>
          <w:rFonts w:ascii="Times New Roman" w:hAnsi="Times New Roman" w:cs="Times New Roman"/>
          <w:sz w:val="24"/>
          <w:szCs w:val="24"/>
        </w:rPr>
      </w:pPr>
    </w:p>
    <w:p w:rsidR="00D23066" w:rsidRPr="005F2BB3" w:rsidRDefault="00D23066" w:rsidP="008503D6">
      <w:pPr>
        <w:jc w:val="center"/>
        <w:rPr>
          <w:rFonts w:ascii="Times New Roman" w:hAnsi="Times New Roman" w:cs="Times New Roman"/>
          <w:b/>
          <w:sz w:val="24"/>
          <w:szCs w:val="24"/>
        </w:rPr>
      </w:pPr>
      <w:r w:rsidRPr="005F2BB3">
        <w:rPr>
          <w:rFonts w:ascii="Times New Roman" w:hAnsi="Times New Roman" w:cs="Times New Roman"/>
          <w:b/>
          <w:sz w:val="24"/>
          <w:szCs w:val="24"/>
        </w:rPr>
        <w:t>МАТЕРИАЛЬНО-ТЕХНИЧЕСКОЕ ОБЕСПЕЧЕНИЕ</w:t>
      </w:r>
    </w:p>
    <w:p w:rsidR="00D23066" w:rsidRPr="005F2BB3" w:rsidRDefault="00D23066"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Материально-техническое обеспечение учебных сборов обеспечивается в соответствии  «Рекомендуемыми нормативами материально-технического оснащения образовательных учреждений для обучения граждан начальным знаниям в области обороны и их подготовки по основам военной службы»   Инструкции об организации обучения граждан РФ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r w:rsidR="0050292E" w:rsidRPr="005F2BB3">
        <w:rPr>
          <w:rFonts w:ascii="Times New Roman" w:hAnsi="Times New Roman" w:cs="Times New Roman"/>
          <w:sz w:val="24"/>
          <w:szCs w:val="24"/>
        </w:rPr>
        <w:t>.</w:t>
      </w:r>
    </w:p>
    <w:p w:rsidR="0050292E" w:rsidRPr="005F2BB3" w:rsidRDefault="0050292E" w:rsidP="008503D6">
      <w:pPr>
        <w:ind w:firstLine="709"/>
        <w:jc w:val="both"/>
        <w:rPr>
          <w:rFonts w:ascii="Times New Roman" w:hAnsi="Times New Roman" w:cs="Times New Roman"/>
          <w:sz w:val="24"/>
          <w:szCs w:val="24"/>
        </w:rPr>
      </w:pPr>
    </w:p>
    <w:p w:rsidR="00D23066" w:rsidRPr="005F2BB3" w:rsidRDefault="00D23066" w:rsidP="008503D6">
      <w:pPr>
        <w:widowControl w:val="0"/>
        <w:spacing w:line="360" w:lineRule="auto"/>
        <w:ind w:right="306" w:firstLine="709"/>
        <w:contextualSpacing/>
        <w:jc w:val="center"/>
        <w:rPr>
          <w:rFonts w:ascii="Times New Roman" w:eastAsia="Times New Roman" w:hAnsi="Times New Roman" w:cs="Times New Roman"/>
          <w:b/>
          <w:strike/>
          <w:color w:val="000000"/>
          <w:sz w:val="24"/>
          <w:szCs w:val="24"/>
          <w:shd w:val="clear" w:color="auto" w:fill="FFFFFF"/>
        </w:rPr>
      </w:pPr>
      <w:r w:rsidRPr="005F2BB3">
        <w:rPr>
          <w:rFonts w:ascii="Times New Roman" w:eastAsia="Times New Roman" w:hAnsi="Times New Roman" w:cs="Times New Roman"/>
          <w:b/>
          <w:sz w:val="24"/>
          <w:szCs w:val="24"/>
        </w:rPr>
        <w:t xml:space="preserve">МАТЕРИАЛЬНО-ТЕХНИЧЕСКОЕ ОБЕСПЕЧЕНИЕ </w:t>
      </w:r>
      <w:r w:rsidRPr="005F2BB3">
        <w:rPr>
          <w:rFonts w:ascii="Times New Roman" w:eastAsia="Times New Roman" w:hAnsi="Times New Roman" w:cs="Times New Roman"/>
          <w:b/>
          <w:strike/>
          <w:color w:val="000000"/>
          <w:sz w:val="24"/>
          <w:szCs w:val="24"/>
          <w:shd w:val="clear" w:color="auto" w:fill="FFFFFF"/>
        </w:rPr>
        <w:t xml:space="preserve"> </w:t>
      </w:r>
    </w:p>
    <w:p w:rsidR="00D23066" w:rsidRPr="005F2BB3" w:rsidRDefault="00D23066" w:rsidP="008503D6">
      <w:pPr>
        <w:widowControl w:val="0"/>
        <w:ind w:right="304" w:firstLine="709"/>
        <w:contextualSpacing/>
        <w:jc w:val="both"/>
        <w:rPr>
          <w:rFonts w:ascii="Times New Roman" w:eastAsia="Times New Roman" w:hAnsi="Times New Roman" w:cs="Times New Roman"/>
          <w:bCs/>
          <w:sz w:val="24"/>
          <w:szCs w:val="24"/>
        </w:rPr>
      </w:pPr>
      <w:r w:rsidRPr="005F2BB3">
        <w:rPr>
          <w:rFonts w:ascii="Times New Roman" w:eastAsia="Times New Roman" w:hAnsi="Times New Roman" w:cs="Times New Roman"/>
          <w:sz w:val="24"/>
          <w:szCs w:val="24"/>
        </w:rPr>
        <w:t xml:space="preserve">Материально-техническое обеспечение учебных сборов обеспечивается в соответствии  </w:t>
      </w:r>
      <w:r w:rsidRPr="005F2BB3">
        <w:rPr>
          <w:rFonts w:ascii="Times New Roman" w:eastAsia="Times New Roman" w:hAnsi="Times New Roman" w:cs="Times New Roman"/>
          <w:sz w:val="24"/>
          <w:szCs w:val="24"/>
        </w:rPr>
        <w:lastRenderedPageBreak/>
        <w:t xml:space="preserve">«Рекомендуемыми нормативами материально-технического оснащения образовательных учреждений для обучения граждан начальным знаниям в области обороны и их подготовки по основам военной службы» </w:t>
      </w:r>
      <w:r w:rsidRPr="005F2BB3">
        <w:rPr>
          <w:rFonts w:ascii="Times New Roman" w:eastAsia="Times New Roman" w:hAnsi="Times New Roman" w:cs="Times New Roman"/>
          <w:bCs/>
          <w:sz w:val="24"/>
          <w:szCs w:val="24"/>
        </w:rPr>
        <w:t> </w:t>
      </w:r>
      <w:hyperlink r:id="rId9" w:tooltip="https://base.garant.ru/198025/53f89421bbdaf741eb2d1ecc4ddb4c33/" w:history="1">
        <w:r w:rsidRPr="005F2BB3">
          <w:rPr>
            <w:rFonts w:ascii="Times New Roman" w:eastAsia="Times New Roman" w:hAnsi="Times New Roman" w:cs="Times New Roman"/>
            <w:bCs/>
            <w:sz w:val="24"/>
            <w:szCs w:val="24"/>
          </w:rPr>
          <w:t xml:space="preserve"> Инструкции об организации обучения граждан РФ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w:t>
        </w:r>
        <w:r w:rsidR="0050292E" w:rsidRPr="005F2BB3">
          <w:rPr>
            <w:rFonts w:ascii="Times New Roman" w:eastAsia="Times New Roman" w:hAnsi="Times New Roman" w:cs="Times New Roman"/>
            <w:bCs/>
            <w:sz w:val="24"/>
            <w:szCs w:val="24"/>
          </w:rPr>
          <w:t xml:space="preserve"> </w:t>
        </w:r>
        <w:r w:rsidRPr="005F2BB3">
          <w:rPr>
            <w:rFonts w:ascii="Times New Roman" w:eastAsia="Times New Roman" w:hAnsi="Times New Roman" w:cs="Times New Roman"/>
            <w:bCs/>
            <w:sz w:val="24"/>
            <w:szCs w:val="24"/>
          </w:rPr>
          <w:t>и среднего профессионального образования и учебных пунктах</w:t>
        </w:r>
      </w:hyperlink>
      <w:r w:rsidRPr="005F2BB3">
        <w:rPr>
          <w:rFonts w:ascii="Times New Roman" w:eastAsia="Times New Roman" w:hAnsi="Times New Roman" w:cs="Times New Roman"/>
          <w:bCs/>
          <w:sz w:val="24"/>
          <w:szCs w:val="24"/>
        </w:rPr>
        <w:t>:</w:t>
      </w:r>
    </w:p>
    <w:p w:rsidR="0050292E" w:rsidRPr="005F2BB3" w:rsidRDefault="0050292E" w:rsidP="008503D6">
      <w:pPr>
        <w:widowControl w:val="0"/>
        <w:ind w:right="304" w:firstLine="709"/>
        <w:contextualSpacing/>
        <w:jc w:val="both"/>
        <w:rPr>
          <w:rFonts w:ascii="Times New Roman" w:eastAsia="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1"/>
        <w:gridCol w:w="5248"/>
        <w:gridCol w:w="1162"/>
        <w:gridCol w:w="1917"/>
      </w:tblGrid>
      <w:tr w:rsidR="00D23066" w:rsidRPr="005F2BB3" w:rsidTr="008D66DB">
        <w:trPr>
          <w:jc w:val="center"/>
        </w:trPr>
        <w:tc>
          <w:tcPr>
            <w:tcW w:w="701" w:type="dxa"/>
            <w:vAlign w:val="center"/>
          </w:tcPr>
          <w:p w:rsidR="00D23066" w:rsidRPr="005F2BB3" w:rsidRDefault="00D23066" w:rsidP="008503D6">
            <w:pPr>
              <w:widowControl w:val="0"/>
              <w:jc w:val="center"/>
              <w:rPr>
                <w:rFonts w:ascii="Times New Roman" w:eastAsia="Times New Roman" w:hAnsi="Times New Roman" w:cs="Times New Roman"/>
                <w:b/>
                <w:sz w:val="24"/>
                <w:szCs w:val="24"/>
              </w:rPr>
            </w:pPr>
            <w:r w:rsidRPr="005F2BB3">
              <w:rPr>
                <w:rFonts w:ascii="Times New Roman" w:eastAsia="Times New Roman" w:hAnsi="Times New Roman" w:cs="Times New Roman"/>
                <w:b/>
                <w:sz w:val="24"/>
                <w:szCs w:val="24"/>
              </w:rPr>
              <w:t xml:space="preserve">№ </w:t>
            </w:r>
          </w:p>
          <w:p w:rsidR="00D23066" w:rsidRPr="005F2BB3" w:rsidRDefault="00D23066" w:rsidP="008503D6">
            <w:pPr>
              <w:widowControl w:val="0"/>
              <w:jc w:val="center"/>
              <w:rPr>
                <w:rFonts w:ascii="Times New Roman" w:eastAsia="Times New Roman" w:hAnsi="Times New Roman" w:cs="Times New Roman"/>
                <w:b/>
                <w:sz w:val="24"/>
                <w:szCs w:val="24"/>
              </w:rPr>
            </w:pPr>
            <w:r w:rsidRPr="005F2BB3">
              <w:rPr>
                <w:rFonts w:ascii="Times New Roman" w:eastAsia="Times New Roman" w:hAnsi="Times New Roman" w:cs="Times New Roman"/>
                <w:b/>
                <w:sz w:val="24"/>
                <w:szCs w:val="24"/>
              </w:rPr>
              <w:t>п/п</w:t>
            </w:r>
          </w:p>
        </w:tc>
        <w:tc>
          <w:tcPr>
            <w:tcW w:w="5248" w:type="dxa"/>
            <w:vAlign w:val="center"/>
          </w:tcPr>
          <w:p w:rsidR="00D23066" w:rsidRPr="005F2BB3" w:rsidRDefault="00D23066" w:rsidP="008503D6">
            <w:pPr>
              <w:widowControl w:val="0"/>
              <w:jc w:val="center"/>
              <w:rPr>
                <w:rFonts w:ascii="Times New Roman" w:eastAsia="Times New Roman" w:hAnsi="Times New Roman" w:cs="Times New Roman"/>
                <w:b/>
                <w:sz w:val="24"/>
                <w:szCs w:val="24"/>
              </w:rPr>
            </w:pPr>
            <w:r w:rsidRPr="005F2BB3">
              <w:rPr>
                <w:rFonts w:ascii="Times New Roman" w:eastAsia="Times New Roman" w:hAnsi="Times New Roman" w:cs="Times New Roman"/>
                <w:b/>
                <w:sz w:val="24"/>
                <w:szCs w:val="24"/>
              </w:rPr>
              <w:t>Наименование</w:t>
            </w:r>
          </w:p>
        </w:tc>
        <w:tc>
          <w:tcPr>
            <w:tcW w:w="1162" w:type="dxa"/>
            <w:vAlign w:val="center"/>
          </w:tcPr>
          <w:p w:rsidR="00D23066" w:rsidRPr="005F2BB3" w:rsidRDefault="00D23066" w:rsidP="008503D6">
            <w:pPr>
              <w:widowControl w:val="0"/>
              <w:jc w:val="center"/>
              <w:rPr>
                <w:rFonts w:ascii="Times New Roman" w:eastAsia="Times New Roman" w:hAnsi="Times New Roman" w:cs="Times New Roman"/>
                <w:b/>
                <w:sz w:val="24"/>
                <w:szCs w:val="24"/>
              </w:rPr>
            </w:pPr>
            <w:r w:rsidRPr="005F2BB3">
              <w:rPr>
                <w:rFonts w:ascii="Times New Roman" w:eastAsia="Times New Roman" w:hAnsi="Times New Roman" w:cs="Times New Roman"/>
                <w:b/>
                <w:sz w:val="24"/>
                <w:szCs w:val="24"/>
              </w:rPr>
              <w:t>Единица измерения</w:t>
            </w:r>
          </w:p>
        </w:tc>
        <w:tc>
          <w:tcPr>
            <w:tcW w:w="1917" w:type="dxa"/>
            <w:vAlign w:val="center"/>
          </w:tcPr>
          <w:p w:rsidR="00D23066" w:rsidRPr="005F2BB3" w:rsidRDefault="00D23066" w:rsidP="008503D6">
            <w:pPr>
              <w:widowControl w:val="0"/>
              <w:jc w:val="center"/>
              <w:rPr>
                <w:rFonts w:ascii="Times New Roman" w:eastAsia="Times New Roman" w:hAnsi="Times New Roman" w:cs="Times New Roman"/>
                <w:b/>
                <w:sz w:val="24"/>
                <w:szCs w:val="24"/>
              </w:rPr>
            </w:pPr>
            <w:r w:rsidRPr="005F2BB3">
              <w:rPr>
                <w:rFonts w:ascii="Times New Roman" w:eastAsia="Times New Roman" w:hAnsi="Times New Roman" w:cs="Times New Roman"/>
                <w:b/>
                <w:sz w:val="24"/>
                <w:szCs w:val="24"/>
              </w:rPr>
              <w:t>Количество</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1 </w:t>
            </w:r>
          </w:p>
        </w:tc>
        <w:tc>
          <w:tcPr>
            <w:tcW w:w="5248"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2 </w:t>
            </w:r>
          </w:p>
        </w:tc>
        <w:tc>
          <w:tcPr>
            <w:tcW w:w="1162"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3 </w:t>
            </w:r>
          </w:p>
        </w:tc>
        <w:tc>
          <w:tcPr>
            <w:tcW w:w="1917"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4</w:t>
            </w:r>
          </w:p>
        </w:tc>
      </w:tr>
      <w:tr w:rsidR="00D23066" w:rsidRPr="005F2BB3" w:rsidTr="008D66DB">
        <w:trPr>
          <w:jc w:val="center"/>
        </w:trPr>
        <w:tc>
          <w:tcPr>
            <w:tcW w:w="9028" w:type="dxa"/>
            <w:gridSpan w:val="4"/>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 Нормативно-правовые документы</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c>
          <w:tcPr>
            <w:tcW w:w="5248" w:type="dxa"/>
          </w:tcPr>
          <w:p w:rsidR="00D23066" w:rsidRPr="005F2BB3" w:rsidRDefault="0022013A" w:rsidP="008503D6">
            <w:pPr>
              <w:widowControl w:val="0"/>
              <w:ind w:left="115"/>
              <w:rPr>
                <w:rFonts w:ascii="Times New Roman" w:eastAsia="Times New Roman" w:hAnsi="Times New Roman" w:cs="Times New Roman"/>
                <w:sz w:val="24"/>
                <w:szCs w:val="24"/>
              </w:rPr>
            </w:pPr>
            <w:hyperlink r:id="rId10" w:anchor="l0" w:tooltip="https://normativ.kontur.ru/document?moduleid=1&amp;documentid=2672#l0" w:history="1">
              <w:r w:rsidR="00D23066" w:rsidRPr="005F2BB3">
                <w:rPr>
                  <w:rFonts w:ascii="Times New Roman" w:eastAsia="Times New Roman" w:hAnsi="Times New Roman" w:cs="Times New Roman"/>
                  <w:sz w:val="24"/>
                  <w:szCs w:val="24"/>
                  <w:u w:val="single"/>
                </w:rPr>
                <w:t>Конституция</w:t>
              </w:r>
            </w:hyperlink>
            <w:r w:rsidR="00D23066" w:rsidRPr="005F2BB3">
              <w:rPr>
                <w:rFonts w:ascii="Times New Roman" w:eastAsia="Times New Roman" w:hAnsi="Times New Roman" w:cs="Times New Roman"/>
                <w:sz w:val="24"/>
                <w:szCs w:val="24"/>
              </w:rPr>
              <w:t xml:space="preserve"> Российской Федерации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по количеству обучающихся в классе (группе)</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Федеральный </w:t>
            </w:r>
            <w:hyperlink r:id="rId11" w:anchor="l0" w:tooltip="https://normativ.kontur.ru/document?moduleid=1&amp;documentid=78488#l0" w:history="1">
              <w:r w:rsidRPr="005F2BB3">
                <w:rPr>
                  <w:rFonts w:ascii="Times New Roman" w:eastAsia="Times New Roman" w:hAnsi="Times New Roman" w:cs="Times New Roman"/>
                  <w:sz w:val="24"/>
                  <w:szCs w:val="24"/>
                  <w:u w:val="single"/>
                </w:rPr>
                <w:t>закон</w:t>
              </w:r>
            </w:hyperlink>
            <w:r w:rsidRPr="005F2BB3">
              <w:rPr>
                <w:rFonts w:ascii="Times New Roman" w:eastAsia="Times New Roman" w:hAnsi="Times New Roman" w:cs="Times New Roman"/>
                <w:sz w:val="24"/>
                <w:szCs w:val="24"/>
              </w:rPr>
              <w:t xml:space="preserve"> "О воинской обязанности и военной службе"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по количеству обучающихся в классе (группе)</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3</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Общевоинские уставы Вооруженных Сил Российской Федерации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по количеству обучающихся в классе (группе)</w:t>
            </w:r>
          </w:p>
        </w:tc>
      </w:tr>
      <w:tr w:rsidR="00D23066" w:rsidRPr="005F2BB3" w:rsidTr="008D66DB">
        <w:trPr>
          <w:jc w:val="center"/>
        </w:trPr>
        <w:tc>
          <w:tcPr>
            <w:tcW w:w="9028" w:type="dxa"/>
            <w:gridSpan w:val="4"/>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 Учебная литература</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4</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Учебник по основам безопасности жизнедеятельности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по количеству обучающихся</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5</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Наставления по стрелковому делу: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Основы стрельбы из стрелкового оружия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7,62-мм (или 5,45-мм) модернизированный автомат Калашникова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6</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Учебное пособие по основам медицинских знаний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по количеству обучающихся</w:t>
            </w:r>
          </w:p>
        </w:tc>
      </w:tr>
      <w:tr w:rsidR="00D23066" w:rsidRPr="005F2BB3" w:rsidTr="008D66DB">
        <w:trPr>
          <w:jc w:val="center"/>
        </w:trPr>
        <w:tc>
          <w:tcPr>
            <w:tcW w:w="9028" w:type="dxa"/>
            <w:gridSpan w:val="4"/>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3. Учебно-наглядные пособия</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7</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Набор плакатов или электронные издания: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Организационная структура Вооруженных Сил Российской Федерации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Ордена России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trHeight w:val="416"/>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Текст Военной присяги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Воинские звания и знаки различия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Военная форма одежды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Мероприятия обязательной подготовки граждан к военной службе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Военно-прикладные виды спорта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Военно-учетные специальности солдат, матросов, сержантов и старшин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Военные образовательные учреждения профессионального образования Министерства обороны Российской Федерации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Тактико-технические характеристики вооружения и военной техники, находящихся на вооружении Российской армии и армий </w:t>
            </w:r>
            <w:r w:rsidRPr="005F2BB3">
              <w:rPr>
                <w:rFonts w:ascii="Times New Roman" w:eastAsia="Times New Roman" w:hAnsi="Times New Roman" w:cs="Times New Roman"/>
                <w:sz w:val="24"/>
                <w:szCs w:val="24"/>
              </w:rPr>
              <w:lastRenderedPageBreak/>
              <w:t xml:space="preserve">иностранных государств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lastRenderedPageBreak/>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Несение караульной службы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Мероприятия, проводимые при первоначальной постановке граждан на воинский учет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Литература и наглядные пособия по военно-патриотическому воспитанию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Нормативы по радиационной, химической и биологической защите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8</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Массогабаритный макет 7,62-мм (или 5,45мм) автомата Калашникова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9</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Набор плакатов по устройству или электронные издания: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7,62-мм (или 5,45-мм) модернизированный автомат Калашникова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5,6-мм малокалиберная винтовка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10</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Набор плакатов или электронные издания: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Основы и правила стрельбы из стрелкового оружия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Приемы и правила метания ручных гранат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Мины Российской армии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Фортификационные сооружения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Индивидуальные средства защиты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Приборы радиационной разведки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Приборы химической разведки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Организация и несение внутренней службы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Строевая подготовка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Оказание первой медицинской помощи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Гражданская оборона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11</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Средства индивидуальной защиты: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общевойсковой противогаз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по количеству обучающихся</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общевойсковой защитный комплект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респиратор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5</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12</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Приборы: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радиационной разведки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химической разведки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13</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Бытовой дозиметр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14</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Макет простейшего укрытия в разрезе или в формате ЭОИ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15</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Макет убежища в разрезе или в формате ЭОИ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16</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Компас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по количеству обучающихся</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17</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Визирная линейка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по количеству обучающихся</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18</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Электронные образовательные издания на магнитных и оптических носителях по тематике программы (ЭОИ)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roofErr w:type="spellStart"/>
            <w:r w:rsidRPr="005F2BB3">
              <w:rPr>
                <w:rFonts w:ascii="Times New Roman" w:eastAsia="Times New Roman" w:hAnsi="Times New Roman" w:cs="Times New Roman"/>
                <w:sz w:val="24"/>
                <w:szCs w:val="24"/>
              </w:rPr>
              <w:t>компл</w:t>
            </w:r>
            <w:proofErr w:type="spellEnd"/>
            <w:r w:rsidRPr="005F2BB3">
              <w:rPr>
                <w:rFonts w:ascii="Times New Roman" w:eastAsia="Times New Roman" w:hAnsi="Times New Roman" w:cs="Times New Roman"/>
                <w:sz w:val="24"/>
                <w:szCs w:val="24"/>
              </w:rPr>
              <w:t>.</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19</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Комплект аппаратуры для демонстрации ЭОИ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9028" w:type="dxa"/>
            <w:gridSpan w:val="4"/>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4. Медицинское имущество</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lastRenderedPageBreak/>
              <w:t>20</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Индивидуальные средства медицинской защиты: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аптечка АИ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пакеты перевязочные ППИ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пакеты противохимические индивидуальные ИПП-11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21</w:t>
            </w:r>
          </w:p>
          <w:p w:rsidR="00D23066" w:rsidRPr="005F2BB3" w:rsidRDefault="00D23066" w:rsidP="008503D6">
            <w:pPr>
              <w:widowControl w:val="0"/>
              <w:spacing w:line="360" w:lineRule="auto"/>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w:t>
            </w: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Сумки и комплекты медицинского имущества для оказания первой медицинской, доврачебной помощи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сумка СМС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22</w:t>
            </w: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Перевязочные средства и шовные материалы, лейкопластыри: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бинт марлевый медицинский нестерильный, размер 7 м x 14 см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3</w:t>
            </w: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бинт марлевый медицинский нестерильный, размер 5 м x 10 см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3</w:t>
            </w: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вата медицинская компрессная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кг</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0,1</w:t>
            </w: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косынка медицинская (перевязочная)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3</w:t>
            </w: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повязка медицинская большая стерильная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3</w:t>
            </w: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повязка медицинская малая стерильная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3</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23</w:t>
            </w: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Медицинские предметы расходные: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булавка безопасная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3</w:t>
            </w: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шина проволочная (лестничная) для ног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шина проволочная (лестничная) для рук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trHeight w:val="338"/>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шина фанерная длиной 1 м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24</w:t>
            </w: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Врачебные предметы, аппараты и хирургические инструменты: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жгут кровоостанавливающий эластичный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3</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25</w:t>
            </w: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Аппараты, приборы и принадлежности для травматологии и механотерапии: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манекен-тренажер для реанимационных мероприятий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Borders>
              <w:bottom w:val="single" w:sz="4" w:space="0" w:color="auto"/>
            </w:tcBorders>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Borders>
              <w:bottom w:val="single" w:sz="4" w:space="0" w:color="auto"/>
            </w:tcBorders>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шина транспортная </w:t>
            </w:r>
            <w:proofErr w:type="spellStart"/>
            <w:r w:rsidRPr="005F2BB3">
              <w:rPr>
                <w:rFonts w:ascii="Times New Roman" w:eastAsia="Times New Roman" w:hAnsi="Times New Roman" w:cs="Times New Roman"/>
                <w:sz w:val="24"/>
                <w:szCs w:val="24"/>
              </w:rPr>
              <w:t>Дитерихса</w:t>
            </w:r>
            <w:proofErr w:type="spellEnd"/>
            <w:r w:rsidRPr="005F2BB3">
              <w:rPr>
                <w:rFonts w:ascii="Times New Roman" w:eastAsia="Times New Roman" w:hAnsi="Times New Roman" w:cs="Times New Roman"/>
                <w:sz w:val="24"/>
                <w:szCs w:val="24"/>
              </w:rPr>
              <w:t xml:space="preserve"> для нижних конечностей (модернизированная) </w:t>
            </w:r>
          </w:p>
        </w:tc>
        <w:tc>
          <w:tcPr>
            <w:tcW w:w="1162" w:type="dxa"/>
            <w:tcBorders>
              <w:bottom w:val="single" w:sz="4" w:space="0" w:color="auto"/>
            </w:tcBorders>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Borders>
              <w:bottom w:val="single" w:sz="4" w:space="0" w:color="auto"/>
            </w:tcBorders>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val="restart"/>
            <w:vAlign w:val="center"/>
          </w:tcPr>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26</w:t>
            </w: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p w:rsidR="00D23066" w:rsidRPr="005F2BB3" w:rsidRDefault="00D23066" w:rsidP="008503D6">
            <w:pPr>
              <w:widowControl w:val="0"/>
              <w:spacing w:line="360" w:lineRule="auto"/>
              <w:jc w:val="center"/>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Санитарно-хозяйственное имущество инвентарное: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носилки санитарные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знак нарукавного Красного Креста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2</w:t>
            </w:r>
          </w:p>
        </w:tc>
      </w:tr>
      <w:tr w:rsidR="00D23066" w:rsidRPr="005F2BB3" w:rsidTr="008D66DB">
        <w:trPr>
          <w:jc w:val="center"/>
        </w:trPr>
        <w:tc>
          <w:tcPr>
            <w:tcW w:w="701" w:type="dxa"/>
            <w:vMerge/>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лямка медицинская носилочная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trHeight w:val="242"/>
          <w:jc w:val="center"/>
        </w:trPr>
        <w:tc>
          <w:tcPr>
            <w:tcW w:w="701" w:type="dxa"/>
            <w:vMerge/>
            <w:tcBorders>
              <w:bottom w:val="single" w:sz="4" w:space="0" w:color="auto"/>
            </w:tcBorders>
          </w:tcPr>
          <w:p w:rsidR="00D23066" w:rsidRPr="005F2BB3" w:rsidRDefault="00D23066" w:rsidP="008503D6">
            <w:pPr>
              <w:widowControl w:val="0"/>
              <w:spacing w:line="360" w:lineRule="auto"/>
              <w:rPr>
                <w:rFonts w:ascii="Times New Roman" w:eastAsia="Times New Roman" w:hAnsi="Times New Roman" w:cs="Times New Roman"/>
                <w:sz w:val="24"/>
                <w:szCs w:val="24"/>
              </w:rPr>
            </w:pPr>
          </w:p>
        </w:tc>
        <w:tc>
          <w:tcPr>
            <w:tcW w:w="5248" w:type="dxa"/>
          </w:tcPr>
          <w:p w:rsidR="00D23066" w:rsidRPr="005F2BB3" w:rsidRDefault="00D23066" w:rsidP="008503D6">
            <w:pPr>
              <w:widowControl w:val="0"/>
              <w:ind w:left="115"/>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 xml:space="preserve">флаг Красного Креста </w:t>
            </w:r>
          </w:p>
        </w:tc>
        <w:tc>
          <w:tcPr>
            <w:tcW w:w="1162"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шт.</w:t>
            </w:r>
          </w:p>
        </w:tc>
        <w:tc>
          <w:tcPr>
            <w:tcW w:w="1917" w:type="dxa"/>
          </w:tcPr>
          <w:p w:rsidR="00D23066" w:rsidRPr="005F2BB3" w:rsidRDefault="00D23066" w:rsidP="008503D6">
            <w:pPr>
              <w:widowControl w:val="0"/>
              <w:jc w:val="center"/>
              <w:rPr>
                <w:rFonts w:ascii="Times New Roman" w:eastAsia="Times New Roman" w:hAnsi="Times New Roman" w:cs="Times New Roman"/>
                <w:sz w:val="24"/>
                <w:szCs w:val="24"/>
              </w:rPr>
            </w:pPr>
            <w:r w:rsidRPr="005F2BB3">
              <w:rPr>
                <w:rFonts w:ascii="Times New Roman" w:eastAsia="Times New Roman" w:hAnsi="Times New Roman" w:cs="Times New Roman"/>
                <w:sz w:val="24"/>
                <w:szCs w:val="24"/>
              </w:rPr>
              <w:t>1</w:t>
            </w:r>
          </w:p>
        </w:tc>
      </w:tr>
      <w:tr w:rsidR="00D23066" w:rsidRPr="005F2BB3" w:rsidTr="008D66DB">
        <w:trPr>
          <w:trHeight w:val="242"/>
          <w:jc w:val="center"/>
        </w:trPr>
        <w:tc>
          <w:tcPr>
            <w:tcW w:w="701" w:type="dxa"/>
            <w:vMerge w:val="restart"/>
          </w:tcPr>
          <w:p w:rsidR="00D23066" w:rsidRPr="005F2BB3" w:rsidRDefault="00D23066" w:rsidP="008503D6">
            <w:pPr>
              <w:widowControl w:val="0"/>
              <w:spacing w:line="360" w:lineRule="auto"/>
              <w:jc w:val="center"/>
              <w:rPr>
                <w:rFonts w:eastAsia="Times New Roman" w:cs="Times New Roman"/>
                <w:szCs w:val="24"/>
              </w:rPr>
            </w:pPr>
            <w:r w:rsidRPr="005F2BB3">
              <w:rPr>
                <w:rFonts w:eastAsia="Times New Roman" w:cs="Times New Roman"/>
                <w:szCs w:val="24"/>
              </w:rPr>
              <w:t>27</w:t>
            </w:r>
          </w:p>
        </w:tc>
        <w:tc>
          <w:tcPr>
            <w:tcW w:w="5248" w:type="dxa"/>
          </w:tcPr>
          <w:p w:rsidR="00D23066" w:rsidRPr="005F2BB3" w:rsidRDefault="00D23066" w:rsidP="008503D6">
            <w:pPr>
              <w:widowControl w:val="0"/>
              <w:ind w:left="115"/>
              <w:rPr>
                <w:rFonts w:eastAsia="Times New Roman" w:cs="Times New Roman"/>
                <w:szCs w:val="24"/>
              </w:rPr>
            </w:pPr>
            <w:r w:rsidRPr="005F2BB3">
              <w:rPr>
                <w:rFonts w:eastAsia="Times New Roman" w:cs="Times New Roman"/>
                <w:szCs w:val="24"/>
              </w:rPr>
              <w:t xml:space="preserve">Основы технической подготовки и связи </w:t>
            </w:r>
          </w:p>
        </w:tc>
        <w:tc>
          <w:tcPr>
            <w:tcW w:w="1162" w:type="dxa"/>
          </w:tcPr>
          <w:p w:rsidR="00D23066" w:rsidRPr="005F2BB3" w:rsidRDefault="00D23066" w:rsidP="008503D6">
            <w:pPr>
              <w:widowControl w:val="0"/>
              <w:jc w:val="center"/>
              <w:rPr>
                <w:rFonts w:eastAsia="Times New Roman" w:cs="Times New Roman"/>
                <w:szCs w:val="24"/>
              </w:rPr>
            </w:pPr>
          </w:p>
        </w:tc>
        <w:tc>
          <w:tcPr>
            <w:tcW w:w="1917" w:type="dxa"/>
          </w:tcPr>
          <w:p w:rsidR="00D23066" w:rsidRPr="005F2BB3" w:rsidRDefault="00D23066" w:rsidP="008503D6">
            <w:pPr>
              <w:widowControl w:val="0"/>
              <w:jc w:val="center"/>
              <w:rPr>
                <w:rFonts w:eastAsia="Times New Roman" w:cs="Times New Roman"/>
                <w:szCs w:val="24"/>
              </w:rPr>
            </w:pPr>
          </w:p>
        </w:tc>
      </w:tr>
      <w:tr w:rsidR="00D23066" w:rsidRPr="005F2BB3" w:rsidTr="008D66DB">
        <w:trPr>
          <w:trHeight w:val="242"/>
          <w:jc w:val="center"/>
        </w:trPr>
        <w:tc>
          <w:tcPr>
            <w:tcW w:w="701" w:type="dxa"/>
            <w:vMerge/>
          </w:tcPr>
          <w:p w:rsidR="00D23066" w:rsidRPr="005F2BB3" w:rsidRDefault="00D23066" w:rsidP="008503D6">
            <w:pPr>
              <w:widowControl w:val="0"/>
              <w:spacing w:line="360" w:lineRule="auto"/>
              <w:jc w:val="center"/>
              <w:rPr>
                <w:rFonts w:eastAsia="Times New Roman" w:cs="Times New Roman"/>
                <w:szCs w:val="24"/>
              </w:rPr>
            </w:pPr>
          </w:p>
        </w:tc>
        <w:tc>
          <w:tcPr>
            <w:tcW w:w="5248" w:type="dxa"/>
          </w:tcPr>
          <w:p w:rsidR="00D23066" w:rsidRPr="005F2BB3" w:rsidRDefault="00D23066" w:rsidP="008503D6">
            <w:pPr>
              <w:widowControl w:val="0"/>
              <w:ind w:left="115"/>
              <w:rPr>
                <w:rFonts w:eastAsia="Times New Roman" w:cs="Times New Roman"/>
                <w:szCs w:val="24"/>
              </w:rPr>
            </w:pPr>
            <w:r w:rsidRPr="005F2BB3">
              <w:rPr>
                <w:rFonts w:eastAsia="Times New Roman" w:cs="Times New Roman"/>
                <w:szCs w:val="24"/>
              </w:rPr>
              <w:t>Мультимедийный проектор, экран</w:t>
            </w:r>
          </w:p>
        </w:tc>
        <w:tc>
          <w:tcPr>
            <w:tcW w:w="1162"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шт.</w:t>
            </w:r>
          </w:p>
        </w:tc>
        <w:tc>
          <w:tcPr>
            <w:tcW w:w="1917"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1</w:t>
            </w:r>
          </w:p>
        </w:tc>
      </w:tr>
      <w:tr w:rsidR="00D23066" w:rsidRPr="005F2BB3" w:rsidTr="008D66DB">
        <w:trPr>
          <w:trHeight w:val="242"/>
          <w:jc w:val="center"/>
        </w:trPr>
        <w:tc>
          <w:tcPr>
            <w:tcW w:w="701" w:type="dxa"/>
            <w:vMerge w:val="restart"/>
          </w:tcPr>
          <w:p w:rsidR="00D23066" w:rsidRPr="005F2BB3" w:rsidRDefault="00D23066" w:rsidP="008503D6">
            <w:pPr>
              <w:widowControl w:val="0"/>
              <w:spacing w:line="360" w:lineRule="auto"/>
              <w:jc w:val="center"/>
              <w:rPr>
                <w:rFonts w:eastAsia="Times New Roman" w:cs="Times New Roman"/>
                <w:szCs w:val="24"/>
              </w:rPr>
            </w:pPr>
            <w:r w:rsidRPr="005F2BB3">
              <w:rPr>
                <w:rFonts w:eastAsia="Times New Roman" w:cs="Times New Roman"/>
                <w:szCs w:val="24"/>
              </w:rPr>
              <w:t>28</w:t>
            </w:r>
          </w:p>
        </w:tc>
        <w:tc>
          <w:tcPr>
            <w:tcW w:w="5248" w:type="dxa"/>
          </w:tcPr>
          <w:p w:rsidR="00D23066" w:rsidRPr="005F2BB3" w:rsidRDefault="00D23066" w:rsidP="008503D6">
            <w:pPr>
              <w:widowControl w:val="0"/>
              <w:ind w:left="115"/>
              <w:rPr>
                <w:rFonts w:eastAsia="Times New Roman" w:cs="Times New Roman"/>
                <w:szCs w:val="24"/>
              </w:rPr>
            </w:pPr>
            <w:r w:rsidRPr="005F2BB3">
              <w:rPr>
                <w:rFonts w:eastAsia="Times New Roman" w:cs="Times New Roman"/>
                <w:szCs w:val="24"/>
              </w:rPr>
              <w:t xml:space="preserve">Инженерная подготовка </w:t>
            </w:r>
          </w:p>
        </w:tc>
        <w:tc>
          <w:tcPr>
            <w:tcW w:w="1162" w:type="dxa"/>
          </w:tcPr>
          <w:p w:rsidR="00D23066" w:rsidRPr="005F2BB3" w:rsidRDefault="00D23066" w:rsidP="008503D6">
            <w:pPr>
              <w:widowControl w:val="0"/>
              <w:jc w:val="center"/>
              <w:rPr>
                <w:rFonts w:eastAsia="Times New Roman" w:cs="Times New Roman"/>
                <w:szCs w:val="24"/>
              </w:rPr>
            </w:pPr>
          </w:p>
        </w:tc>
        <w:tc>
          <w:tcPr>
            <w:tcW w:w="1917" w:type="dxa"/>
          </w:tcPr>
          <w:p w:rsidR="00D23066" w:rsidRPr="005F2BB3" w:rsidRDefault="00D23066" w:rsidP="008503D6">
            <w:pPr>
              <w:widowControl w:val="0"/>
              <w:jc w:val="center"/>
              <w:rPr>
                <w:rFonts w:eastAsia="Times New Roman" w:cs="Times New Roman"/>
                <w:szCs w:val="24"/>
              </w:rPr>
            </w:pPr>
          </w:p>
        </w:tc>
      </w:tr>
      <w:tr w:rsidR="00D23066" w:rsidRPr="005F2BB3" w:rsidTr="008D66DB">
        <w:trPr>
          <w:trHeight w:val="242"/>
          <w:jc w:val="center"/>
        </w:trPr>
        <w:tc>
          <w:tcPr>
            <w:tcW w:w="701" w:type="dxa"/>
            <w:vMerge/>
          </w:tcPr>
          <w:p w:rsidR="00D23066" w:rsidRPr="005F2BB3" w:rsidRDefault="00D23066" w:rsidP="008503D6">
            <w:pPr>
              <w:widowControl w:val="0"/>
              <w:spacing w:line="360" w:lineRule="auto"/>
              <w:jc w:val="center"/>
              <w:rPr>
                <w:rFonts w:eastAsia="Times New Roman" w:cs="Times New Roman"/>
                <w:szCs w:val="24"/>
              </w:rPr>
            </w:pPr>
          </w:p>
        </w:tc>
        <w:tc>
          <w:tcPr>
            <w:tcW w:w="5248" w:type="dxa"/>
          </w:tcPr>
          <w:p w:rsidR="00D23066" w:rsidRPr="005F2BB3" w:rsidRDefault="00D23066" w:rsidP="008503D6">
            <w:pPr>
              <w:widowControl w:val="0"/>
              <w:ind w:left="115"/>
              <w:rPr>
                <w:rFonts w:eastAsia="Times New Roman" w:cs="Times New Roman"/>
                <w:szCs w:val="24"/>
              </w:rPr>
            </w:pPr>
            <w:r w:rsidRPr="005F2BB3">
              <w:rPr>
                <w:rFonts w:eastAsia="Times New Roman" w:cs="Times New Roman"/>
                <w:szCs w:val="24"/>
              </w:rPr>
              <w:t xml:space="preserve">Мина-растяжка </w:t>
            </w:r>
            <w:r w:rsidRPr="005F2BB3">
              <w:rPr>
                <w:rFonts w:eastAsia="Times New Roman" w:cs="Times New Roman"/>
                <w:szCs w:val="24"/>
                <w:lang w:val="en-US"/>
              </w:rPr>
              <w:t>F-1</w:t>
            </w:r>
          </w:p>
        </w:tc>
        <w:tc>
          <w:tcPr>
            <w:tcW w:w="1162"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шт.</w:t>
            </w:r>
          </w:p>
        </w:tc>
        <w:tc>
          <w:tcPr>
            <w:tcW w:w="1917"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10</w:t>
            </w:r>
          </w:p>
        </w:tc>
      </w:tr>
      <w:tr w:rsidR="00D23066" w:rsidRPr="005F2BB3" w:rsidTr="008D66DB">
        <w:trPr>
          <w:trHeight w:val="242"/>
          <w:jc w:val="center"/>
        </w:trPr>
        <w:tc>
          <w:tcPr>
            <w:tcW w:w="701" w:type="dxa"/>
            <w:vMerge/>
          </w:tcPr>
          <w:p w:rsidR="00D23066" w:rsidRPr="005F2BB3" w:rsidRDefault="00D23066" w:rsidP="008503D6">
            <w:pPr>
              <w:widowControl w:val="0"/>
              <w:spacing w:line="360" w:lineRule="auto"/>
              <w:jc w:val="center"/>
              <w:rPr>
                <w:rFonts w:eastAsia="Times New Roman" w:cs="Times New Roman"/>
                <w:szCs w:val="24"/>
              </w:rPr>
            </w:pPr>
          </w:p>
        </w:tc>
        <w:tc>
          <w:tcPr>
            <w:tcW w:w="5248" w:type="dxa"/>
          </w:tcPr>
          <w:p w:rsidR="00D23066" w:rsidRPr="005F2BB3" w:rsidRDefault="00D23066" w:rsidP="008503D6">
            <w:pPr>
              <w:widowControl w:val="0"/>
              <w:ind w:left="115"/>
              <w:rPr>
                <w:rFonts w:eastAsia="Times New Roman" w:cs="Times New Roman"/>
                <w:szCs w:val="24"/>
              </w:rPr>
            </w:pPr>
            <w:r w:rsidRPr="005F2BB3">
              <w:rPr>
                <w:rFonts w:eastAsia="Times New Roman" w:cs="Times New Roman"/>
                <w:szCs w:val="24"/>
              </w:rPr>
              <w:t xml:space="preserve">Граната </w:t>
            </w:r>
            <w:r w:rsidRPr="005F2BB3">
              <w:rPr>
                <w:rFonts w:eastAsia="Times New Roman" w:cs="Times New Roman"/>
                <w:szCs w:val="24"/>
                <w:lang w:val="en-US"/>
              </w:rPr>
              <w:t>F-1</w:t>
            </w:r>
            <w:r w:rsidRPr="005F2BB3">
              <w:rPr>
                <w:rFonts w:eastAsia="Times New Roman" w:cs="Times New Roman"/>
                <w:szCs w:val="24"/>
              </w:rPr>
              <w:t xml:space="preserve"> акустическая пиротехническая </w:t>
            </w:r>
          </w:p>
        </w:tc>
        <w:tc>
          <w:tcPr>
            <w:tcW w:w="1162"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шт.</w:t>
            </w:r>
          </w:p>
        </w:tc>
        <w:tc>
          <w:tcPr>
            <w:tcW w:w="1917"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10</w:t>
            </w:r>
          </w:p>
        </w:tc>
      </w:tr>
      <w:tr w:rsidR="00D23066" w:rsidRPr="005F2BB3" w:rsidTr="008D66DB">
        <w:trPr>
          <w:trHeight w:val="242"/>
          <w:jc w:val="center"/>
        </w:trPr>
        <w:tc>
          <w:tcPr>
            <w:tcW w:w="701" w:type="dxa"/>
            <w:vMerge/>
          </w:tcPr>
          <w:p w:rsidR="00D23066" w:rsidRPr="005F2BB3" w:rsidRDefault="00D23066" w:rsidP="008503D6">
            <w:pPr>
              <w:widowControl w:val="0"/>
              <w:spacing w:line="360" w:lineRule="auto"/>
              <w:jc w:val="center"/>
              <w:rPr>
                <w:rFonts w:eastAsia="Times New Roman" w:cs="Times New Roman"/>
                <w:szCs w:val="24"/>
              </w:rPr>
            </w:pPr>
          </w:p>
        </w:tc>
        <w:tc>
          <w:tcPr>
            <w:tcW w:w="5248" w:type="dxa"/>
          </w:tcPr>
          <w:p w:rsidR="00D23066" w:rsidRPr="005F2BB3" w:rsidRDefault="00D23066" w:rsidP="008503D6">
            <w:pPr>
              <w:widowControl w:val="0"/>
              <w:ind w:left="115"/>
              <w:rPr>
                <w:rFonts w:eastAsia="Times New Roman" w:cs="Times New Roman"/>
                <w:szCs w:val="24"/>
              </w:rPr>
            </w:pPr>
            <w:r w:rsidRPr="005F2BB3">
              <w:rPr>
                <w:rFonts w:eastAsia="Times New Roman" w:cs="Times New Roman"/>
                <w:szCs w:val="24"/>
              </w:rPr>
              <w:t xml:space="preserve">Шашка дымовая </w:t>
            </w:r>
          </w:p>
        </w:tc>
        <w:tc>
          <w:tcPr>
            <w:tcW w:w="1162"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шт.</w:t>
            </w:r>
          </w:p>
        </w:tc>
        <w:tc>
          <w:tcPr>
            <w:tcW w:w="1917"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10</w:t>
            </w:r>
          </w:p>
        </w:tc>
      </w:tr>
      <w:tr w:rsidR="00D23066" w:rsidRPr="005F2BB3" w:rsidTr="008D66DB">
        <w:trPr>
          <w:trHeight w:val="242"/>
          <w:jc w:val="center"/>
        </w:trPr>
        <w:tc>
          <w:tcPr>
            <w:tcW w:w="701" w:type="dxa"/>
            <w:vMerge/>
          </w:tcPr>
          <w:p w:rsidR="00D23066" w:rsidRPr="005F2BB3" w:rsidRDefault="00D23066" w:rsidP="008503D6">
            <w:pPr>
              <w:widowControl w:val="0"/>
              <w:spacing w:line="360" w:lineRule="auto"/>
              <w:jc w:val="center"/>
              <w:rPr>
                <w:rFonts w:eastAsia="Times New Roman" w:cs="Times New Roman"/>
                <w:szCs w:val="24"/>
              </w:rPr>
            </w:pPr>
          </w:p>
        </w:tc>
        <w:tc>
          <w:tcPr>
            <w:tcW w:w="5248" w:type="dxa"/>
          </w:tcPr>
          <w:p w:rsidR="00D23066" w:rsidRPr="005F2BB3" w:rsidRDefault="00D23066" w:rsidP="008503D6">
            <w:pPr>
              <w:widowControl w:val="0"/>
              <w:ind w:left="115"/>
              <w:rPr>
                <w:rFonts w:eastAsia="Times New Roman" w:cs="Times New Roman"/>
                <w:szCs w:val="24"/>
              </w:rPr>
            </w:pPr>
            <w:r w:rsidRPr="005F2BB3">
              <w:rPr>
                <w:rFonts w:eastAsia="Times New Roman" w:cs="Times New Roman"/>
                <w:szCs w:val="24"/>
              </w:rPr>
              <w:t xml:space="preserve">Мина </w:t>
            </w:r>
            <w:proofErr w:type="spellStart"/>
            <w:r w:rsidRPr="005F2BB3">
              <w:rPr>
                <w:rFonts w:eastAsia="Times New Roman" w:cs="Times New Roman"/>
                <w:szCs w:val="24"/>
              </w:rPr>
              <w:t>страйкбольная</w:t>
            </w:r>
            <w:proofErr w:type="spellEnd"/>
            <w:r w:rsidRPr="005F2BB3">
              <w:rPr>
                <w:rFonts w:eastAsia="Times New Roman" w:cs="Times New Roman"/>
                <w:szCs w:val="24"/>
              </w:rPr>
              <w:t xml:space="preserve"> </w:t>
            </w:r>
          </w:p>
        </w:tc>
        <w:tc>
          <w:tcPr>
            <w:tcW w:w="1162"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шт.</w:t>
            </w:r>
          </w:p>
        </w:tc>
        <w:tc>
          <w:tcPr>
            <w:tcW w:w="1917" w:type="dxa"/>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10</w:t>
            </w:r>
          </w:p>
        </w:tc>
      </w:tr>
      <w:tr w:rsidR="00D23066" w:rsidRPr="005F2BB3" w:rsidTr="008D66DB">
        <w:trPr>
          <w:trHeight w:val="242"/>
          <w:jc w:val="center"/>
        </w:trPr>
        <w:tc>
          <w:tcPr>
            <w:tcW w:w="701" w:type="dxa"/>
            <w:vMerge/>
            <w:tcBorders>
              <w:bottom w:val="single" w:sz="4" w:space="0" w:color="auto"/>
            </w:tcBorders>
          </w:tcPr>
          <w:p w:rsidR="00D23066" w:rsidRPr="005F2BB3" w:rsidRDefault="00D23066" w:rsidP="008503D6">
            <w:pPr>
              <w:widowControl w:val="0"/>
              <w:spacing w:line="360" w:lineRule="auto"/>
              <w:jc w:val="center"/>
              <w:rPr>
                <w:rFonts w:eastAsia="Times New Roman" w:cs="Times New Roman"/>
                <w:szCs w:val="24"/>
              </w:rPr>
            </w:pPr>
          </w:p>
        </w:tc>
        <w:tc>
          <w:tcPr>
            <w:tcW w:w="5248" w:type="dxa"/>
            <w:tcBorders>
              <w:bottom w:val="single" w:sz="4" w:space="0" w:color="auto"/>
            </w:tcBorders>
          </w:tcPr>
          <w:p w:rsidR="00D23066" w:rsidRPr="005F2BB3" w:rsidRDefault="00D23066" w:rsidP="008503D6">
            <w:pPr>
              <w:widowControl w:val="0"/>
              <w:ind w:left="115"/>
              <w:rPr>
                <w:rFonts w:eastAsia="Times New Roman" w:cs="Times New Roman"/>
                <w:szCs w:val="24"/>
              </w:rPr>
            </w:pPr>
            <w:r w:rsidRPr="005F2BB3">
              <w:rPr>
                <w:rFonts w:eastAsia="Times New Roman" w:cs="Times New Roman"/>
                <w:szCs w:val="24"/>
              </w:rPr>
              <w:t xml:space="preserve">Рации </w:t>
            </w:r>
          </w:p>
        </w:tc>
        <w:tc>
          <w:tcPr>
            <w:tcW w:w="1162" w:type="dxa"/>
            <w:tcBorders>
              <w:bottom w:val="single" w:sz="4" w:space="0" w:color="auto"/>
            </w:tcBorders>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шт.</w:t>
            </w:r>
          </w:p>
        </w:tc>
        <w:tc>
          <w:tcPr>
            <w:tcW w:w="1917" w:type="dxa"/>
            <w:tcBorders>
              <w:bottom w:val="single" w:sz="4" w:space="0" w:color="auto"/>
            </w:tcBorders>
          </w:tcPr>
          <w:p w:rsidR="00D23066" w:rsidRPr="005F2BB3" w:rsidRDefault="00D23066" w:rsidP="008503D6">
            <w:pPr>
              <w:widowControl w:val="0"/>
              <w:jc w:val="center"/>
              <w:rPr>
                <w:rFonts w:eastAsia="Times New Roman" w:cs="Times New Roman"/>
                <w:szCs w:val="24"/>
              </w:rPr>
            </w:pPr>
            <w:r w:rsidRPr="005F2BB3">
              <w:rPr>
                <w:rFonts w:eastAsia="Times New Roman" w:cs="Times New Roman"/>
                <w:szCs w:val="24"/>
              </w:rPr>
              <w:t>5</w:t>
            </w:r>
          </w:p>
        </w:tc>
      </w:tr>
    </w:tbl>
    <w:p w:rsidR="00D23066" w:rsidRPr="005F2BB3" w:rsidRDefault="00D23066" w:rsidP="008503D6">
      <w:pPr>
        <w:widowControl w:val="0"/>
        <w:spacing w:line="360" w:lineRule="auto"/>
        <w:ind w:right="2"/>
        <w:contextualSpacing/>
        <w:jc w:val="both"/>
        <w:rPr>
          <w:rFonts w:eastAsia="Times New Roman" w:cs="Times New Roman"/>
          <w:b/>
          <w:color w:val="00B0F0"/>
          <w:szCs w:val="24"/>
          <w:shd w:val="clear" w:color="auto" w:fill="FFFFFF"/>
        </w:rPr>
      </w:pP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lastRenderedPageBreak/>
        <w:t>Для проведения сборов учащиеся готовят необходимое имущество, обеспечивающее соблюдение правил личной гигиены и сохранения здоровья, принадлежности для проведения занятий.</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Одежда должна соответствовать погодным условиям и изменяющемуся температурному режиму, а также видам деятельности. Необходимый минимум принадлежностей для обеспечения бытовых потребностей необходим для каждого учащегося.</w:t>
      </w:r>
    </w:p>
    <w:p w:rsidR="00D23066" w:rsidRPr="005F2BB3" w:rsidRDefault="00D23066" w:rsidP="008503D6">
      <w:pPr>
        <w:ind w:firstLine="708"/>
        <w:jc w:val="both"/>
        <w:rPr>
          <w:rFonts w:ascii="Times New Roman" w:hAnsi="Times New Roman" w:cs="Times New Roman"/>
          <w:sz w:val="24"/>
          <w:szCs w:val="24"/>
        </w:rPr>
      </w:pPr>
      <w:r w:rsidRPr="005F2BB3">
        <w:rPr>
          <w:rFonts w:ascii="Times New Roman" w:hAnsi="Times New Roman" w:cs="Times New Roman"/>
          <w:sz w:val="24"/>
          <w:szCs w:val="24"/>
        </w:rPr>
        <w:t>Средства личной гигиены имеют особо важное значение, так как большая часть занятий проводится в природных условиях.</w:t>
      </w:r>
    </w:p>
    <w:p w:rsidR="00D23066" w:rsidRPr="005F2BB3" w:rsidRDefault="00D23066" w:rsidP="008503D6">
      <w:pPr>
        <w:ind w:firstLine="708"/>
        <w:jc w:val="both"/>
        <w:rPr>
          <w:rFonts w:ascii="Times New Roman" w:hAnsi="Times New Roman" w:cs="Times New Roman"/>
          <w:b/>
          <w:szCs w:val="24"/>
        </w:rPr>
      </w:pPr>
      <w:r w:rsidRPr="005F2BB3">
        <w:rPr>
          <w:rFonts w:ascii="Times New Roman" w:hAnsi="Times New Roman" w:cs="Times New Roman"/>
          <w:b/>
          <w:szCs w:val="24"/>
        </w:rPr>
        <w:t>Список вещей для учебно-полевых сборов, который учащийся должен привезти с собой:</w:t>
      </w:r>
    </w:p>
    <w:p w:rsidR="00D23066" w:rsidRPr="005F2BB3" w:rsidRDefault="00D23066" w:rsidP="008503D6">
      <w:pPr>
        <w:rPr>
          <w:rFonts w:ascii="Times New Roman" w:hAnsi="Times New Roman" w:cs="Times New Roman"/>
          <w:b/>
          <w:szCs w:val="24"/>
          <w:u w:val="single"/>
        </w:rPr>
      </w:pPr>
      <w:r w:rsidRPr="005F2BB3">
        <w:rPr>
          <w:rFonts w:ascii="Times New Roman" w:hAnsi="Times New Roman" w:cs="Times New Roman"/>
          <w:b/>
          <w:szCs w:val="24"/>
          <w:u w:val="single"/>
        </w:rPr>
        <w:t xml:space="preserve">Документы: </w:t>
      </w:r>
    </w:p>
    <w:p w:rsidR="00D23066" w:rsidRPr="005F2BB3" w:rsidRDefault="00D23066" w:rsidP="008503D6">
      <w:pPr>
        <w:pStyle w:val="af6"/>
        <w:numPr>
          <w:ilvl w:val="0"/>
          <w:numId w:val="33"/>
        </w:numPr>
        <w:tabs>
          <w:tab w:val="left" w:pos="1134"/>
        </w:tabs>
        <w:ind w:left="0" w:firstLine="709"/>
        <w:jc w:val="left"/>
        <w:rPr>
          <w:szCs w:val="24"/>
        </w:rPr>
      </w:pPr>
      <w:r w:rsidRPr="005F2BB3">
        <w:rPr>
          <w:szCs w:val="24"/>
        </w:rPr>
        <w:t>паспорт (оригинал);</w:t>
      </w:r>
    </w:p>
    <w:p w:rsidR="00D23066" w:rsidRPr="005F2BB3" w:rsidRDefault="00D23066" w:rsidP="008503D6">
      <w:pPr>
        <w:pStyle w:val="af6"/>
        <w:numPr>
          <w:ilvl w:val="0"/>
          <w:numId w:val="33"/>
        </w:numPr>
        <w:tabs>
          <w:tab w:val="left" w:pos="1134"/>
        </w:tabs>
        <w:ind w:left="0" w:firstLine="709"/>
        <w:rPr>
          <w:szCs w:val="24"/>
        </w:rPr>
      </w:pPr>
      <w:bookmarkStart w:id="6" w:name="_Hlk189844976"/>
      <w:r w:rsidRPr="005F2BB3">
        <w:rPr>
          <w:szCs w:val="24"/>
        </w:rPr>
        <w:t>медицинская справка (по форме 079/у) от участкового врача-педиатра или школьного врача (если он есть в школе и обладает всей необходимой информацией) с указанием, что на момент выдачи справки противопоказаний к занятию физической культуре ученик не имеет. Справка должна содержать информацию об имеющиеся заболевания (диагнозах), группе здоровья, группе физкультуры, сведения о проведенных профилактических прививках. В зависимости от организации здравоохранения, вся вышеуказанная информация может быть отражена в одной или нескольких справках (оригинал берете с собой);</w:t>
      </w:r>
    </w:p>
    <w:bookmarkEnd w:id="6"/>
    <w:p w:rsidR="00D23066" w:rsidRPr="005F2BB3" w:rsidRDefault="00D23066" w:rsidP="008503D6">
      <w:pPr>
        <w:pStyle w:val="af6"/>
        <w:numPr>
          <w:ilvl w:val="0"/>
          <w:numId w:val="33"/>
        </w:numPr>
        <w:tabs>
          <w:tab w:val="left" w:pos="1134"/>
        </w:tabs>
        <w:ind w:left="0" w:firstLine="709"/>
        <w:rPr>
          <w:szCs w:val="24"/>
        </w:rPr>
      </w:pPr>
      <w:r w:rsidRPr="005F2BB3">
        <w:rPr>
          <w:szCs w:val="24"/>
        </w:rPr>
        <w:t>СНИЛС (оригинал или копия);</w:t>
      </w:r>
    </w:p>
    <w:p w:rsidR="00D23066" w:rsidRPr="005F2BB3" w:rsidRDefault="00D23066" w:rsidP="008503D6">
      <w:pPr>
        <w:pStyle w:val="af6"/>
        <w:numPr>
          <w:ilvl w:val="0"/>
          <w:numId w:val="33"/>
        </w:numPr>
        <w:tabs>
          <w:tab w:val="left" w:pos="1134"/>
        </w:tabs>
        <w:ind w:left="0" w:firstLine="709"/>
        <w:rPr>
          <w:szCs w:val="24"/>
        </w:rPr>
      </w:pPr>
      <w:r w:rsidRPr="005F2BB3">
        <w:rPr>
          <w:szCs w:val="24"/>
        </w:rPr>
        <w:t>Полис медицинского страхования (оригинал или копия);</w:t>
      </w:r>
    </w:p>
    <w:p w:rsidR="00D23066" w:rsidRPr="005F2BB3" w:rsidRDefault="00D23066" w:rsidP="008503D6">
      <w:pPr>
        <w:pStyle w:val="af6"/>
        <w:numPr>
          <w:ilvl w:val="0"/>
          <w:numId w:val="33"/>
        </w:numPr>
        <w:tabs>
          <w:tab w:val="left" w:pos="1134"/>
        </w:tabs>
        <w:ind w:left="0" w:firstLine="709"/>
        <w:rPr>
          <w:szCs w:val="24"/>
        </w:rPr>
      </w:pPr>
      <w:r w:rsidRPr="005F2BB3">
        <w:rPr>
          <w:szCs w:val="24"/>
        </w:rPr>
        <w:t>Согласие родителя/законного представителя (оригиналы).</w:t>
      </w:r>
    </w:p>
    <w:p w:rsidR="00D23066" w:rsidRPr="005F2BB3" w:rsidRDefault="00D23066" w:rsidP="008503D6">
      <w:pPr>
        <w:tabs>
          <w:tab w:val="left" w:pos="1134"/>
        </w:tabs>
        <w:jc w:val="both"/>
        <w:rPr>
          <w:rFonts w:ascii="Times New Roman" w:hAnsi="Times New Roman" w:cs="Times New Roman"/>
          <w:szCs w:val="24"/>
        </w:rPr>
      </w:pPr>
      <w:r w:rsidRPr="005F2BB3">
        <w:rPr>
          <w:rFonts w:ascii="Times New Roman" w:hAnsi="Times New Roman" w:cs="Times New Roman"/>
          <w:szCs w:val="24"/>
        </w:rPr>
        <w:tab/>
        <w:t>Одежда: спортивный костюм, одежда для полевых занятий (желательно камуфляжная), теплая одежда (куртка), головной убор (теплая спортивная шапка), носки, 2 (две) пары перчаток.</w:t>
      </w:r>
    </w:p>
    <w:p w:rsidR="00D23066" w:rsidRPr="005F2BB3" w:rsidRDefault="00D23066" w:rsidP="008503D6">
      <w:pPr>
        <w:tabs>
          <w:tab w:val="left" w:pos="1134"/>
        </w:tabs>
        <w:jc w:val="both"/>
        <w:rPr>
          <w:rFonts w:ascii="Times New Roman" w:hAnsi="Times New Roman" w:cs="Times New Roman"/>
          <w:szCs w:val="24"/>
        </w:rPr>
      </w:pPr>
      <w:r w:rsidRPr="005F2BB3">
        <w:rPr>
          <w:rFonts w:ascii="Times New Roman" w:hAnsi="Times New Roman" w:cs="Times New Roman"/>
          <w:szCs w:val="24"/>
        </w:rPr>
        <w:tab/>
        <w:t>Обувь: спортивная обувь, обувь для полевых занятий (желательно водостойкие ботинки), домашняя обувь.</w:t>
      </w:r>
    </w:p>
    <w:p w:rsidR="00D23066" w:rsidRPr="005F2BB3" w:rsidRDefault="00D23066" w:rsidP="008503D6">
      <w:pPr>
        <w:ind w:firstLine="708"/>
        <w:rPr>
          <w:rFonts w:ascii="Times New Roman" w:hAnsi="Times New Roman" w:cs="Times New Roman"/>
          <w:szCs w:val="24"/>
        </w:rPr>
      </w:pPr>
      <w:r w:rsidRPr="005F2BB3">
        <w:rPr>
          <w:rFonts w:ascii="Times New Roman" w:hAnsi="Times New Roman" w:cs="Times New Roman"/>
          <w:szCs w:val="24"/>
        </w:rPr>
        <w:t>Канцелярские принадлежности: тетрадь (в клетку), ручка 2 шт., карандаш, линейка.</w:t>
      </w:r>
    </w:p>
    <w:p w:rsidR="00D23066" w:rsidRPr="005F2BB3" w:rsidRDefault="00D23066" w:rsidP="008503D6">
      <w:pPr>
        <w:ind w:firstLine="360"/>
        <w:rPr>
          <w:rFonts w:ascii="Times New Roman" w:hAnsi="Times New Roman" w:cs="Times New Roman"/>
          <w:szCs w:val="24"/>
        </w:rPr>
      </w:pPr>
      <w:r w:rsidRPr="005F2BB3">
        <w:rPr>
          <w:rFonts w:ascii="Times New Roman" w:hAnsi="Times New Roman" w:cs="Times New Roman"/>
          <w:szCs w:val="24"/>
        </w:rPr>
        <w:t>Запрещается брать с собой:</w:t>
      </w:r>
    </w:p>
    <w:p w:rsidR="00D23066" w:rsidRPr="005F2BB3" w:rsidRDefault="00D23066" w:rsidP="008503D6">
      <w:pPr>
        <w:pStyle w:val="af6"/>
        <w:numPr>
          <w:ilvl w:val="0"/>
          <w:numId w:val="33"/>
        </w:numPr>
        <w:jc w:val="left"/>
        <w:rPr>
          <w:szCs w:val="24"/>
        </w:rPr>
      </w:pPr>
      <w:r w:rsidRPr="005F2BB3">
        <w:rPr>
          <w:szCs w:val="24"/>
        </w:rPr>
        <w:t>алкоголь, наркотические вещества, курительные смеси;</w:t>
      </w:r>
    </w:p>
    <w:p w:rsidR="00D23066" w:rsidRPr="005F2BB3" w:rsidRDefault="00D23066" w:rsidP="008503D6">
      <w:pPr>
        <w:pStyle w:val="af6"/>
        <w:numPr>
          <w:ilvl w:val="0"/>
          <w:numId w:val="33"/>
        </w:numPr>
        <w:jc w:val="left"/>
        <w:rPr>
          <w:szCs w:val="24"/>
        </w:rPr>
      </w:pPr>
      <w:r w:rsidRPr="005F2BB3">
        <w:rPr>
          <w:szCs w:val="24"/>
        </w:rPr>
        <w:t>ценные вещи: планшеты, наушники, игровые консоли;</w:t>
      </w:r>
    </w:p>
    <w:p w:rsidR="00D23066" w:rsidRPr="005F2BB3" w:rsidRDefault="00D23066" w:rsidP="008503D6">
      <w:pPr>
        <w:pStyle w:val="af6"/>
        <w:numPr>
          <w:ilvl w:val="0"/>
          <w:numId w:val="33"/>
        </w:numPr>
        <w:spacing w:after="200"/>
        <w:jc w:val="left"/>
        <w:rPr>
          <w:szCs w:val="24"/>
        </w:rPr>
      </w:pPr>
      <w:r w:rsidRPr="005F2BB3">
        <w:rPr>
          <w:szCs w:val="24"/>
        </w:rPr>
        <w:t>колющие и режущие предметы (ножи, открывалки и т.п.).</w:t>
      </w: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197B74" w:rsidRPr="005F2BB3" w:rsidRDefault="00197B74" w:rsidP="008503D6">
      <w:pPr>
        <w:jc w:val="right"/>
        <w:rPr>
          <w:rFonts w:ascii="Times New Roman" w:hAnsi="Times New Roman" w:cs="Times New Roman"/>
          <w:sz w:val="24"/>
          <w:szCs w:val="24"/>
        </w:rPr>
      </w:pPr>
    </w:p>
    <w:p w:rsidR="00F33BFD" w:rsidRPr="005F2BB3" w:rsidRDefault="00F33BFD" w:rsidP="008503D6">
      <w:pPr>
        <w:rPr>
          <w:rFonts w:ascii="Times New Roman" w:hAnsi="Times New Roman" w:cs="Times New Roman"/>
          <w:sz w:val="20"/>
          <w:szCs w:val="24"/>
        </w:rPr>
      </w:pPr>
      <w:r w:rsidRPr="005F2BB3">
        <w:rPr>
          <w:rFonts w:ascii="Times New Roman" w:hAnsi="Times New Roman" w:cs="Times New Roman"/>
          <w:sz w:val="20"/>
          <w:szCs w:val="24"/>
        </w:rPr>
        <w:br w:type="page"/>
      </w:r>
    </w:p>
    <w:p w:rsidR="00197B74" w:rsidRPr="005F2BB3" w:rsidRDefault="0009299C" w:rsidP="008503D6">
      <w:pPr>
        <w:ind w:firstLine="709"/>
        <w:jc w:val="right"/>
        <w:rPr>
          <w:rFonts w:ascii="Times New Roman" w:hAnsi="Times New Roman" w:cs="Times New Roman"/>
          <w:sz w:val="20"/>
          <w:szCs w:val="24"/>
        </w:rPr>
      </w:pPr>
      <w:r w:rsidRPr="005F2BB3">
        <w:rPr>
          <w:rFonts w:ascii="Times New Roman" w:hAnsi="Times New Roman" w:cs="Times New Roman"/>
          <w:sz w:val="20"/>
          <w:szCs w:val="24"/>
        </w:rPr>
        <w:lastRenderedPageBreak/>
        <w:t>Приложение № 2</w:t>
      </w:r>
    </w:p>
    <w:p w:rsidR="00197B74" w:rsidRPr="005F2BB3" w:rsidRDefault="0009299C" w:rsidP="008503D6">
      <w:pPr>
        <w:pStyle w:val="ConsPlusNormal0"/>
        <w:ind w:firstLine="709"/>
        <w:contextualSpacing/>
        <w:jc w:val="right"/>
        <w:rPr>
          <w:rFonts w:ascii="Times New Roman" w:hAnsi="Times New Roman" w:cs="Times New Roman"/>
          <w:szCs w:val="24"/>
        </w:rPr>
      </w:pPr>
      <w:r w:rsidRPr="005F2BB3">
        <w:rPr>
          <w:rFonts w:ascii="Times New Roman" w:hAnsi="Times New Roman" w:cs="Times New Roman"/>
          <w:szCs w:val="24"/>
        </w:rPr>
        <w:t xml:space="preserve">к Договору о сетевой форме реализации </w:t>
      </w:r>
    </w:p>
    <w:p w:rsidR="00F33BFD" w:rsidRPr="005F2BB3" w:rsidRDefault="00F33BFD" w:rsidP="008503D6">
      <w:pPr>
        <w:pStyle w:val="ConsPlusNormal0"/>
        <w:ind w:firstLine="709"/>
        <w:contextualSpacing/>
        <w:jc w:val="right"/>
        <w:rPr>
          <w:rFonts w:ascii="Times New Roman" w:hAnsi="Times New Roman" w:cs="Times New Roman"/>
          <w:sz w:val="24"/>
          <w:szCs w:val="24"/>
        </w:rPr>
      </w:pPr>
      <w:r w:rsidRPr="008503D6">
        <w:rPr>
          <w:rFonts w:ascii="Times New Roman" w:hAnsi="Times New Roman" w:cs="Times New Roman"/>
          <w:szCs w:val="24"/>
        </w:rPr>
        <w:t>пятидневных учебных сборов</w:t>
      </w:r>
      <w:r w:rsidRPr="005F2BB3">
        <w:rPr>
          <w:rFonts w:ascii="Times New Roman" w:hAnsi="Times New Roman" w:cs="Times New Roman"/>
          <w:szCs w:val="24"/>
        </w:rPr>
        <w:t xml:space="preserve"> </w:t>
      </w:r>
    </w:p>
    <w:p w:rsidR="00197B74" w:rsidRPr="005F2BB3" w:rsidRDefault="0009299C" w:rsidP="008503D6">
      <w:pPr>
        <w:pStyle w:val="ConsPlusNormal0"/>
        <w:ind w:firstLine="709"/>
        <w:contextualSpacing/>
        <w:jc w:val="right"/>
        <w:rPr>
          <w:rFonts w:ascii="Times New Roman" w:hAnsi="Times New Roman" w:cs="Times New Roman"/>
          <w:szCs w:val="24"/>
        </w:rPr>
      </w:pPr>
      <w:r w:rsidRPr="005F2BB3">
        <w:rPr>
          <w:rFonts w:ascii="Times New Roman" w:hAnsi="Times New Roman" w:cs="Times New Roman"/>
          <w:szCs w:val="24"/>
        </w:rPr>
        <w:t>от «__</w:t>
      </w:r>
      <w:proofErr w:type="gramStart"/>
      <w:r w:rsidRPr="005F2BB3">
        <w:rPr>
          <w:rFonts w:ascii="Times New Roman" w:hAnsi="Times New Roman" w:cs="Times New Roman"/>
          <w:szCs w:val="24"/>
        </w:rPr>
        <w:t>_»_</w:t>
      </w:r>
      <w:proofErr w:type="gramEnd"/>
      <w:r w:rsidRPr="005F2BB3">
        <w:rPr>
          <w:rFonts w:ascii="Times New Roman" w:hAnsi="Times New Roman" w:cs="Times New Roman"/>
          <w:szCs w:val="24"/>
        </w:rPr>
        <w:t>_______2025 г</w:t>
      </w:r>
    </w:p>
    <w:p w:rsidR="00197B74" w:rsidRPr="005F2BB3" w:rsidRDefault="00197B74" w:rsidP="008503D6">
      <w:pPr>
        <w:ind w:firstLine="567"/>
        <w:jc w:val="right"/>
        <w:rPr>
          <w:rFonts w:ascii="Times New Roman" w:hAnsi="Times New Roman" w:cs="Times New Roman"/>
          <w:sz w:val="20"/>
          <w:szCs w:val="24"/>
        </w:rPr>
      </w:pPr>
    </w:p>
    <w:tbl>
      <w:tblPr>
        <w:tblW w:w="19320" w:type="dxa"/>
        <w:tblInd w:w="107" w:type="dxa"/>
        <w:tblLayout w:type="fixed"/>
        <w:tblCellMar>
          <w:left w:w="107" w:type="dxa"/>
          <w:right w:w="107" w:type="dxa"/>
        </w:tblCellMar>
        <w:tblLook w:val="0000" w:firstRow="0" w:lastRow="0" w:firstColumn="0" w:lastColumn="0" w:noHBand="0" w:noVBand="0"/>
      </w:tblPr>
      <w:tblGrid>
        <w:gridCol w:w="9660"/>
        <w:gridCol w:w="9660"/>
      </w:tblGrid>
      <w:tr w:rsidR="00061A2C" w:rsidRPr="005F2BB3" w:rsidTr="009E1604">
        <w:trPr>
          <w:trHeight w:val="3110"/>
        </w:trPr>
        <w:tc>
          <w:tcPr>
            <w:tcW w:w="9660" w:type="dxa"/>
          </w:tcPr>
          <w:p w:rsidR="00061A2C" w:rsidRPr="005F2BB3" w:rsidRDefault="00061A2C" w:rsidP="008503D6">
            <w:pPr>
              <w:spacing w:line="276" w:lineRule="auto"/>
              <w:ind w:left="-210"/>
              <w:jc w:val="center"/>
              <w:rPr>
                <w:rFonts w:ascii="Times New Roman" w:hAnsi="Times New Roman" w:cs="Times New Roman"/>
                <w:b/>
                <w:sz w:val="16"/>
                <w:szCs w:val="16"/>
                <w:lang w:eastAsia="en-US"/>
              </w:rPr>
            </w:pPr>
            <w:r w:rsidRPr="005F2BB3">
              <w:rPr>
                <w:rFonts w:ascii="Times New Roman" w:hAnsi="Times New Roman" w:cs="Times New Roman"/>
                <w:noProof/>
                <w:lang w:eastAsia="en-US"/>
              </w:rPr>
              <w:drawing>
                <wp:inline distT="0" distB="0" distL="0" distR="0" wp14:anchorId="658541E1" wp14:editId="443D3B2A">
                  <wp:extent cx="590550" cy="685800"/>
                  <wp:effectExtent l="0" t="0" r="0" b="0"/>
                  <wp:docPr id="3" name="Рисунок 3" descr="GerbArhObl(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ArhObl(ч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inline>
              </w:drawing>
            </w:r>
          </w:p>
          <w:p w:rsidR="00061A2C" w:rsidRPr="005F2BB3" w:rsidRDefault="00061A2C" w:rsidP="008503D6">
            <w:pPr>
              <w:spacing w:line="300" w:lineRule="auto"/>
              <w:ind w:left="-210"/>
              <w:jc w:val="center"/>
              <w:rPr>
                <w:rFonts w:ascii="Times New Roman" w:hAnsi="Times New Roman" w:cs="Times New Roman"/>
                <w:sz w:val="16"/>
                <w:szCs w:val="16"/>
                <w:lang w:eastAsia="en-US"/>
              </w:rPr>
            </w:pPr>
          </w:p>
          <w:p w:rsidR="00061A2C" w:rsidRPr="005F2BB3" w:rsidRDefault="00061A2C" w:rsidP="008503D6">
            <w:pPr>
              <w:spacing w:line="300" w:lineRule="auto"/>
              <w:ind w:left="-210"/>
              <w:jc w:val="center"/>
              <w:rPr>
                <w:rFonts w:ascii="Times New Roman" w:hAnsi="Times New Roman" w:cs="Times New Roman"/>
                <w:sz w:val="18"/>
                <w:szCs w:val="18"/>
                <w:lang w:eastAsia="en-US"/>
              </w:rPr>
            </w:pPr>
            <w:r w:rsidRPr="005F2BB3">
              <w:rPr>
                <w:rFonts w:ascii="Times New Roman" w:hAnsi="Times New Roman" w:cs="Times New Roman"/>
                <w:sz w:val="18"/>
                <w:szCs w:val="18"/>
                <w:lang w:eastAsia="en-US"/>
              </w:rPr>
              <w:t>МИНИСТЕРСТВО ОБРАЗОВАНИЯ АРХАНГЕЛЬСКОЙ ОБЛАСТИ</w:t>
            </w:r>
          </w:p>
          <w:p w:rsidR="00061A2C" w:rsidRPr="005F2BB3" w:rsidRDefault="00061A2C" w:rsidP="008503D6">
            <w:pPr>
              <w:spacing w:line="276" w:lineRule="auto"/>
              <w:ind w:left="-210"/>
              <w:jc w:val="center"/>
              <w:rPr>
                <w:rFonts w:ascii="Times New Roman" w:hAnsi="Times New Roman" w:cs="Times New Roman"/>
                <w:b/>
                <w:sz w:val="20"/>
                <w:szCs w:val="24"/>
                <w:lang w:eastAsia="en-US"/>
              </w:rPr>
            </w:pPr>
          </w:p>
          <w:p w:rsidR="00061A2C" w:rsidRPr="005F2BB3" w:rsidRDefault="00061A2C" w:rsidP="008503D6">
            <w:pPr>
              <w:spacing w:line="276" w:lineRule="auto"/>
              <w:ind w:left="-210"/>
              <w:jc w:val="center"/>
              <w:rPr>
                <w:rFonts w:ascii="Times New Roman" w:hAnsi="Times New Roman" w:cs="Times New Roman"/>
                <w:b/>
                <w:bCs/>
                <w:lang w:eastAsia="en-US"/>
              </w:rPr>
            </w:pPr>
            <w:bookmarkStart w:id="7" w:name="_Hlk191994024"/>
            <w:r w:rsidRPr="005F2BB3">
              <w:rPr>
                <w:rFonts w:ascii="Times New Roman" w:hAnsi="Times New Roman" w:cs="Times New Roman"/>
                <w:b/>
                <w:bCs/>
                <w:lang w:eastAsia="en-US"/>
              </w:rPr>
              <w:t>Государственное бюджетное общеобразовательное учреждение</w:t>
            </w:r>
          </w:p>
          <w:p w:rsidR="00061A2C" w:rsidRPr="005F2BB3" w:rsidRDefault="00061A2C" w:rsidP="008503D6">
            <w:pPr>
              <w:spacing w:line="276" w:lineRule="auto"/>
              <w:ind w:left="-210"/>
              <w:jc w:val="center"/>
              <w:rPr>
                <w:rFonts w:ascii="Times New Roman" w:hAnsi="Times New Roman" w:cs="Times New Roman"/>
                <w:b/>
                <w:bCs/>
                <w:lang w:eastAsia="en-US"/>
              </w:rPr>
            </w:pPr>
            <w:r w:rsidRPr="005F2BB3">
              <w:rPr>
                <w:rFonts w:ascii="Times New Roman" w:hAnsi="Times New Roman" w:cs="Times New Roman"/>
                <w:b/>
                <w:bCs/>
                <w:lang w:eastAsia="en-US"/>
              </w:rPr>
              <w:t>Архангельской области</w:t>
            </w:r>
          </w:p>
          <w:p w:rsidR="00061A2C" w:rsidRPr="005F2BB3" w:rsidRDefault="00061A2C" w:rsidP="008503D6">
            <w:pPr>
              <w:spacing w:line="276" w:lineRule="auto"/>
              <w:ind w:left="-210"/>
              <w:jc w:val="center"/>
              <w:rPr>
                <w:rFonts w:ascii="Times New Roman" w:hAnsi="Times New Roman" w:cs="Times New Roman"/>
                <w:b/>
                <w:lang w:eastAsia="en-US"/>
              </w:rPr>
            </w:pPr>
            <w:r w:rsidRPr="005F2BB3">
              <w:rPr>
                <w:rFonts w:ascii="Times New Roman" w:hAnsi="Times New Roman" w:cs="Times New Roman"/>
                <w:b/>
                <w:lang w:eastAsia="en-US"/>
              </w:rPr>
              <w:t>«Архангельский Губернаторский морской кадетский корпус</w:t>
            </w:r>
          </w:p>
          <w:p w:rsidR="00061A2C" w:rsidRPr="005F2BB3" w:rsidRDefault="00061A2C" w:rsidP="008503D6">
            <w:pPr>
              <w:spacing w:line="276" w:lineRule="auto"/>
              <w:jc w:val="center"/>
              <w:rPr>
                <w:rFonts w:ascii="Times New Roman" w:hAnsi="Times New Roman" w:cs="Times New Roman"/>
                <w:b/>
                <w:lang w:eastAsia="en-US"/>
              </w:rPr>
            </w:pPr>
            <w:r w:rsidRPr="005F2BB3">
              <w:rPr>
                <w:rFonts w:ascii="Times New Roman" w:hAnsi="Times New Roman" w:cs="Times New Roman"/>
                <w:b/>
                <w:lang w:eastAsia="en-US"/>
              </w:rPr>
              <w:t>имени Адмирала Флота Советского Союза Н.Г. Кузнецова»</w:t>
            </w:r>
          </w:p>
          <w:p w:rsidR="00061A2C" w:rsidRPr="005F2BB3" w:rsidRDefault="00061A2C" w:rsidP="008503D6">
            <w:pPr>
              <w:spacing w:line="276" w:lineRule="auto"/>
              <w:ind w:left="-210"/>
              <w:jc w:val="center"/>
              <w:rPr>
                <w:rFonts w:ascii="Times New Roman" w:hAnsi="Times New Roman" w:cs="Times New Roman"/>
                <w:b/>
                <w:lang w:eastAsia="en-US"/>
              </w:rPr>
            </w:pPr>
            <w:r w:rsidRPr="005F2BB3">
              <w:rPr>
                <w:rFonts w:ascii="Times New Roman" w:hAnsi="Times New Roman" w:cs="Times New Roman"/>
                <w:b/>
                <w:lang w:eastAsia="en-US"/>
              </w:rPr>
              <w:t>(ГБОУ АО «АГМКК»)</w:t>
            </w:r>
            <w:bookmarkEnd w:id="7"/>
          </w:p>
        </w:tc>
        <w:tc>
          <w:tcPr>
            <w:tcW w:w="9660" w:type="dxa"/>
          </w:tcPr>
          <w:p w:rsidR="00061A2C" w:rsidRPr="005F2BB3" w:rsidRDefault="00061A2C" w:rsidP="008503D6">
            <w:pPr>
              <w:ind w:left="35"/>
              <w:jc w:val="center"/>
              <w:rPr>
                <w:rFonts w:ascii="Times New Roman" w:hAnsi="Times New Roman" w:cs="Times New Roman"/>
                <w:b/>
                <w:sz w:val="16"/>
                <w:szCs w:val="16"/>
              </w:rPr>
            </w:pPr>
            <w:r w:rsidRPr="005F2BB3">
              <w:rPr>
                <w:rFonts w:ascii="Times New Roman" w:hAnsi="Times New Roman" w:cs="Times New Roman"/>
                <w:noProof/>
              </w:rPr>
              <w:drawing>
                <wp:inline distT="0" distB="0" distL="0" distR="0" wp14:anchorId="666AE924" wp14:editId="2E7EF7D9">
                  <wp:extent cx="590550" cy="685800"/>
                  <wp:effectExtent l="0" t="0" r="0" b="0"/>
                  <wp:docPr id="2" name="Рисунок 2" descr="GerbArhObl(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ArhObl(чб)"/>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inline>
              </w:drawing>
            </w:r>
          </w:p>
          <w:p w:rsidR="00061A2C" w:rsidRPr="005F2BB3" w:rsidRDefault="00061A2C" w:rsidP="008503D6">
            <w:pPr>
              <w:spacing w:line="300" w:lineRule="auto"/>
              <w:ind w:left="35"/>
              <w:jc w:val="center"/>
              <w:rPr>
                <w:rFonts w:ascii="Times New Roman" w:hAnsi="Times New Roman" w:cs="Times New Roman"/>
                <w:sz w:val="16"/>
                <w:szCs w:val="16"/>
              </w:rPr>
            </w:pPr>
          </w:p>
          <w:p w:rsidR="00061A2C" w:rsidRPr="005F2BB3" w:rsidRDefault="00061A2C" w:rsidP="008503D6">
            <w:pPr>
              <w:spacing w:line="300" w:lineRule="auto"/>
              <w:ind w:left="35"/>
              <w:jc w:val="center"/>
              <w:rPr>
                <w:rFonts w:ascii="Times New Roman" w:hAnsi="Times New Roman" w:cs="Times New Roman"/>
                <w:sz w:val="18"/>
                <w:szCs w:val="18"/>
              </w:rPr>
            </w:pPr>
            <w:r w:rsidRPr="005F2BB3">
              <w:rPr>
                <w:rFonts w:ascii="Times New Roman" w:hAnsi="Times New Roman" w:cs="Times New Roman"/>
                <w:sz w:val="18"/>
                <w:szCs w:val="18"/>
              </w:rPr>
              <w:t>МИНИСТЕРСТВО ОБРАЗОВАНИЯ И НАУКИ АРХАНГЕЛЬСКОЙ ОБЛАСТИ</w:t>
            </w:r>
          </w:p>
          <w:p w:rsidR="00061A2C" w:rsidRPr="005F2BB3" w:rsidRDefault="00061A2C" w:rsidP="008503D6">
            <w:pPr>
              <w:ind w:left="35"/>
              <w:jc w:val="center"/>
              <w:rPr>
                <w:rFonts w:ascii="Times New Roman" w:hAnsi="Times New Roman" w:cs="Times New Roman"/>
                <w:b/>
                <w:sz w:val="20"/>
              </w:rPr>
            </w:pPr>
          </w:p>
          <w:p w:rsidR="00061A2C" w:rsidRPr="005F2BB3" w:rsidRDefault="00061A2C" w:rsidP="008503D6">
            <w:pPr>
              <w:ind w:left="35"/>
              <w:jc w:val="center"/>
              <w:rPr>
                <w:rFonts w:ascii="Times New Roman" w:hAnsi="Times New Roman" w:cs="Times New Roman"/>
                <w:b/>
                <w:bCs/>
              </w:rPr>
            </w:pPr>
            <w:r w:rsidRPr="005F2BB3">
              <w:rPr>
                <w:rFonts w:ascii="Times New Roman" w:hAnsi="Times New Roman" w:cs="Times New Roman"/>
                <w:b/>
                <w:bCs/>
              </w:rPr>
              <w:t xml:space="preserve">Государственное бюджетное общеобразовательное учреждение </w:t>
            </w:r>
          </w:p>
          <w:p w:rsidR="00061A2C" w:rsidRPr="005F2BB3" w:rsidRDefault="00061A2C" w:rsidP="008503D6">
            <w:pPr>
              <w:ind w:left="35"/>
              <w:jc w:val="center"/>
              <w:rPr>
                <w:rFonts w:ascii="Times New Roman" w:hAnsi="Times New Roman" w:cs="Times New Roman"/>
                <w:b/>
                <w:bCs/>
              </w:rPr>
            </w:pPr>
            <w:r w:rsidRPr="005F2BB3">
              <w:rPr>
                <w:rFonts w:ascii="Times New Roman" w:hAnsi="Times New Roman" w:cs="Times New Roman"/>
                <w:b/>
                <w:bCs/>
              </w:rPr>
              <w:t>Архангельской области</w:t>
            </w:r>
          </w:p>
          <w:p w:rsidR="00061A2C" w:rsidRPr="005F2BB3" w:rsidRDefault="00061A2C" w:rsidP="008503D6">
            <w:pPr>
              <w:ind w:left="35"/>
              <w:jc w:val="center"/>
              <w:rPr>
                <w:rFonts w:ascii="Times New Roman" w:hAnsi="Times New Roman" w:cs="Times New Roman"/>
                <w:b/>
              </w:rPr>
            </w:pPr>
            <w:r w:rsidRPr="005F2BB3">
              <w:rPr>
                <w:rFonts w:ascii="Times New Roman" w:hAnsi="Times New Roman" w:cs="Times New Roman"/>
                <w:b/>
                <w:bCs/>
              </w:rPr>
              <w:t xml:space="preserve"> </w:t>
            </w:r>
            <w:r w:rsidRPr="005F2BB3">
              <w:rPr>
                <w:rFonts w:ascii="Times New Roman" w:hAnsi="Times New Roman" w:cs="Times New Roman"/>
                <w:b/>
              </w:rPr>
              <w:t xml:space="preserve">«Архангельский морской кадетский корпус </w:t>
            </w:r>
          </w:p>
          <w:p w:rsidR="00061A2C" w:rsidRPr="005F2BB3" w:rsidRDefault="00061A2C" w:rsidP="008503D6">
            <w:pPr>
              <w:ind w:left="35"/>
              <w:jc w:val="center"/>
              <w:rPr>
                <w:rFonts w:ascii="Times New Roman" w:hAnsi="Times New Roman" w:cs="Times New Roman"/>
                <w:b/>
              </w:rPr>
            </w:pPr>
            <w:r w:rsidRPr="005F2BB3">
              <w:rPr>
                <w:rFonts w:ascii="Times New Roman" w:hAnsi="Times New Roman" w:cs="Times New Roman"/>
                <w:b/>
              </w:rPr>
              <w:t>имени Адмирала Флота Советского Союза Н.Г. Кузнецова»</w:t>
            </w:r>
          </w:p>
          <w:p w:rsidR="00061A2C" w:rsidRPr="005F2BB3" w:rsidRDefault="00061A2C" w:rsidP="008503D6">
            <w:pPr>
              <w:ind w:left="35"/>
              <w:jc w:val="center"/>
              <w:rPr>
                <w:rFonts w:ascii="Times New Roman" w:hAnsi="Times New Roman" w:cs="Times New Roman"/>
                <w:b/>
              </w:rPr>
            </w:pPr>
            <w:r w:rsidRPr="005F2BB3">
              <w:rPr>
                <w:rFonts w:ascii="Times New Roman" w:hAnsi="Times New Roman" w:cs="Times New Roman"/>
                <w:b/>
              </w:rPr>
              <w:t>(ГБОУ АО «АМКК»)</w:t>
            </w:r>
          </w:p>
          <w:p w:rsidR="00061A2C" w:rsidRPr="005F2BB3" w:rsidRDefault="00061A2C" w:rsidP="008503D6">
            <w:pPr>
              <w:ind w:left="35"/>
              <w:jc w:val="center"/>
              <w:rPr>
                <w:rFonts w:ascii="Times New Roman" w:hAnsi="Times New Roman" w:cs="Times New Roman"/>
                <w:sz w:val="16"/>
                <w:szCs w:val="16"/>
              </w:rPr>
            </w:pPr>
          </w:p>
        </w:tc>
      </w:tr>
      <w:tr w:rsidR="00061A2C" w:rsidRPr="005F2BB3" w:rsidTr="00061A2C">
        <w:trPr>
          <w:trHeight w:val="155"/>
        </w:trPr>
        <w:tc>
          <w:tcPr>
            <w:tcW w:w="9660" w:type="dxa"/>
          </w:tcPr>
          <w:p w:rsidR="00061A2C" w:rsidRPr="005F2BB3" w:rsidRDefault="00061A2C" w:rsidP="008503D6">
            <w:pPr>
              <w:spacing w:line="276" w:lineRule="auto"/>
              <w:jc w:val="center"/>
              <w:rPr>
                <w:rFonts w:ascii="Times New Roman" w:hAnsi="Times New Roman" w:cs="Times New Roman"/>
                <w:sz w:val="16"/>
                <w:szCs w:val="16"/>
                <w:lang w:eastAsia="en-US"/>
              </w:rPr>
            </w:pPr>
          </w:p>
          <w:p w:rsidR="00061A2C" w:rsidRPr="005F2BB3" w:rsidRDefault="00061A2C" w:rsidP="008503D6">
            <w:pPr>
              <w:spacing w:line="276" w:lineRule="auto"/>
              <w:jc w:val="center"/>
              <w:rPr>
                <w:rFonts w:ascii="Times New Roman" w:hAnsi="Times New Roman" w:cs="Times New Roman"/>
                <w:sz w:val="16"/>
                <w:szCs w:val="16"/>
                <w:lang w:eastAsia="en-US"/>
              </w:rPr>
            </w:pPr>
            <w:r w:rsidRPr="005F2BB3">
              <w:rPr>
                <w:rFonts w:ascii="Times New Roman" w:hAnsi="Times New Roman" w:cs="Times New Roman"/>
                <w:sz w:val="20"/>
                <w:lang w:eastAsia="en-US"/>
              </w:rPr>
              <w:t>ул. Карла Маркса, д. 51, г. Архангельск, 163046</w:t>
            </w:r>
            <w:r w:rsidRPr="005F2BB3">
              <w:rPr>
                <w:rFonts w:ascii="Times New Roman" w:hAnsi="Times New Roman" w:cs="Times New Roman"/>
                <w:sz w:val="20"/>
                <w:szCs w:val="24"/>
                <w:lang w:eastAsia="en-US"/>
              </w:rPr>
              <w:t xml:space="preserve"> </w:t>
            </w:r>
            <w:r w:rsidRPr="005F2BB3">
              <w:rPr>
                <w:rFonts w:ascii="Times New Roman" w:hAnsi="Times New Roman" w:cs="Times New Roman"/>
                <w:sz w:val="20"/>
                <w:lang w:eastAsia="en-US"/>
              </w:rPr>
              <w:t>тел./факс (8182) 655-506</w:t>
            </w:r>
            <w:r w:rsidRPr="005F2BB3">
              <w:rPr>
                <w:rFonts w:ascii="Times New Roman" w:hAnsi="Times New Roman" w:cs="Times New Roman"/>
                <w:sz w:val="20"/>
                <w:szCs w:val="24"/>
                <w:lang w:eastAsia="en-US"/>
              </w:rPr>
              <w:t xml:space="preserve"> </w:t>
            </w:r>
            <w:r w:rsidRPr="005F2BB3">
              <w:rPr>
                <w:rFonts w:ascii="Times New Roman" w:hAnsi="Times New Roman" w:cs="Times New Roman"/>
                <w:sz w:val="20"/>
                <w:u w:val="single"/>
                <w:lang w:val="en-US" w:eastAsia="en-US"/>
              </w:rPr>
              <w:t>e</w:t>
            </w:r>
            <w:r w:rsidRPr="005F2BB3">
              <w:rPr>
                <w:rFonts w:ascii="Times New Roman" w:hAnsi="Times New Roman" w:cs="Times New Roman"/>
                <w:sz w:val="20"/>
                <w:u w:val="single"/>
                <w:lang w:eastAsia="en-US"/>
              </w:rPr>
              <w:t>-</w:t>
            </w:r>
            <w:r w:rsidRPr="005F2BB3">
              <w:rPr>
                <w:rFonts w:ascii="Times New Roman" w:hAnsi="Times New Roman" w:cs="Times New Roman"/>
                <w:sz w:val="20"/>
                <w:u w:val="single"/>
                <w:lang w:val="en-US" w:eastAsia="en-US"/>
              </w:rPr>
              <w:t>mail</w:t>
            </w:r>
            <w:r w:rsidRPr="005F2BB3">
              <w:rPr>
                <w:rFonts w:ascii="Times New Roman" w:hAnsi="Times New Roman" w:cs="Times New Roman"/>
                <w:sz w:val="20"/>
                <w:u w:val="single"/>
                <w:lang w:eastAsia="en-US"/>
              </w:rPr>
              <w:t xml:space="preserve">: </w:t>
            </w:r>
            <w:hyperlink r:id="rId14" w:history="1">
              <w:r w:rsidRPr="005F2BB3">
                <w:rPr>
                  <w:rStyle w:val="af8"/>
                  <w:rFonts w:ascii="Times New Roman" w:hAnsi="Times New Roman" w:cs="Times New Roman"/>
                  <w:sz w:val="20"/>
                  <w:lang w:val="en-US" w:eastAsia="en-US"/>
                </w:rPr>
                <w:t>director</w:t>
              </w:r>
              <w:r w:rsidRPr="005F2BB3">
                <w:rPr>
                  <w:rStyle w:val="af8"/>
                  <w:rFonts w:ascii="Times New Roman" w:hAnsi="Times New Roman" w:cs="Times New Roman"/>
                  <w:sz w:val="20"/>
                  <w:lang w:eastAsia="en-US"/>
                </w:rPr>
                <w:t>@</w:t>
              </w:r>
              <w:proofErr w:type="spellStart"/>
              <w:r w:rsidRPr="005F2BB3">
                <w:rPr>
                  <w:rStyle w:val="af8"/>
                  <w:rFonts w:ascii="Times New Roman" w:hAnsi="Times New Roman" w:cs="Times New Roman"/>
                  <w:sz w:val="20"/>
                  <w:lang w:val="en-US" w:eastAsia="en-US"/>
                </w:rPr>
                <w:t>arhcadet</w:t>
              </w:r>
              <w:proofErr w:type="spellEnd"/>
              <w:r w:rsidRPr="005F2BB3">
                <w:rPr>
                  <w:rStyle w:val="af8"/>
                  <w:rFonts w:ascii="Times New Roman" w:hAnsi="Times New Roman" w:cs="Times New Roman"/>
                  <w:sz w:val="20"/>
                  <w:lang w:eastAsia="en-US"/>
                </w:rPr>
                <w:t>.</w:t>
              </w:r>
              <w:proofErr w:type="spellStart"/>
              <w:r w:rsidRPr="005F2BB3">
                <w:rPr>
                  <w:rStyle w:val="af8"/>
                  <w:rFonts w:ascii="Times New Roman" w:hAnsi="Times New Roman" w:cs="Times New Roman"/>
                  <w:sz w:val="20"/>
                  <w:lang w:val="en-US" w:eastAsia="en-US"/>
                </w:rPr>
                <w:t>ru</w:t>
              </w:r>
              <w:proofErr w:type="spellEnd"/>
            </w:hyperlink>
            <w:r w:rsidRPr="005F2BB3">
              <w:rPr>
                <w:rFonts w:ascii="Times New Roman" w:hAnsi="Times New Roman" w:cs="Times New Roman"/>
                <w:lang w:eastAsia="en-US"/>
              </w:rPr>
              <w:t xml:space="preserve">           </w:t>
            </w:r>
            <w:proofErr w:type="gramStart"/>
            <w:r w:rsidRPr="005F2BB3">
              <w:rPr>
                <w:rFonts w:ascii="Times New Roman" w:hAnsi="Times New Roman" w:cs="Times New Roman"/>
                <w:sz w:val="16"/>
                <w:szCs w:val="16"/>
                <w:lang w:eastAsia="en-US"/>
              </w:rPr>
              <w:t>ОКПО  02081304</w:t>
            </w:r>
            <w:proofErr w:type="gramEnd"/>
            <w:r w:rsidRPr="005F2BB3">
              <w:rPr>
                <w:rFonts w:ascii="Times New Roman" w:hAnsi="Times New Roman" w:cs="Times New Roman"/>
                <w:sz w:val="16"/>
                <w:szCs w:val="16"/>
                <w:lang w:eastAsia="en-US"/>
              </w:rPr>
              <w:t xml:space="preserve"> ОГРН 1022900534359</w:t>
            </w:r>
            <w:r w:rsidRPr="005F2BB3">
              <w:rPr>
                <w:rFonts w:ascii="Times New Roman" w:hAnsi="Times New Roman" w:cs="Times New Roman"/>
                <w:sz w:val="20"/>
                <w:szCs w:val="24"/>
                <w:lang w:eastAsia="en-US"/>
              </w:rPr>
              <w:t xml:space="preserve"> </w:t>
            </w:r>
            <w:r w:rsidRPr="005F2BB3">
              <w:rPr>
                <w:rFonts w:ascii="Times New Roman" w:hAnsi="Times New Roman" w:cs="Times New Roman"/>
                <w:sz w:val="16"/>
                <w:szCs w:val="16"/>
                <w:lang w:eastAsia="en-US"/>
              </w:rPr>
              <w:t>ИНН 2901068008 КПП  290101001</w:t>
            </w:r>
          </w:p>
          <w:p w:rsidR="00061A2C" w:rsidRPr="005F2BB3" w:rsidRDefault="00061A2C" w:rsidP="008503D6">
            <w:pPr>
              <w:spacing w:line="276" w:lineRule="auto"/>
              <w:jc w:val="center"/>
              <w:rPr>
                <w:rFonts w:ascii="Times New Roman" w:hAnsi="Times New Roman" w:cs="Times New Roman"/>
                <w:sz w:val="20"/>
                <w:szCs w:val="24"/>
                <w:lang w:eastAsia="en-US"/>
              </w:rPr>
            </w:pPr>
          </w:p>
          <w:p w:rsidR="00061A2C" w:rsidRPr="005F2BB3" w:rsidRDefault="00061A2C" w:rsidP="008503D6">
            <w:pPr>
              <w:spacing w:line="276" w:lineRule="auto"/>
              <w:jc w:val="center"/>
              <w:rPr>
                <w:rFonts w:ascii="Times New Roman" w:hAnsi="Times New Roman" w:cs="Times New Roman"/>
                <w:sz w:val="20"/>
                <w:szCs w:val="24"/>
                <w:lang w:eastAsia="en-US"/>
              </w:rPr>
            </w:pPr>
          </w:p>
          <w:tbl>
            <w:tblPr>
              <w:tblStyle w:val="af9"/>
              <w:tblW w:w="9149" w:type="dxa"/>
              <w:tblInd w:w="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94"/>
              <w:gridCol w:w="4855"/>
            </w:tblGrid>
            <w:tr w:rsidR="00061A2C" w:rsidRPr="005F2BB3" w:rsidTr="005F2BB3">
              <w:trPr>
                <w:trHeight w:val="1342"/>
              </w:trPr>
              <w:tc>
                <w:tcPr>
                  <w:tcW w:w="4294" w:type="dxa"/>
                </w:tcPr>
                <w:p w:rsidR="00061A2C" w:rsidRPr="005F2BB3" w:rsidRDefault="00061A2C" w:rsidP="008503D6">
                  <w:pPr>
                    <w:rPr>
                      <w:rFonts w:ascii="Times New Roman" w:hAnsi="Times New Roman" w:cs="Times New Roman"/>
                    </w:rPr>
                  </w:pPr>
                </w:p>
                <w:tbl>
                  <w:tblPr>
                    <w:tblW w:w="9367" w:type="dxa"/>
                    <w:tblInd w:w="101" w:type="dxa"/>
                    <w:tblLayout w:type="fixed"/>
                    <w:tblCellMar>
                      <w:left w:w="107" w:type="dxa"/>
                      <w:right w:w="107" w:type="dxa"/>
                    </w:tblCellMar>
                    <w:tblLook w:val="04A0" w:firstRow="1" w:lastRow="0" w:firstColumn="1" w:lastColumn="0" w:noHBand="0" w:noVBand="1"/>
                  </w:tblPr>
                  <w:tblGrid>
                    <w:gridCol w:w="9367"/>
                  </w:tblGrid>
                  <w:tr w:rsidR="00061A2C" w:rsidRPr="005F2BB3" w:rsidTr="005F2BB3">
                    <w:trPr>
                      <w:trHeight w:val="51"/>
                    </w:trPr>
                    <w:tc>
                      <w:tcPr>
                        <w:tcW w:w="9367" w:type="dxa"/>
                        <w:hideMark/>
                      </w:tcPr>
                      <w:p w:rsidR="00061A2C" w:rsidRPr="005F2BB3" w:rsidRDefault="00061A2C" w:rsidP="008503D6">
                        <w:pPr>
                          <w:spacing w:line="276" w:lineRule="auto"/>
                          <w:ind w:left="-68" w:hanging="7"/>
                          <w:rPr>
                            <w:rFonts w:ascii="Times New Roman" w:hAnsi="Times New Roman" w:cs="Times New Roman"/>
                            <w:lang w:eastAsia="en-US"/>
                          </w:rPr>
                        </w:pPr>
                        <w:r w:rsidRPr="005F2BB3">
                          <w:rPr>
                            <w:rFonts w:ascii="Times New Roman" w:hAnsi="Times New Roman" w:cs="Times New Roman"/>
                            <w:lang w:eastAsia="en-US"/>
                          </w:rPr>
                          <w:t>_________  № __________</w:t>
                        </w:r>
                      </w:p>
                    </w:tc>
                  </w:tr>
                  <w:tr w:rsidR="00061A2C" w:rsidRPr="005F2BB3" w:rsidTr="005F2BB3">
                    <w:trPr>
                      <w:trHeight w:val="373"/>
                    </w:trPr>
                    <w:tc>
                      <w:tcPr>
                        <w:tcW w:w="9367" w:type="dxa"/>
                      </w:tcPr>
                      <w:p w:rsidR="00061A2C" w:rsidRPr="005F2BB3" w:rsidRDefault="00061A2C" w:rsidP="008503D6">
                        <w:pPr>
                          <w:spacing w:line="276" w:lineRule="auto"/>
                          <w:ind w:left="-68" w:hanging="7"/>
                          <w:rPr>
                            <w:rFonts w:ascii="Times New Roman" w:hAnsi="Times New Roman" w:cs="Times New Roman"/>
                            <w:sz w:val="10"/>
                            <w:szCs w:val="10"/>
                            <w:lang w:eastAsia="en-US"/>
                          </w:rPr>
                        </w:pPr>
                      </w:p>
                      <w:p w:rsidR="00061A2C" w:rsidRPr="005F2BB3" w:rsidRDefault="00061A2C" w:rsidP="008503D6">
                        <w:pPr>
                          <w:spacing w:line="276" w:lineRule="auto"/>
                          <w:rPr>
                            <w:rFonts w:ascii="Times New Roman" w:hAnsi="Times New Roman" w:cs="Times New Roman"/>
                            <w:szCs w:val="24"/>
                            <w:u w:val="single"/>
                            <w:lang w:eastAsia="en-US"/>
                          </w:rPr>
                        </w:pPr>
                      </w:p>
                    </w:tc>
                  </w:tr>
                </w:tbl>
                <w:p w:rsidR="00061A2C" w:rsidRPr="005F2BB3" w:rsidRDefault="00061A2C" w:rsidP="008503D6">
                  <w:pPr>
                    <w:tabs>
                      <w:tab w:val="left" w:pos="708"/>
                      <w:tab w:val="left" w:pos="1416"/>
                      <w:tab w:val="left" w:pos="2124"/>
                      <w:tab w:val="left" w:pos="2832"/>
                      <w:tab w:val="left" w:pos="3540"/>
                      <w:tab w:val="left" w:pos="4004"/>
                      <w:tab w:val="left" w:pos="4571"/>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center"/>
                    <w:rPr>
                      <w:rFonts w:ascii="Times New Roman" w:hAnsi="Times New Roman" w:cs="Times New Roman"/>
                      <w:szCs w:val="24"/>
                    </w:rPr>
                  </w:pPr>
                </w:p>
              </w:tc>
              <w:tc>
                <w:tcPr>
                  <w:tcW w:w="4855" w:type="dxa"/>
                </w:tcPr>
                <w:p w:rsidR="00061A2C" w:rsidRPr="005F2BB3" w:rsidRDefault="00061A2C" w:rsidP="008503D6">
                  <w:pPr>
                    <w:jc w:val="center"/>
                    <w:rPr>
                      <w:rFonts w:ascii="Times New Roman" w:hAnsi="Times New Roman" w:cs="Times New Roman"/>
                    </w:rPr>
                  </w:pPr>
                </w:p>
                <w:p w:rsidR="00061A2C" w:rsidRPr="005F2BB3" w:rsidRDefault="00061A2C" w:rsidP="008503D6">
                  <w:pPr>
                    <w:jc w:val="center"/>
                    <w:rPr>
                      <w:rFonts w:ascii="Times New Roman" w:hAnsi="Times New Roman" w:cs="Times New Roman"/>
                      <w:szCs w:val="24"/>
                    </w:rPr>
                  </w:pPr>
                </w:p>
                <w:p w:rsidR="00061A2C" w:rsidRPr="005F2BB3" w:rsidRDefault="00061A2C" w:rsidP="008503D6">
                  <w:pPr>
                    <w:ind w:left="-180"/>
                    <w:jc w:val="right"/>
                    <w:rPr>
                      <w:rFonts w:ascii="Times New Roman" w:hAnsi="Times New Roman" w:cs="Times New Roman"/>
                      <w:b/>
                      <w:szCs w:val="24"/>
                    </w:rPr>
                  </w:pPr>
                </w:p>
              </w:tc>
            </w:tr>
          </w:tbl>
          <w:p w:rsidR="00061A2C" w:rsidRPr="005F2BB3" w:rsidRDefault="00061A2C" w:rsidP="008503D6">
            <w:pPr>
              <w:tabs>
                <w:tab w:val="left" w:pos="708"/>
                <w:tab w:val="left" w:pos="1416"/>
                <w:tab w:val="left" w:pos="2124"/>
                <w:tab w:val="left" w:pos="2832"/>
                <w:tab w:val="left" w:pos="3540"/>
                <w:tab w:val="left" w:pos="4004"/>
                <w:tab w:val="left" w:pos="4571"/>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ind w:left="35"/>
              <w:jc w:val="center"/>
              <w:rPr>
                <w:rFonts w:ascii="Times New Roman" w:hAnsi="Times New Roman" w:cs="Times New Roman"/>
                <w:szCs w:val="24"/>
                <w:lang w:eastAsia="en-US"/>
              </w:rPr>
            </w:pPr>
          </w:p>
        </w:tc>
        <w:tc>
          <w:tcPr>
            <w:tcW w:w="9660" w:type="dxa"/>
          </w:tcPr>
          <w:p w:rsidR="00061A2C" w:rsidRPr="005F2BB3" w:rsidRDefault="00061A2C" w:rsidP="008503D6">
            <w:pPr>
              <w:spacing w:line="276" w:lineRule="auto"/>
              <w:rPr>
                <w:rFonts w:ascii="Times New Roman" w:hAnsi="Times New Roman" w:cs="Times New Roman"/>
                <w:lang w:val="en-US"/>
              </w:rPr>
            </w:pPr>
          </w:p>
        </w:tc>
      </w:tr>
    </w:tbl>
    <w:p w:rsidR="00417C35" w:rsidRPr="005F2BB3" w:rsidRDefault="00417C35" w:rsidP="008503D6">
      <w:pPr>
        <w:contextualSpacing/>
        <w:jc w:val="center"/>
        <w:rPr>
          <w:rFonts w:ascii="Times New Roman" w:hAnsi="Times New Roman" w:cs="Times New Roman"/>
        </w:rPr>
      </w:pPr>
      <w:r w:rsidRPr="005F2BB3">
        <w:rPr>
          <w:rFonts w:ascii="Times New Roman" w:hAnsi="Times New Roman" w:cs="Times New Roman"/>
        </w:rPr>
        <w:t xml:space="preserve">Ведомость </w:t>
      </w:r>
    </w:p>
    <w:p w:rsidR="00553F2A" w:rsidRPr="005F2BB3" w:rsidRDefault="00417C35" w:rsidP="008503D6">
      <w:pPr>
        <w:contextualSpacing/>
        <w:jc w:val="both"/>
        <w:rPr>
          <w:rFonts w:ascii="Times New Roman" w:hAnsi="Times New Roman" w:cs="Times New Roman"/>
        </w:rPr>
      </w:pPr>
      <w:r w:rsidRPr="005F2BB3">
        <w:rPr>
          <w:rFonts w:ascii="Times New Roman" w:hAnsi="Times New Roman" w:cs="Times New Roman"/>
        </w:rPr>
        <w:t xml:space="preserve">о результатах освоения </w:t>
      </w:r>
      <w:r w:rsidR="00F33BFD" w:rsidRPr="005F2BB3">
        <w:rPr>
          <w:rFonts w:ascii="Times New Roman" w:hAnsi="Times New Roman" w:cs="Times New Roman"/>
        </w:rPr>
        <w:t>обучающимися</w:t>
      </w:r>
      <w:r w:rsidRPr="005F2BB3">
        <w:rPr>
          <w:rFonts w:ascii="Times New Roman" w:hAnsi="Times New Roman" w:cs="Times New Roman"/>
        </w:rPr>
        <w:t xml:space="preserve"> </w:t>
      </w:r>
      <w:r w:rsidRPr="005F2BB3">
        <w:rPr>
          <w:rFonts w:ascii="Times New Roman" w:hAnsi="Times New Roman" w:cs="Times New Roman"/>
          <w:sz w:val="24"/>
          <w:szCs w:val="24"/>
        </w:rPr>
        <w:t xml:space="preserve">на базе структурного подразделения </w:t>
      </w:r>
      <w:r w:rsidRPr="005F2BB3">
        <w:rPr>
          <w:rFonts w:ascii="Times New Roman" w:hAnsi="Times New Roman" w:cs="Times New Roman"/>
          <w:bCs/>
          <w:sz w:val="24"/>
          <w:szCs w:val="24"/>
        </w:rPr>
        <w:t xml:space="preserve">Государственного бюджетного общеобразовательного учреждения Архангельской области «Архангельский Губернаторский морской кадетский корпус имени Адмирала Флота Советского Союза Н.Г. Кузнецова» Архангельский региональный учебно-методический военно-патриотический центр (лагерь) круглогодичного действия «Авангард» </w:t>
      </w:r>
      <w:r w:rsidRPr="005F2BB3">
        <w:rPr>
          <w:rFonts w:ascii="Times New Roman" w:hAnsi="Times New Roman" w:cs="Times New Roman"/>
        </w:rPr>
        <w:t xml:space="preserve">программы </w:t>
      </w:r>
      <w:r w:rsidR="00553F2A" w:rsidRPr="005F2BB3">
        <w:rPr>
          <w:rFonts w:ascii="Times New Roman" w:hAnsi="Times New Roman" w:cs="Times New Roman"/>
        </w:rPr>
        <w:t xml:space="preserve">пятидневных учебных сборов </w:t>
      </w:r>
    </w:p>
    <w:p w:rsidR="00417C35" w:rsidRPr="005F2BB3" w:rsidRDefault="00417C35" w:rsidP="008503D6">
      <w:pPr>
        <w:contextualSpacing/>
        <w:jc w:val="both"/>
        <w:rPr>
          <w:rFonts w:ascii="Times New Roman" w:hAnsi="Times New Roman" w:cs="Times New Roman"/>
        </w:rPr>
      </w:pPr>
      <w:r w:rsidRPr="005F2BB3">
        <w:rPr>
          <w:rFonts w:ascii="Times New Roman" w:hAnsi="Times New Roman" w:cs="Times New Roman"/>
        </w:rPr>
        <w:t>в период с «__» _____________ 202</w:t>
      </w:r>
      <w:r w:rsidR="00881274">
        <w:rPr>
          <w:rFonts w:ascii="Times New Roman" w:hAnsi="Times New Roman" w:cs="Times New Roman"/>
        </w:rPr>
        <w:t>_</w:t>
      </w:r>
      <w:r w:rsidRPr="005F2BB3">
        <w:rPr>
          <w:rFonts w:ascii="Times New Roman" w:hAnsi="Times New Roman" w:cs="Times New Roman"/>
        </w:rPr>
        <w:t xml:space="preserve"> г. по «__» __________202</w:t>
      </w:r>
      <w:r w:rsidR="00881274">
        <w:rPr>
          <w:rFonts w:ascii="Times New Roman" w:hAnsi="Times New Roman" w:cs="Times New Roman"/>
        </w:rPr>
        <w:t>_</w:t>
      </w:r>
      <w:r w:rsidRPr="005F2BB3">
        <w:rPr>
          <w:rFonts w:ascii="Times New Roman" w:hAnsi="Times New Roman" w:cs="Times New Roman"/>
        </w:rPr>
        <w:t xml:space="preserve"> г.</w:t>
      </w:r>
    </w:p>
    <w:p w:rsidR="00417C35" w:rsidRPr="005F2BB3" w:rsidRDefault="00417C35" w:rsidP="008503D6">
      <w:pPr>
        <w:pBdr>
          <w:bottom w:val="single" w:sz="12" w:space="1" w:color="auto"/>
        </w:pBdr>
        <w:contextualSpacing/>
        <w:jc w:val="center"/>
        <w:rPr>
          <w:rFonts w:ascii="Times New Roman" w:hAnsi="Times New Roman" w:cs="Times New Roman"/>
        </w:rPr>
      </w:pPr>
      <w:r w:rsidRPr="005F2BB3">
        <w:rPr>
          <w:rFonts w:ascii="Times New Roman" w:hAnsi="Times New Roman" w:cs="Times New Roman"/>
        </w:rPr>
        <w:br/>
      </w:r>
    </w:p>
    <w:p w:rsidR="00417C35" w:rsidRPr="005F2BB3" w:rsidRDefault="00417C35" w:rsidP="008503D6">
      <w:pPr>
        <w:ind w:firstLine="567"/>
        <w:contextualSpacing/>
        <w:jc w:val="center"/>
        <w:rPr>
          <w:rFonts w:ascii="Times New Roman" w:hAnsi="Times New Roman" w:cs="Times New Roman"/>
          <w:sz w:val="18"/>
          <w:szCs w:val="24"/>
        </w:rPr>
      </w:pPr>
      <w:r w:rsidRPr="005F2BB3">
        <w:rPr>
          <w:rFonts w:ascii="Times New Roman" w:hAnsi="Times New Roman" w:cs="Times New Roman"/>
          <w:sz w:val="18"/>
          <w:szCs w:val="24"/>
        </w:rPr>
        <w:t xml:space="preserve"> (полное наименование учебного учреждения)</w:t>
      </w:r>
    </w:p>
    <w:p w:rsidR="00417C35" w:rsidRPr="005F2BB3" w:rsidRDefault="00417C35" w:rsidP="008503D6">
      <w:pPr>
        <w:contextualSpacing/>
        <w:rPr>
          <w:rFonts w:ascii="Times New Roman" w:hAnsi="Times New Roman" w:cs="Times New Roman"/>
          <w:sz w:val="24"/>
          <w:szCs w:val="24"/>
        </w:rPr>
      </w:pPr>
    </w:p>
    <w:tbl>
      <w:tblPr>
        <w:tblStyle w:val="af9"/>
        <w:tblW w:w="0" w:type="auto"/>
        <w:tblLook w:val="04A0" w:firstRow="1" w:lastRow="0" w:firstColumn="1" w:lastColumn="0" w:noHBand="0" w:noVBand="1"/>
      </w:tblPr>
      <w:tblGrid>
        <w:gridCol w:w="675"/>
        <w:gridCol w:w="4110"/>
        <w:gridCol w:w="2393"/>
        <w:gridCol w:w="2393"/>
      </w:tblGrid>
      <w:tr w:rsidR="00417C35" w:rsidRPr="005F2BB3" w:rsidTr="00DA4783">
        <w:tc>
          <w:tcPr>
            <w:tcW w:w="675" w:type="dxa"/>
          </w:tcPr>
          <w:p w:rsidR="00417C35" w:rsidRPr="005F2BB3" w:rsidRDefault="00417C35" w:rsidP="008503D6">
            <w:pPr>
              <w:contextualSpacing/>
              <w:jc w:val="center"/>
              <w:rPr>
                <w:rFonts w:ascii="Times New Roman" w:hAnsi="Times New Roman" w:cs="Times New Roman"/>
                <w:sz w:val="24"/>
                <w:szCs w:val="24"/>
              </w:rPr>
            </w:pPr>
            <w:r w:rsidRPr="005F2BB3">
              <w:rPr>
                <w:rFonts w:ascii="Times New Roman" w:hAnsi="Times New Roman" w:cs="Times New Roman"/>
                <w:sz w:val="24"/>
                <w:szCs w:val="24"/>
              </w:rPr>
              <w:t xml:space="preserve">№ </w:t>
            </w:r>
          </w:p>
          <w:p w:rsidR="00417C35" w:rsidRPr="005F2BB3" w:rsidRDefault="00417C35" w:rsidP="008503D6">
            <w:pPr>
              <w:contextualSpacing/>
              <w:jc w:val="center"/>
              <w:rPr>
                <w:rFonts w:ascii="Times New Roman" w:hAnsi="Times New Roman" w:cs="Times New Roman"/>
                <w:sz w:val="24"/>
                <w:szCs w:val="24"/>
              </w:rPr>
            </w:pPr>
            <w:r w:rsidRPr="005F2BB3">
              <w:rPr>
                <w:rFonts w:ascii="Times New Roman" w:hAnsi="Times New Roman" w:cs="Times New Roman"/>
                <w:sz w:val="24"/>
                <w:szCs w:val="24"/>
              </w:rPr>
              <w:t>п/п</w:t>
            </w:r>
          </w:p>
        </w:tc>
        <w:tc>
          <w:tcPr>
            <w:tcW w:w="4110" w:type="dxa"/>
          </w:tcPr>
          <w:p w:rsidR="00417C35" w:rsidRPr="005F2BB3" w:rsidRDefault="00417C35" w:rsidP="008503D6">
            <w:pPr>
              <w:contextualSpacing/>
              <w:jc w:val="center"/>
              <w:rPr>
                <w:rFonts w:ascii="Times New Roman" w:hAnsi="Times New Roman" w:cs="Times New Roman"/>
                <w:sz w:val="24"/>
                <w:szCs w:val="24"/>
              </w:rPr>
            </w:pPr>
            <w:r w:rsidRPr="005F2BB3">
              <w:rPr>
                <w:rFonts w:ascii="Times New Roman" w:hAnsi="Times New Roman" w:cs="Times New Roman"/>
                <w:sz w:val="24"/>
                <w:szCs w:val="24"/>
              </w:rPr>
              <w:t>ФИО</w:t>
            </w:r>
          </w:p>
        </w:tc>
        <w:tc>
          <w:tcPr>
            <w:tcW w:w="2393" w:type="dxa"/>
          </w:tcPr>
          <w:p w:rsidR="00417C35" w:rsidRPr="005F2BB3" w:rsidRDefault="00417C35" w:rsidP="008503D6">
            <w:pPr>
              <w:contextualSpacing/>
              <w:jc w:val="center"/>
              <w:rPr>
                <w:rFonts w:ascii="Times New Roman" w:hAnsi="Times New Roman" w:cs="Times New Roman"/>
                <w:sz w:val="24"/>
                <w:szCs w:val="24"/>
              </w:rPr>
            </w:pPr>
            <w:r w:rsidRPr="005F2BB3">
              <w:rPr>
                <w:rFonts w:ascii="Times New Roman" w:hAnsi="Times New Roman" w:cs="Times New Roman"/>
                <w:sz w:val="24"/>
                <w:szCs w:val="24"/>
              </w:rPr>
              <w:t>Оценка за промежуточную аттестацию</w:t>
            </w:r>
          </w:p>
        </w:tc>
        <w:tc>
          <w:tcPr>
            <w:tcW w:w="2393" w:type="dxa"/>
          </w:tcPr>
          <w:p w:rsidR="00417C35" w:rsidRPr="005F2BB3" w:rsidRDefault="00417C35" w:rsidP="008503D6">
            <w:pPr>
              <w:contextualSpacing/>
              <w:jc w:val="center"/>
              <w:rPr>
                <w:rFonts w:ascii="Times New Roman" w:hAnsi="Times New Roman" w:cs="Times New Roman"/>
                <w:sz w:val="24"/>
                <w:szCs w:val="24"/>
              </w:rPr>
            </w:pPr>
            <w:r w:rsidRPr="005F2BB3">
              <w:rPr>
                <w:rFonts w:ascii="Times New Roman" w:hAnsi="Times New Roman" w:cs="Times New Roman"/>
                <w:sz w:val="24"/>
                <w:szCs w:val="24"/>
              </w:rPr>
              <w:t>Примечание</w:t>
            </w:r>
          </w:p>
        </w:tc>
      </w:tr>
      <w:tr w:rsidR="00417C35" w:rsidRPr="005F2BB3" w:rsidTr="00DA4783">
        <w:tc>
          <w:tcPr>
            <w:tcW w:w="675" w:type="dxa"/>
          </w:tcPr>
          <w:p w:rsidR="00417C35" w:rsidRPr="005F2BB3" w:rsidRDefault="00417C35" w:rsidP="008503D6">
            <w:pPr>
              <w:pStyle w:val="af6"/>
              <w:numPr>
                <w:ilvl w:val="0"/>
                <w:numId w:val="36"/>
              </w:numPr>
              <w:tabs>
                <w:tab w:val="clear" w:pos="425"/>
                <w:tab w:val="left" w:pos="7815"/>
              </w:tabs>
              <w:jc w:val="center"/>
              <w:rPr>
                <w:rFonts w:eastAsiaTheme="minorHAnsi"/>
                <w:szCs w:val="24"/>
              </w:rPr>
            </w:pPr>
          </w:p>
        </w:tc>
        <w:tc>
          <w:tcPr>
            <w:tcW w:w="4110" w:type="dxa"/>
            <w:vAlign w:val="center"/>
          </w:tcPr>
          <w:p w:rsidR="00417C35" w:rsidRPr="005F2BB3" w:rsidRDefault="00417C35" w:rsidP="008503D6">
            <w:pPr>
              <w:rPr>
                <w:rFonts w:ascii="Times New Roman" w:hAnsi="Times New Roman" w:cs="Times New Roman"/>
                <w:color w:val="000000"/>
              </w:rPr>
            </w:pPr>
            <w:r w:rsidRPr="005F2BB3">
              <w:rPr>
                <w:rFonts w:ascii="Times New Roman" w:hAnsi="Times New Roman" w:cs="Times New Roman"/>
                <w:color w:val="000000"/>
              </w:rPr>
              <w:t>Иванов Иван Иванович</w:t>
            </w:r>
          </w:p>
        </w:tc>
        <w:tc>
          <w:tcPr>
            <w:tcW w:w="2393" w:type="dxa"/>
          </w:tcPr>
          <w:p w:rsidR="00417C35" w:rsidRPr="005F2BB3" w:rsidRDefault="00417C35" w:rsidP="008503D6">
            <w:pPr>
              <w:tabs>
                <w:tab w:val="left" w:pos="7815"/>
              </w:tabs>
              <w:spacing w:line="360" w:lineRule="auto"/>
              <w:contextualSpacing/>
              <w:rPr>
                <w:rFonts w:ascii="Times New Roman" w:hAnsi="Times New Roman" w:cs="Times New Roman"/>
                <w:sz w:val="24"/>
                <w:szCs w:val="24"/>
              </w:rPr>
            </w:pPr>
          </w:p>
        </w:tc>
        <w:tc>
          <w:tcPr>
            <w:tcW w:w="2393" w:type="dxa"/>
          </w:tcPr>
          <w:p w:rsidR="00417C35" w:rsidRPr="005F2BB3" w:rsidRDefault="00417C35" w:rsidP="008503D6">
            <w:pPr>
              <w:tabs>
                <w:tab w:val="left" w:pos="7815"/>
              </w:tabs>
              <w:spacing w:line="360" w:lineRule="auto"/>
              <w:contextualSpacing/>
              <w:rPr>
                <w:rFonts w:ascii="Times New Roman" w:hAnsi="Times New Roman" w:cs="Times New Roman"/>
                <w:sz w:val="24"/>
                <w:szCs w:val="24"/>
              </w:rPr>
            </w:pPr>
          </w:p>
        </w:tc>
      </w:tr>
      <w:tr w:rsidR="00417C35" w:rsidRPr="005F2BB3" w:rsidTr="00DA4783">
        <w:tc>
          <w:tcPr>
            <w:tcW w:w="675" w:type="dxa"/>
          </w:tcPr>
          <w:p w:rsidR="00417C35" w:rsidRPr="005F2BB3" w:rsidRDefault="00417C35" w:rsidP="008503D6">
            <w:pPr>
              <w:pStyle w:val="af6"/>
              <w:numPr>
                <w:ilvl w:val="0"/>
                <w:numId w:val="36"/>
              </w:numPr>
              <w:tabs>
                <w:tab w:val="clear" w:pos="425"/>
                <w:tab w:val="left" w:pos="7815"/>
              </w:tabs>
              <w:jc w:val="center"/>
              <w:rPr>
                <w:rFonts w:eastAsiaTheme="minorHAnsi"/>
                <w:szCs w:val="24"/>
              </w:rPr>
            </w:pPr>
          </w:p>
        </w:tc>
        <w:tc>
          <w:tcPr>
            <w:tcW w:w="4110" w:type="dxa"/>
            <w:vAlign w:val="center"/>
          </w:tcPr>
          <w:p w:rsidR="00417C35" w:rsidRPr="005F2BB3" w:rsidRDefault="00417C35" w:rsidP="008503D6">
            <w:pPr>
              <w:rPr>
                <w:rFonts w:ascii="Times New Roman" w:hAnsi="Times New Roman" w:cs="Times New Roman"/>
                <w:color w:val="000000"/>
              </w:rPr>
            </w:pPr>
          </w:p>
        </w:tc>
        <w:tc>
          <w:tcPr>
            <w:tcW w:w="2393" w:type="dxa"/>
          </w:tcPr>
          <w:p w:rsidR="00417C35" w:rsidRPr="005F2BB3" w:rsidRDefault="00417C35" w:rsidP="008503D6">
            <w:pPr>
              <w:tabs>
                <w:tab w:val="left" w:pos="7815"/>
              </w:tabs>
              <w:spacing w:line="360" w:lineRule="auto"/>
              <w:contextualSpacing/>
              <w:rPr>
                <w:rFonts w:ascii="Times New Roman" w:hAnsi="Times New Roman" w:cs="Times New Roman"/>
                <w:sz w:val="24"/>
                <w:szCs w:val="24"/>
              </w:rPr>
            </w:pPr>
          </w:p>
        </w:tc>
        <w:tc>
          <w:tcPr>
            <w:tcW w:w="2393" w:type="dxa"/>
          </w:tcPr>
          <w:p w:rsidR="00417C35" w:rsidRPr="005F2BB3" w:rsidRDefault="00417C35" w:rsidP="008503D6">
            <w:pPr>
              <w:tabs>
                <w:tab w:val="left" w:pos="7815"/>
              </w:tabs>
              <w:spacing w:line="360" w:lineRule="auto"/>
              <w:contextualSpacing/>
              <w:rPr>
                <w:rFonts w:ascii="Times New Roman" w:hAnsi="Times New Roman" w:cs="Times New Roman"/>
                <w:sz w:val="24"/>
                <w:szCs w:val="24"/>
              </w:rPr>
            </w:pPr>
          </w:p>
        </w:tc>
      </w:tr>
      <w:tr w:rsidR="00417C35" w:rsidRPr="005F2BB3" w:rsidTr="00DA4783">
        <w:tc>
          <w:tcPr>
            <w:tcW w:w="675" w:type="dxa"/>
          </w:tcPr>
          <w:p w:rsidR="00417C35" w:rsidRPr="005F2BB3" w:rsidRDefault="00417C35" w:rsidP="008503D6">
            <w:pPr>
              <w:pStyle w:val="af6"/>
              <w:numPr>
                <w:ilvl w:val="0"/>
                <w:numId w:val="36"/>
              </w:numPr>
              <w:tabs>
                <w:tab w:val="clear" w:pos="425"/>
                <w:tab w:val="left" w:pos="7815"/>
              </w:tabs>
              <w:jc w:val="center"/>
              <w:rPr>
                <w:rFonts w:eastAsiaTheme="minorHAnsi"/>
                <w:szCs w:val="24"/>
              </w:rPr>
            </w:pPr>
          </w:p>
        </w:tc>
        <w:tc>
          <w:tcPr>
            <w:tcW w:w="4110" w:type="dxa"/>
            <w:vAlign w:val="center"/>
          </w:tcPr>
          <w:p w:rsidR="00417C35" w:rsidRPr="005F2BB3" w:rsidRDefault="00417C35" w:rsidP="008503D6">
            <w:pPr>
              <w:rPr>
                <w:rFonts w:ascii="Times New Roman" w:hAnsi="Times New Roman" w:cs="Times New Roman"/>
                <w:color w:val="000000"/>
              </w:rPr>
            </w:pPr>
          </w:p>
        </w:tc>
        <w:tc>
          <w:tcPr>
            <w:tcW w:w="2393" w:type="dxa"/>
          </w:tcPr>
          <w:p w:rsidR="00417C35" w:rsidRPr="005F2BB3" w:rsidRDefault="00417C35" w:rsidP="008503D6">
            <w:pPr>
              <w:tabs>
                <w:tab w:val="left" w:pos="7815"/>
              </w:tabs>
              <w:spacing w:line="360" w:lineRule="auto"/>
              <w:contextualSpacing/>
              <w:rPr>
                <w:rFonts w:ascii="Times New Roman" w:hAnsi="Times New Roman" w:cs="Times New Roman"/>
                <w:sz w:val="24"/>
                <w:szCs w:val="24"/>
              </w:rPr>
            </w:pPr>
          </w:p>
        </w:tc>
        <w:tc>
          <w:tcPr>
            <w:tcW w:w="2393" w:type="dxa"/>
          </w:tcPr>
          <w:p w:rsidR="00417C35" w:rsidRPr="005F2BB3" w:rsidRDefault="00417C35" w:rsidP="008503D6">
            <w:pPr>
              <w:tabs>
                <w:tab w:val="left" w:pos="7815"/>
              </w:tabs>
              <w:spacing w:line="360" w:lineRule="auto"/>
              <w:contextualSpacing/>
              <w:rPr>
                <w:rFonts w:ascii="Times New Roman" w:hAnsi="Times New Roman" w:cs="Times New Roman"/>
                <w:sz w:val="24"/>
                <w:szCs w:val="24"/>
              </w:rPr>
            </w:pPr>
          </w:p>
        </w:tc>
      </w:tr>
    </w:tbl>
    <w:p w:rsidR="00417C35" w:rsidRPr="005F2BB3" w:rsidRDefault="00417C35" w:rsidP="008503D6">
      <w:pPr>
        <w:contextualSpacing/>
        <w:rPr>
          <w:rFonts w:ascii="Times New Roman" w:hAnsi="Times New Roman" w:cs="Times New Roman"/>
          <w:sz w:val="24"/>
          <w:szCs w:val="24"/>
        </w:rPr>
      </w:pPr>
    </w:p>
    <w:p w:rsidR="00417C35" w:rsidRPr="005F2BB3" w:rsidRDefault="00417C35" w:rsidP="008503D6">
      <w:pPr>
        <w:contextualSpacing/>
        <w:rPr>
          <w:rFonts w:ascii="Times New Roman" w:hAnsi="Times New Roman" w:cs="Times New Roman"/>
          <w:sz w:val="24"/>
          <w:szCs w:val="24"/>
        </w:rPr>
      </w:pPr>
    </w:p>
    <w:p w:rsidR="00417C35" w:rsidRPr="005F2BB3" w:rsidRDefault="00417C35" w:rsidP="008503D6">
      <w:pPr>
        <w:contextualSpacing/>
        <w:rPr>
          <w:rFonts w:ascii="Times New Roman" w:hAnsi="Times New Roman" w:cs="Times New Roman"/>
          <w:sz w:val="24"/>
          <w:szCs w:val="24"/>
        </w:rPr>
      </w:pPr>
      <w:r w:rsidRPr="005F2BB3">
        <w:rPr>
          <w:rFonts w:ascii="Times New Roman" w:hAnsi="Times New Roman" w:cs="Times New Roman"/>
          <w:sz w:val="24"/>
          <w:szCs w:val="24"/>
        </w:rPr>
        <w:t>Директор ГБОУ АО «</w:t>
      </w:r>
      <w:proofErr w:type="gramStart"/>
      <w:r w:rsidRPr="005F2BB3">
        <w:rPr>
          <w:rFonts w:ascii="Times New Roman" w:hAnsi="Times New Roman" w:cs="Times New Roman"/>
          <w:sz w:val="24"/>
          <w:szCs w:val="24"/>
        </w:rPr>
        <w:t xml:space="preserve">АГМКК»   </w:t>
      </w:r>
      <w:proofErr w:type="gramEnd"/>
      <w:r w:rsidRPr="005F2BB3">
        <w:rPr>
          <w:rFonts w:ascii="Times New Roman" w:hAnsi="Times New Roman" w:cs="Times New Roman"/>
          <w:sz w:val="24"/>
          <w:szCs w:val="24"/>
        </w:rPr>
        <w:t xml:space="preserve">       ________________________</w:t>
      </w:r>
      <w:r w:rsidR="00F33BFD" w:rsidRPr="005F2BB3">
        <w:rPr>
          <w:rFonts w:ascii="Times New Roman" w:hAnsi="Times New Roman" w:cs="Times New Roman"/>
          <w:sz w:val="24"/>
          <w:szCs w:val="24"/>
        </w:rPr>
        <w:t>_________</w:t>
      </w:r>
      <w:r w:rsidRPr="005F2BB3">
        <w:rPr>
          <w:rFonts w:ascii="Times New Roman" w:hAnsi="Times New Roman" w:cs="Times New Roman"/>
          <w:sz w:val="24"/>
          <w:szCs w:val="24"/>
        </w:rPr>
        <w:t>___/С.Я. Докучаев</w:t>
      </w:r>
    </w:p>
    <w:p w:rsidR="0029540F" w:rsidRPr="005F2BB3" w:rsidRDefault="00F33BFD" w:rsidP="008503D6">
      <w:pPr>
        <w:ind w:left="4956" w:firstLine="708"/>
        <w:rPr>
          <w:rFonts w:ascii="Times New Roman" w:hAnsi="Times New Roman" w:cs="Times New Roman"/>
          <w:sz w:val="20"/>
          <w:szCs w:val="24"/>
        </w:rPr>
      </w:pPr>
      <w:r w:rsidRPr="005F2BB3">
        <w:rPr>
          <w:rFonts w:ascii="Times New Roman" w:hAnsi="Times New Roman" w:cs="Times New Roman"/>
          <w:sz w:val="20"/>
          <w:szCs w:val="24"/>
        </w:rPr>
        <w:t>М.П.</w:t>
      </w:r>
    </w:p>
    <w:p w:rsidR="00F33BFD" w:rsidRPr="005F2BB3" w:rsidRDefault="00F33BFD" w:rsidP="008503D6">
      <w:pPr>
        <w:rPr>
          <w:rFonts w:ascii="Times New Roman" w:hAnsi="Times New Roman" w:cs="Times New Roman"/>
          <w:sz w:val="20"/>
          <w:szCs w:val="24"/>
        </w:rPr>
      </w:pPr>
      <w:r w:rsidRPr="005F2BB3">
        <w:rPr>
          <w:rFonts w:ascii="Times New Roman" w:hAnsi="Times New Roman" w:cs="Times New Roman"/>
          <w:sz w:val="20"/>
          <w:szCs w:val="24"/>
        </w:rPr>
        <w:br w:type="page"/>
      </w:r>
    </w:p>
    <w:p w:rsidR="00197B74" w:rsidRPr="005F2BB3" w:rsidRDefault="0009299C" w:rsidP="008503D6">
      <w:pPr>
        <w:jc w:val="right"/>
        <w:rPr>
          <w:rFonts w:ascii="Times New Roman" w:hAnsi="Times New Roman" w:cs="Times New Roman"/>
          <w:sz w:val="20"/>
          <w:szCs w:val="24"/>
        </w:rPr>
      </w:pPr>
      <w:r w:rsidRPr="005F2BB3">
        <w:rPr>
          <w:rFonts w:ascii="Times New Roman" w:hAnsi="Times New Roman" w:cs="Times New Roman"/>
          <w:sz w:val="20"/>
          <w:szCs w:val="24"/>
        </w:rPr>
        <w:lastRenderedPageBreak/>
        <w:t>Приложение № 3</w:t>
      </w:r>
    </w:p>
    <w:p w:rsidR="00197B74" w:rsidRPr="005F2BB3" w:rsidRDefault="0009299C" w:rsidP="008503D6">
      <w:pPr>
        <w:pStyle w:val="ConsPlusNormal0"/>
        <w:ind w:firstLine="709"/>
        <w:contextualSpacing/>
        <w:jc w:val="right"/>
        <w:rPr>
          <w:rFonts w:ascii="Times New Roman" w:hAnsi="Times New Roman" w:cs="Times New Roman"/>
          <w:szCs w:val="24"/>
        </w:rPr>
      </w:pPr>
      <w:r w:rsidRPr="005F2BB3">
        <w:rPr>
          <w:rFonts w:ascii="Times New Roman" w:hAnsi="Times New Roman" w:cs="Times New Roman"/>
          <w:szCs w:val="24"/>
        </w:rPr>
        <w:t xml:space="preserve">к Договору о сетевой форме реализации </w:t>
      </w:r>
    </w:p>
    <w:p w:rsidR="00197B74" w:rsidRPr="005F2BB3" w:rsidRDefault="0009299C" w:rsidP="008503D6">
      <w:pPr>
        <w:pStyle w:val="ConsPlusNormal0"/>
        <w:ind w:firstLine="709"/>
        <w:contextualSpacing/>
        <w:jc w:val="right"/>
        <w:rPr>
          <w:rFonts w:ascii="Times New Roman" w:hAnsi="Times New Roman" w:cs="Times New Roman"/>
          <w:szCs w:val="24"/>
        </w:rPr>
      </w:pPr>
      <w:r w:rsidRPr="005F2BB3">
        <w:rPr>
          <w:rFonts w:ascii="Times New Roman" w:hAnsi="Times New Roman" w:cs="Times New Roman"/>
          <w:szCs w:val="24"/>
        </w:rPr>
        <w:t>образовательных программ</w:t>
      </w:r>
    </w:p>
    <w:p w:rsidR="00197B74" w:rsidRPr="005F2BB3" w:rsidRDefault="0009299C" w:rsidP="008503D6">
      <w:pPr>
        <w:pStyle w:val="ConsPlusNormal0"/>
        <w:ind w:firstLine="709"/>
        <w:contextualSpacing/>
        <w:jc w:val="right"/>
        <w:rPr>
          <w:rFonts w:ascii="Times New Roman" w:hAnsi="Times New Roman" w:cs="Times New Roman"/>
          <w:b/>
          <w:szCs w:val="24"/>
        </w:rPr>
      </w:pPr>
      <w:r w:rsidRPr="005F2BB3">
        <w:rPr>
          <w:rFonts w:ascii="Times New Roman" w:hAnsi="Times New Roman" w:cs="Times New Roman"/>
          <w:szCs w:val="24"/>
        </w:rPr>
        <w:t>от «__</w:t>
      </w:r>
      <w:proofErr w:type="gramStart"/>
      <w:r w:rsidRPr="005F2BB3">
        <w:rPr>
          <w:rFonts w:ascii="Times New Roman" w:hAnsi="Times New Roman" w:cs="Times New Roman"/>
          <w:szCs w:val="24"/>
        </w:rPr>
        <w:t>_»_</w:t>
      </w:r>
      <w:proofErr w:type="gramEnd"/>
      <w:r w:rsidRPr="005F2BB3">
        <w:rPr>
          <w:rFonts w:ascii="Times New Roman" w:hAnsi="Times New Roman" w:cs="Times New Roman"/>
          <w:szCs w:val="24"/>
        </w:rPr>
        <w:t>_______202</w:t>
      </w:r>
      <w:r w:rsidR="00672C01">
        <w:rPr>
          <w:rFonts w:ascii="Times New Roman" w:hAnsi="Times New Roman" w:cs="Times New Roman"/>
          <w:szCs w:val="24"/>
        </w:rPr>
        <w:t>6</w:t>
      </w:r>
      <w:r w:rsidRPr="005F2BB3">
        <w:rPr>
          <w:rFonts w:ascii="Times New Roman" w:hAnsi="Times New Roman" w:cs="Times New Roman"/>
          <w:szCs w:val="24"/>
        </w:rPr>
        <w:t>г</w:t>
      </w:r>
      <w:r w:rsidRPr="005F2BB3">
        <w:rPr>
          <w:rFonts w:ascii="Times New Roman" w:hAnsi="Times New Roman" w:cs="Times New Roman"/>
          <w:b/>
          <w:szCs w:val="24"/>
        </w:rPr>
        <w:t xml:space="preserve"> </w:t>
      </w:r>
    </w:p>
    <w:p w:rsidR="00197B74" w:rsidRPr="005F2BB3" w:rsidRDefault="0009299C" w:rsidP="008503D6">
      <w:pPr>
        <w:contextualSpacing/>
        <w:jc w:val="center"/>
        <w:rPr>
          <w:rFonts w:ascii="Times New Roman" w:hAnsi="Times New Roman" w:cs="Times New Roman"/>
          <w:b/>
          <w:sz w:val="24"/>
          <w:szCs w:val="24"/>
        </w:rPr>
      </w:pPr>
      <w:r w:rsidRPr="005F2BB3">
        <w:rPr>
          <w:rFonts w:ascii="Times New Roman" w:hAnsi="Times New Roman" w:cs="Times New Roman"/>
          <w:b/>
          <w:sz w:val="24"/>
          <w:szCs w:val="24"/>
        </w:rPr>
        <w:t>Памятка для родителей (законных представителей)</w:t>
      </w:r>
    </w:p>
    <w:p w:rsidR="00197B74" w:rsidRPr="005F2BB3" w:rsidRDefault="0009299C" w:rsidP="008503D6">
      <w:pPr>
        <w:ind w:firstLine="709"/>
        <w:contextualSpacing/>
        <w:jc w:val="center"/>
        <w:rPr>
          <w:rFonts w:ascii="Times New Roman" w:hAnsi="Times New Roman" w:cs="Times New Roman"/>
          <w:b/>
          <w:sz w:val="24"/>
          <w:szCs w:val="24"/>
        </w:rPr>
      </w:pPr>
      <w:r w:rsidRPr="005F2BB3">
        <w:rPr>
          <w:rFonts w:ascii="Times New Roman" w:hAnsi="Times New Roman" w:cs="Times New Roman"/>
          <w:b/>
          <w:sz w:val="24"/>
          <w:szCs w:val="24"/>
        </w:rPr>
        <w:t xml:space="preserve">о проведении </w:t>
      </w:r>
      <w:r w:rsidR="00AE1F6D" w:rsidRPr="005F2BB3">
        <w:rPr>
          <w:rFonts w:ascii="Times New Roman" w:hAnsi="Times New Roman" w:cs="Times New Roman"/>
          <w:b/>
          <w:sz w:val="24"/>
          <w:szCs w:val="24"/>
        </w:rPr>
        <w:t>Пятидневных</w:t>
      </w:r>
      <w:r w:rsidRPr="005F2BB3">
        <w:rPr>
          <w:rFonts w:ascii="Times New Roman" w:hAnsi="Times New Roman" w:cs="Times New Roman"/>
          <w:b/>
          <w:sz w:val="24"/>
          <w:szCs w:val="24"/>
        </w:rPr>
        <w:t xml:space="preserve"> учебных сборов</w:t>
      </w:r>
    </w:p>
    <w:p w:rsidR="00197B74" w:rsidRPr="005F2BB3" w:rsidRDefault="0009299C" w:rsidP="00881274">
      <w:pPr>
        <w:jc w:val="both"/>
        <w:rPr>
          <w:rFonts w:ascii="Times New Roman" w:hAnsi="Times New Roman" w:cs="Times New Roman"/>
          <w:bCs/>
          <w:sz w:val="24"/>
          <w:szCs w:val="24"/>
        </w:rPr>
      </w:pPr>
      <w:r w:rsidRPr="005F2BB3">
        <w:rPr>
          <w:rFonts w:ascii="Times New Roman" w:hAnsi="Times New Roman" w:cs="Times New Roman"/>
        </w:rPr>
        <w:t xml:space="preserve">Учебные сборы с </w:t>
      </w:r>
      <w:r w:rsidR="00AC1687" w:rsidRPr="005F2BB3">
        <w:rPr>
          <w:rFonts w:ascii="Times New Roman" w:hAnsi="Times New Roman" w:cs="Times New Roman"/>
        </w:rPr>
        <w:t>обучающимися</w:t>
      </w:r>
      <w:r w:rsidRPr="005F2BB3">
        <w:rPr>
          <w:rFonts w:ascii="Times New Roman" w:hAnsi="Times New Roman" w:cs="Times New Roman"/>
        </w:rPr>
        <w:t xml:space="preserve"> _____ «___» класса  организуются в период с «___»________202</w:t>
      </w:r>
      <w:r w:rsidR="00672C01">
        <w:rPr>
          <w:rFonts w:ascii="Times New Roman" w:hAnsi="Times New Roman" w:cs="Times New Roman"/>
        </w:rPr>
        <w:t>6</w:t>
      </w:r>
      <w:r w:rsidRPr="005F2BB3">
        <w:rPr>
          <w:rFonts w:ascii="Times New Roman" w:hAnsi="Times New Roman" w:cs="Times New Roman"/>
        </w:rPr>
        <w:t>г. по «___»________202</w:t>
      </w:r>
      <w:r w:rsidR="00672C01">
        <w:rPr>
          <w:rFonts w:ascii="Times New Roman" w:hAnsi="Times New Roman" w:cs="Times New Roman"/>
        </w:rPr>
        <w:t>6</w:t>
      </w:r>
      <w:r w:rsidRPr="005F2BB3">
        <w:rPr>
          <w:rFonts w:ascii="Times New Roman" w:hAnsi="Times New Roman" w:cs="Times New Roman"/>
        </w:rPr>
        <w:t>г. на базе</w:t>
      </w:r>
      <w:r w:rsidRPr="005F2BB3">
        <w:t xml:space="preserve"> </w:t>
      </w:r>
      <w:r w:rsidR="00A22A08" w:rsidRPr="005F2BB3">
        <w:rPr>
          <w:rFonts w:ascii="Times New Roman" w:hAnsi="Times New Roman" w:cs="Times New Roman"/>
          <w:sz w:val="24"/>
          <w:szCs w:val="24"/>
        </w:rPr>
        <w:t xml:space="preserve">структурного подразделения </w:t>
      </w:r>
      <w:r w:rsidR="00A22A08" w:rsidRPr="005F2BB3">
        <w:rPr>
          <w:rFonts w:ascii="Times New Roman" w:hAnsi="Times New Roman" w:cs="Times New Roman"/>
          <w:bCs/>
          <w:sz w:val="24"/>
          <w:szCs w:val="24"/>
        </w:rPr>
        <w:t xml:space="preserve">Государственного бюджетного общеобразовательного учреждения Архангельской области «Архангельский Губернаторский морской кадетский корпус имени Адмирала Флота Советского Союза Н.Г. Кузнецова» </w:t>
      </w:r>
      <w:r w:rsidR="00A22A08" w:rsidRPr="005F2BB3">
        <w:rPr>
          <w:rFonts w:ascii="Times New Roman" w:hAnsi="Times New Roman" w:cs="Times New Roman"/>
          <w:bCs/>
          <w:sz w:val="24"/>
          <w:szCs w:val="28"/>
        </w:rPr>
        <w:t xml:space="preserve">Архангельский региональный учебно-методический военно-патриотический центр (лагерь) круглогодичного действия «Авангард» </w:t>
      </w:r>
      <w:r w:rsidRPr="005F2BB3">
        <w:rPr>
          <w:rFonts w:ascii="Times New Roman" w:hAnsi="Times New Roman" w:cs="Times New Roman"/>
        </w:rPr>
        <w:t>по адресу: Архангельская область,</w:t>
      </w:r>
      <w:r w:rsidRPr="005F2BB3">
        <w:rPr>
          <w:rFonts w:ascii="Times New Roman" w:hAnsi="Times New Roman" w:cs="Times New Roman"/>
          <w:shd w:val="clear" w:color="auto" w:fill="FFFFFF"/>
        </w:rPr>
        <w:t xml:space="preserve"> г. Мирный, ул. Заозерная, 26, корп. 4. </w:t>
      </w:r>
    </w:p>
    <w:p w:rsidR="00197B74" w:rsidRPr="005F2BB3" w:rsidRDefault="0009299C" w:rsidP="00881274">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Учебные сборы проводятся в целях закрепления знаний и навыков, приобретенных на занятиях по основам военной службы, с гражданами, обучающимися в образовательных учреждениях среднего (полного) общего образования, среднего профессионального образования. </w:t>
      </w:r>
    </w:p>
    <w:p w:rsidR="00197B74" w:rsidRPr="005F2BB3" w:rsidRDefault="0009299C" w:rsidP="00881274">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Продолжительность учебных сборов – 5 дней (35 учебных часов). </w:t>
      </w:r>
    </w:p>
    <w:p w:rsidR="00197B74" w:rsidRPr="005F2BB3" w:rsidRDefault="0009299C" w:rsidP="00881274">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В ходе сборов изучаются: размещение и быт военнослужащих, организация караульной и внутренней служб, элементы строевой, огневой, тактической, физической и военно-медицинской подготовок, а также вопросы радиационной, химической и биологической защиты войск. </w:t>
      </w:r>
    </w:p>
    <w:p w:rsidR="00197B74" w:rsidRPr="005F2BB3" w:rsidRDefault="0009299C" w:rsidP="00881274">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В процессе учебных сборов проводятся мероприятия по военно-профессиональной ориентации. </w:t>
      </w:r>
    </w:p>
    <w:p w:rsidR="00197B74" w:rsidRPr="005F2BB3" w:rsidRDefault="0009299C" w:rsidP="00881274">
      <w:pPr>
        <w:pStyle w:val="afa"/>
        <w:ind w:left="0" w:right="242" w:firstLine="709"/>
        <w:jc w:val="both"/>
        <w:rPr>
          <w:sz w:val="24"/>
          <w:szCs w:val="24"/>
        </w:rPr>
      </w:pPr>
      <w:r w:rsidRPr="005F2BB3">
        <w:rPr>
          <w:sz w:val="24"/>
          <w:szCs w:val="24"/>
        </w:rPr>
        <w:t xml:space="preserve">Успех проведения учебных военно-полевых сборов зависит от организованности, дисциплинированности каждого из участников сборов. На период учебных сборов распорядок Обучающихся дня будет протекать на </w:t>
      </w:r>
      <w:proofErr w:type="gramStart"/>
      <w:r w:rsidRPr="005F2BB3">
        <w:rPr>
          <w:sz w:val="24"/>
          <w:szCs w:val="24"/>
        </w:rPr>
        <w:t xml:space="preserve">основе </w:t>
      </w:r>
      <w:r w:rsidRPr="005F2BB3">
        <w:rPr>
          <w:spacing w:val="-52"/>
          <w:sz w:val="24"/>
          <w:szCs w:val="24"/>
        </w:rPr>
        <w:t xml:space="preserve"> </w:t>
      </w:r>
      <w:r w:rsidRPr="005F2BB3">
        <w:rPr>
          <w:sz w:val="24"/>
          <w:szCs w:val="24"/>
        </w:rPr>
        <w:t>Общевоинских</w:t>
      </w:r>
      <w:proofErr w:type="gramEnd"/>
      <w:r w:rsidRPr="005F2BB3">
        <w:rPr>
          <w:spacing w:val="-1"/>
          <w:sz w:val="24"/>
          <w:szCs w:val="24"/>
        </w:rPr>
        <w:t xml:space="preserve"> </w:t>
      </w:r>
      <w:r w:rsidRPr="005F2BB3">
        <w:rPr>
          <w:sz w:val="24"/>
          <w:szCs w:val="24"/>
        </w:rPr>
        <w:t>уставов</w:t>
      </w:r>
      <w:r w:rsidRPr="005F2BB3">
        <w:rPr>
          <w:spacing w:val="-1"/>
          <w:sz w:val="24"/>
          <w:szCs w:val="24"/>
        </w:rPr>
        <w:t xml:space="preserve"> </w:t>
      </w:r>
      <w:r w:rsidRPr="005F2BB3">
        <w:rPr>
          <w:sz w:val="24"/>
          <w:szCs w:val="24"/>
        </w:rPr>
        <w:t>ВС</w:t>
      </w:r>
      <w:r w:rsidRPr="005F2BB3">
        <w:rPr>
          <w:spacing w:val="-1"/>
          <w:sz w:val="24"/>
          <w:szCs w:val="24"/>
        </w:rPr>
        <w:t xml:space="preserve"> </w:t>
      </w:r>
      <w:r w:rsidRPr="005F2BB3">
        <w:rPr>
          <w:sz w:val="24"/>
          <w:szCs w:val="24"/>
        </w:rPr>
        <w:t>РФ.</w:t>
      </w:r>
    </w:p>
    <w:p w:rsidR="00197B74" w:rsidRPr="005F2BB3" w:rsidRDefault="0009299C" w:rsidP="00881274">
      <w:pPr>
        <w:pStyle w:val="afa"/>
        <w:ind w:left="0" w:right="353" w:firstLine="709"/>
        <w:jc w:val="both"/>
        <w:rPr>
          <w:sz w:val="24"/>
          <w:szCs w:val="24"/>
        </w:rPr>
      </w:pPr>
      <w:r w:rsidRPr="005F2BB3">
        <w:rPr>
          <w:sz w:val="24"/>
          <w:szCs w:val="24"/>
        </w:rPr>
        <w:t>Особое внимание будет уделяться соблюдению всех правил и мер безопасности при прохождении программного</w:t>
      </w:r>
      <w:r w:rsidRPr="005F2BB3">
        <w:rPr>
          <w:spacing w:val="-52"/>
          <w:sz w:val="24"/>
          <w:szCs w:val="24"/>
        </w:rPr>
        <w:t xml:space="preserve"> </w:t>
      </w:r>
      <w:r w:rsidRPr="005F2BB3">
        <w:rPr>
          <w:sz w:val="24"/>
          <w:szCs w:val="24"/>
        </w:rPr>
        <w:t>материала учебных сборов, т. к. в программу заложен ряд практических занятий и сдача нормативов,</w:t>
      </w:r>
      <w:r w:rsidRPr="005F2BB3">
        <w:rPr>
          <w:spacing w:val="1"/>
          <w:sz w:val="24"/>
          <w:szCs w:val="24"/>
        </w:rPr>
        <w:t xml:space="preserve"> </w:t>
      </w:r>
      <w:r w:rsidRPr="005F2BB3">
        <w:rPr>
          <w:sz w:val="24"/>
          <w:szCs w:val="24"/>
        </w:rPr>
        <w:t>включая</w:t>
      </w:r>
      <w:r w:rsidRPr="005F2BB3">
        <w:rPr>
          <w:spacing w:val="-1"/>
          <w:sz w:val="24"/>
          <w:szCs w:val="24"/>
        </w:rPr>
        <w:t xml:space="preserve"> </w:t>
      </w:r>
      <w:r w:rsidRPr="005F2BB3">
        <w:rPr>
          <w:sz w:val="24"/>
          <w:szCs w:val="24"/>
        </w:rPr>
        <w:t>боевую стрельбу.</w:t>
      </w:r>
    </w:p>
    <w:p w:rsidR="00197B74" w:rsidRPr="005F2BB3" w:rsidRDefault="0009299C" w:rsidP="00881274">
      <w:pPr>
        <w:pStyle w:val="afa"/>
        <w:ind w:left="0" w:right="704" w:firstLine="709"/>
        <w:jc w:val="both"/>
        <w:rPr>
          <w:sz w:val="24"/>
          <w:szCs w:val="24"/>
        </w:rPr>
      </w:pPr>
      <w:r w:rsidRPr="005F2BB3">
        <w:rPr>
          <w:sz w:val="24"/>
          <w:szCs w:val="24"/>
        </w:rPr>
        <w:t>Показавшие лучшие результаты в ходе сдачи нормативов будут награждены</w:t>
      </w:r>
      <w:r w:rsidR="00AE1F6D" w:rsidRPr="005F2BB3">
        <w:rPr>
          <w:sz w:val="24"/>
          <w:szCs w:val="24"/>
        </w:rPr>
        <w:t xml:space="preserve"> </w:t>
      </w:r>
      <w:r w:rsidRPr="005F2BB3">
        <w:rPr>
          <w:sz w:val="24"/>
          <w:szCs w:val="24"/>
        </w:rPr>
        <w:t>почётными грамотами.</w:t>
      </w:r>
    </w:p>
    <w:p w:rsidR="00197B74" w:rsidRPr="005F2BB3" w:rsidRDefault="0009299C" w:rsidP="008503D6">
      <w:pPr>
        <w:ind w:firstLine="709"/>
        <w:contextualSpacing/>
        <w:jc w:val="both"/>
        <w:rPr>
          <w:rFonts w:ascii="Times New Roman" w:hAnsi="Times New Roman" w:cs="Times New Roman"/>
          <w:b/>
          <w:sz w:val="24"/>
          <w:szCs w:val="24"/>
        </w:rPr>
      </w:pPr>
      <w:r w:rsidRPr="005F2BB3">
        <w:rPr>
          <w:rFonts w:ascii="Times New Roman" w:hAnsi="Times New Roman" w:cs="Times New Roman"/>
          <w:b/>
          <w:sz w:val="24"/>
          <w:szCs w:val="24"/>
        </w:rPr>
        <w:t>Вопросы общей организации:</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Отъезд</w:t>
      </w:r>
      <w:r w:rsidRPr="005F2BB3">
        <w:rPr>
          <w:rFonts w:ascii="Times New Roman" w:hAnsi="Times New Roman" w:cs="Times New Roman"/>
          <w:spacing w:val="42"/>
          <w:sz w:val="24"/>
          <w:szCs w:val="24"/>
        </w:rPr>
        <w:t xml:space="preserve"> </w:t>
      </w:r>
      <w:r w:rsidRPr="005F2BB3">
        <w:rPr>
          <w:rFonts w:ascii="Times New Roman" w:hAnsi="Times New Roman" w:cs="Times New Roman"/>
          <w:sz w:val="24"/>
          <w:szCs w:val="24"/>
        </w:rPr>
        <w:t>на</w:t>
      </w:r>
      <w:r w:rsidRPr="005F2BB3">
        <w:rPr>
          <w:rFonts w:ascii="Times New Roman" w:hAnsi="Times New Roman" w:cs="Times New Roman"/>
          <w:spacing w:val="39"/>
          <w:sz w:val="24"/>
          <w:szCs w:val="24"/>
        </w:rPr>
        <w:t xml:space="preserve"> </w:t>
      </w:r>
      <w:r w:rsidRPr="005F2BB3">
        <w:rPr>
          <w:rFonts w:ascii="Times New Roman" w:hAnsi="Times New Roman" w:cs="Times New Roman"/>
          <w:sz w:val="24"/>
          <w:szCs w:val="24"/>
        </w:rPr>
        <w:t>учебные</w:t>
      </w:r>
      <w:r w:rsidRPr="005F2BB3">
        <w:rPr>
          <w:rFonts w:ascii="Times New Roman" w:hAnsi="Times New Roman" w:cs="Times New Roman"/>
          <w:spacing w:val="43"/>
          <w:sz w:val="24"/>
          <w:szCs w:val="24"/>
        </w:rPr>
        <w:t xml:space="preserve"> </w:t>
      </w:r>
      <w:r w:rsidRPr="005F2BB3">
        <w:rPr>
          <w:rFonts w:ascii="Times New Roman" w:hAnsi="Times New Roman" w:cs="Times New Roman"/>
          <w:sz w:val="24"/>
          <w:szCs w:val="24"/>
        </w:rPr>
        <w:t>сборы будет осуществляться</w:t>
      </w:r>
      <w:r w:rsidRPr="005F2BB3">
        <w:rPr>
          <w:rFonts w:ascii="Times New Roman" w:hAnsi="Times New Roman" w:cs="Times New Roman"/>
          <w:spacing w:val="42"/>
          <w:sz w:val="24"/>
          <w:szCs w:val="24"/>
        </w:rPr>
        <w:t xml:space="preserve"> </w:t>
      </w:r>
      <w:r w:rsidRPr="005F2BB3">
        <w:rPr>
          <w:rFonts w:ascii="Times New Roman" w:hAnsi="Times New Roman" w:cs="Times New Roman"/>
          <w:sz w:val="24"/>
          <w:szCs w:val="24"/>
        </w:rPr>
        <w:t>на</w:t>
      </w:r>
      <w:r w:rsidRPr="005F2BB3">
        <w:rPr>
          <w:rFonts w:ascii="Times New Roman" w:hAnsi="Times New Roman" w:cs="Times New Roman"/>
          <w:spacing w:val="41"/>
          <w:sz w:val="24"/>
          <w:szCs w:val="24"/>
        </w:rPr>
        <w:t xml:space="preserve"> </w:t>
      </w:r>
      <w:r w:rsidRPr="005F2BB3">
        <w:rPr>
          <w:rFonts w:ascii="Times New Roman" w:hAnsi="Times New Roman" w:cs="Times New Roman"/>
          <w:sz w:val="24"/>
          <w:szCs w:val="24"/>
        </w:rPr>
        <w:t>автобусах</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в</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сопровождении</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ГИБДД / железнодорожном транспорте: «__</w:t>
      </w:r>
      <w:proofErr w:type="gramStart"/>
      <w:r w:rsidRPr="005F2BB3">
        <w:rPr>
          <w:rFonts w:ascii="Times New Roman" w:hAnsi="Times New Roman" w:cs="Times New Roman"/>
          <w:sz w:val="24"/>
          <w:szCs w:val="24"/>
        </w:rPr>
        <w:t>_»_</w:t>
      </w:r>
      <w:proofErr w:type="gramEnd"/>
      <w:r w:rsidRPr="005F2BB3">
        <w:rPr>
          <w:rFonts w:ascii="Times New Roman" w:hAnsi="Times New Roman" w:cs="Times New Roman"/>
          <w:sz w:val="24"/>
          <w:szCs w:val="24"/>
        </w:rPr>
        <w:t>_______202</w:t>
      </w:r>
      <w:r w:rsidR="00672C01">
        <w:rPr>
          <w:rFonts w:ascii="Times New Roman" w:hAnsi="Times New Roman" w:cs="Times New Roman"/>
          <w:sz w:val="24"/>
          <w:szCs w:val="24"/>
        </w:rPr>
        <w:t>6</w:t>
      </w:r>
      <w:r w:rsidRPr="005F2BB3">
        <w:rPr>
          <w:rFonts w:ascii="Times New Roman" w:hAnsi="Times New Roman" w:cs="Times New Roman"/>
          <w:sz w:val="24"/>
          <w:szCs w:val="24"/>
        </w:rPr>
        <w:t xml:space="preserve"> г., прибытие «___»________202</w:t>
      </w:r>
      <w:r w:rsidR="00672C01">
        <w:rPr>
          <w:rFonts w:ascii="Times New Roman" w:hAnsi="Times New Roman" w:cs="Times New Roman"/>
          <w:sz w:val="24"/>
          <w:szCs w:val="24"/>
        </w:rPr>
        <w:t>6</w:t>
      </w:r>
      <w:r w:rsidRPr="005F2BB3">
        <w:rPr>
          <w:rFonts w:ascii="Times New Roman" w:hAnsi="Times New Roman" w:cs="Times New Roman"/>
          <w:sz w:val="24"/>
          <w:szCs w:val="24"/>
        </w:rPr>
        <w:t xml:space="preserve"> г. </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О</w:t>
      </w:r>
      <w:r w:rsidRPr="005F2BB3">
        <w:rPr>
          <w:rFonts w:ascii="Times New Roman" w:hAnsi="Times New Roman" w:cs="Times New Roman"/>
          <w:spacing w:val="-2"/>
          <w:sz w:val="24"/>
          <w:szCs w:val="24"/>
        </w:rPr>
        <w:t xml:space="preserve"> </w:t>
      </w:r>
      <w:r w:rsidRPr="005F2BB3">
        <w:rPr>
          <w:rFonts w:ascii="Times New Roman" w:hAnsi="Times New Roman" w:cs="Times New Roman"/>
          <w:sz w:val="24"/>
          <w:szCs w:val="24"/>
        </w:rPr>
        <w:t>месте организованного сбора участников сборов будет</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сообщено</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дополнительно.</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Во</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время</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проведения</w:t>
      </w:r>
      <w:r w:rsidRPr="005F2BB3">
        <w:rPr>
          <w:rFonts w:ascii="Times New Roman" w:hAnsi="Times New Roman" w:cs="Times New Roman"/>
          <w:spacing w:val="-2"/>
          <w:sz w:val="24"/>
          <w:szCs w:val="24"/>
        </w:rPr>
        <w:t xml:space="preserve"> </w:t>
      </w:r>
      <w:r w:rsidRPr="005F2BB3">
        <w:rPr>
          <w:rFonts w:ascii="Times New Roman" w:hAnsi="Times New Roman" w:cs="Times New Roman"/>
          <w:sz w:val="24"/>
          <w:szCs w:val="24"/>
        </w:rPr>
        <w:t>сборов</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учащихся</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сопровождают</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педагоги школы</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 К участию в учебных сборах привлекаются юноши, не имеющие освобождения от занятий по состоянию здоровья. </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 Для граждан, не прошедших учебные сборы по состоянию здоровья, в образовательном учреждении организуется теоретическое изучение материалов учебных сборов и сдача зачетов. </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Занятия проводят представители администрации учебных сборов, педагогические работники образовательных организаций, осуществляющие обучение граждан начальным знаниям в области обороны и их подготовку по основам военной службы совместно с военнослужащими, специально назначенными от воинских частей, и  инструкторами военно-патриотических клубов.</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Медицинское обеспечение обучающихся в период проведения учебных сборов осуществляется в установленном порядке штатными силами и средствами медицинской службы.</w:t>
      </w:r>
    </w:p>
    <w:p w:rsidR="00C83D0D"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 - При необходимости стационарного лечения обучающиеся могут направляться в ближайшие медицинские организации государственной и муниципальной систем здравоохранения, для чего каждый обучающийся должен иметь при себе страховой медицинский полис (копию) и согласие на медицинское вмешательство.</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 Результаты учебных сборов оцениваются в соответствии с рекомендациями по оценке результатов учебных сборов. </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lastRenderedPageBreak/>
        <w:t>- Общая оценка граждан, обучающихся в образовательной организации, заносится в классный журнал с пометкой «Учебные сборы», которая учитывается при выставлении итоговой оценки за весь курс обучения в образовательной организации по предмету «О</w:t>
      </w:r>
      <w:r w:rsidR="005323C0" w:rsidRPr="005F2BB3">
        <w:rPr>
          <w:rFonts w:ascii="Times New Roman" w:hAnsi="Times New Roman" w:cs="Times New Roman"/>
          <w:sz w:val="24"/>
          <w:szCs w:val="24"/>
        </w:rPr>
        <w:t>сновы безопасности и защиты Родины</w:t>
      </w:r>
      <w:r w:rsidRPr="005F2BB3">
        <w:rPr>
          <w:rFonts w:ascii="Times New Roman" w:hAnsi="Times New Roman" w:cs="Times New Roman"/>
          <w:sz w:val="24"/>
          <w:szCs w:val="24"/>
        </w:rPr>
        <w:t>»</w:t>
      </w:r>
      <w:r w:rsidR="005323C0" w:rsidRPr="005F2BB3">
        <w:rPr>
          <w:rFonts w:ascii="Times New Roman" w:hAnsi="Times New Roman" w:cs="Times New Roman"/>
          <w:sz w:val="24"/>
          <w:szCs w:val="24"/>
        </w:rPr>
        <w:t>.</w:t>
      </w:r>
      <w:r w:rsidRPr="005F2BB3">
        <w:rPr>
          <w:rFonts w:ascii="Times New Roman" w:hAnsi="Times New Roman" w:cs="Times New Roman"/>
          <w:sz w:val="24"/>
          <w:szCs w:val="24"/>
        </w:rPr>
        <w:t xml:space="preserve"> </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Гражданам, уклонившимся от учебных сборов, выставляется неудовлетворительная оценка за сборы.</w:t>
      </w:r>
    </w:p>
    <w:p w:rsidR="00197B74" w:rsidRPr="005F2BB3" w:rsidRDefault="0009299C" w:rsidP="008503D6">
      <w:pPr>
        <w:pStyle w:val="2"/>
        <w:ind w:right="11" w:firstLine="709"/>
        <w:contextualSpacing/>
        <w:jc w:val="both"/>
        <w:rPr>
          <w:rFonts w:ascii="Times New Roman" w:hAnsi="Times New Roman" w:cs="Times New Roman"/>
          <w:b/>
          <w:color w:val="auto"/>
          <w:sz w:val="24"/>
          <w:szCs w:val="24"/>
        </w:rPr>
      </w:pPr>
      <w:r w:rsidRPr="005F2BB3">
        <w:rPr>
          <w:rFonts w:ascii="Times New Roman" w:hAnsi="Times New Roman" w:cs="Times New Roman"/>
          <w:b/>
          <w:color w:val="auto"/>
          <w:sz w:val="24"/>
          <w:szCs w:val="24"/>
        </w:rPr>
        <w:t>Порядок</w:t>
      </w:r>
      <w:r w:rsidRPr="005F2BB3">
        <w:rPr>
          <w:rFonts w:ascii="Times New Roman" w:hAnsi="Times New Roman" w:cs="Times New Roman"/>
          <w:b/>
          <w:color w:val="auto"/>
          <w:spacing w:val="-6"/>
          <w:sz w:val="24"/>
          <w:szCs w:val="24"/>
        </w:rPr>
        <w:t xml:space="preserve"> </w:t>
      </w:r>
      <w:r w:rsidRPr="005F2BB3">
        <w:rPr>
          <w:rFonts w:ascii="Times New Roman" w:hAnsi="Times New Roman" w:cs="Times New Roman"/>
          <w:b/>
          <w:color w:val="auto"/>
          <w:sz w:val="24"/>
          <w:szCs w:val="24"/>
        </w:rPr>
        <w:t>выезда,</w:t>
      </w:r>
      <w:r w:rsidRPr="005F2BB3">
        <w:rPr>
          <w:rFonts w:ascii="Times New Roman" w:hAnsi="Times New Roman" w:cs="Times New Roman"/>
          <w:b/>
          <w:color w:val="auto"/>
          <w:spacing w:val="-2"/>
          <w:sz w:val="24"/>
          <w:szCs w:val="24"/>
        </w:rPr>
        <w:t xml:space="preserve"> </w:t>
      </w:r>
      <w:r w:rsidRPr="005F2BB3">
        <w:rPr>
          <w:rFonts w:ascii="Times New Roman" w:hAnsi="Times New Roman" w:cs="Times New Roman"/>
          <w:b/>
          <w:color w:val="auto"/>
          <w:sz w:val="24"/>
          <w:szCs w:val="24"/>
        </w:rPr>
        <w:t>прибытия</w:t>
      </w:r>
      <w:r w:rsidRPr="005F2BB3">
        <w:rPr>
          <w:rFonts w:ascii="Times New Roman" w:hAnsi="Times New Roman" w:cs="Times New Roman"/>
          <w:b/>
          <w:color w:val="auto"/>
          <w:spacing w:val="-2"/>
          <w:sz w:val="24"/>
          <w:szCs w:val="24"/>
        </w:rPr>
        <w:t xml:space="preserve"> </w:t>
      </w:r>
      <w:r w:rsidRPr="005F2BB3">
        <w:rPr>
          <w:rFonts w:ascii="Times New Roman" w:hAnsi="Times New Roman" w:cs="Times New Roman"/>
          <w:b/>
          <w:color w:val="auto"/>
          <w:sz w:val="24"/>
          <w:szCs w:val="24"/>
        </w:rPr>
        <w:t>и</w:t>
      </w:r>
      <w:r w:rsidRPr="005F2BB3">
        <w:rPr>
          <w:rFonts w:ascii="Times New Roman" w:hAnsi="Times New Roman" w:cs="Times New Roman"/>
          <w:b/>
          <w:color w:val="auto"/>
          <w:spacing w:val="-3"/>
          <w:sz w:val="24"/>
          <w:szCs w:val="24"/>
        </w:rPr>
        <w:t xml:space="preserve"> </w:t>
      </w:r>
      <w:r w:rsidRPr="005F2BB3">
        <w:rPr>
          <w:rFonts w:ascii="Times New Roman" w:hAnsi="Times New Roman" w:cs="Times New Roman"/>
          <w:b/>
          <w:color w:val="auto"/>
          <w:sz w:val="24"/>
          <w:szCs w:val="24"/>
        </w:rPr>
        <w:t>размещения.</w:t>
      </w:r>
      <w:r w:rsidRPr="005F2BB3">
        <w:rPr>
          <w:rFonts w:ascii="Times New Roman" w:hAnsi="Times New Roman" w:cs="Times New Roman"/>
          <w:b/>
          <w:color w:val="auto"/>
          <w:spacing w:val="-4"/>
          <w:sz w:val="24"/>
          <w:szCs w:val="24"/>
        </w:rPr>
        <w:t xml:space="preserve"> </w:t>
      </w:r>
      <w:r w:rsidRPr="005F2BB3">
        <w:rPr>
          <w:rFonts w:ascii="Times New Roman" w:hAnsi="Times New Roman" w:cs="Times New Roman"/>
          <w:b/>
          <w:color w:val="auto"/>
          <w:sz w:val="24"/>
          <w:szCs w:val="24"/>
        </w:rPr>
        <w:t>Распорядок</w:t>
      </w:r>
      <w:r w:rsidRPr="005F2BB3">
        <w:rPr>
          <w:rFonts w:ascii="Times New Roman" w:hAnsi="Times New Roman" w:cs="Times New Roman"/>
          <w:b/>
          <w:color w:val="auto"/>
          <w:spacing w:val="-3"/>
          <w:sz w:val="24"/>
          <w:szCs w:val="24"/>
        </w:rPr>
        <w:t xml:space="preserve"> </w:t>
      </w:r>
      <w:r w:rsidRPr="005F2BB3">
        <w:rPr>
          <w:rFonts w:ascii="Times New Roman" w:hAnsi="Times New Roman" w:cs="Times New Roman"/>
          <w:b/>
          <w:color w:val="auto"/>
          <w:sz w:val="24"/>
          <w:szCs w:val="24"/>
        </w:rPr>
        <w:t>дня,</w:t>
      </w:r>
      <w:r w:rsidRPr="005F2BB3">
        <w:rPr>
          <w:rFonts w:ascii="Times New Roman" w:hAnsi="Times New Roman" w:cs="Times New Roman"/>
          <w:b/>
          <w:color w:val="auto"/>
          <w:spacing w:val="-2"/>
          <w:sz w:val="24"/>
          <w:szCs w:val="24"/>
        </w:rPr>
        <w:t xml:space="preserve"> </w:t>
      </w:r>
      <w:r w:rsidRPr="005F2BB3">
        <w:rPr>
          <w:rFonts w:ascii="Times New Roman" w:hAnsi="Times New Roman" w:cs="Times New Roman"/>
          <w:b/>
          <w:color w:val="auto"/>
          <w:sz w:val="24"/>
          <w:szCs w:val="24"/>
        </w:rPr>
        <w:t>условия</w:t>
      </w:r>
      <w:r w:rsidRPr="005F2BB3">
        <w:rPr>
          <w:rFonts w:ascii="Times New Roman" w:hAnsi="Times New Roman" w:cs="Times New Roman"/>
          <w:b/>
          <w:color w:val="auto"/>
          <w:spacing w:val="-4"/>
          <w:sz w:val="24"/>
          <w:szCs w:val="24"/>
        </w:rPr>
        <w:t xml:space="preserve"> </w:t>
      </w:r>
      <w:r w:rsidRPr="005F2BB3">
        <w:rPr>
          <w:rFonts w:ascii="Times New Roman" w:hAnsi="Times New Roman" w:cs="Times New Roman"/>
          <w:b/>
          <w:color w:val="auto"/>
          <w:sz w:val="24"/>
          <w:szCs w:val="24"/>
        </w:rPr>
        <w:t>проживания.</w:t>
      </w:r>
    </w:p>
    <w:p w:rsidR="00197B74" w:rsidRPr="005F2BB3" w:rsidRDefault="0009299C" w:rsidP="008503D6">
      <w:pPr>
        <w:pStyle w:val="af6"/>
        <w:widowControl w:val="0"/>
        <w:numPr>
          <w:ilvl w:val="0"/>
          <w:numId w:val="27"/>
        </w:numPr>
        <w:tabs>
          <w:tab w:val="left" w:pos="267"/>
        </w:tabs>
        <w:ind w:left="0" w:right="104" w:firstLine="709"/>
        <w:jc w:val="both"/>
        <w:rPr>
          <w:szCs w:val="24"/>
        </w:rPr>
      </w:pPr>
      <w:r w:rsidRPr="005F2BB3">
        <w:rPr>
          <w:szCs w:val="24"/>
        </w:rPr>
        <w:t>Отъезд</w:t>
      </w:r>
      <w:r w:rsidRPr="005F2BB3">
        <w:rPr>
          <w:spacing w:val="1"/>
          <w:szCs w:val="24"/>
        </w:rPr>
        <w:t xml:space="preserve"> </w:t>
      </w:r>
      <w:r w:rsidRPr="005F2BB3">
        <w:rPr>
          <w:szCs w:val="24"/>
        </w:rPr>
        <w:t>в соответствии с</w:t>
      </w:r>
      <w:r w:rsidRPr="005F2BB3">
        <w:rPr>
          <w:spacing w:val="1"/>
          <w:szCs w:val="24"/>
        </w:rPr>
        <w:t xml:space="preserve"> </w:t>
      </w:r>
      <w:r w:rsidRPr="005F2BB3">
        <w:rPr>
          <w:szCs w:val="24"/>
        </w:rPr>
        <w:t>местом и временем, указанным</w:t>
      </w:r>
      <w:r w:rsidRPr="005F2BB3">
        <w:rPr>
          <w:spacing w:val="1"/>
          <w:szCs w:val="24"/>
        </w:rPr>
        <w:t xml:space="preserve"> </w:t>
      </w:r>
      <w:r w:rsidRPr="005F2BB3">
        <w:rPr>
          <w:szCs w:val="24"/>
        </w:rPr>
        <w:t>в предписании. Соблюдение</w:t>
      </w:r>
      <w:r w:rsidRPr="005F2BB3">
        <w:rPr>
          <w:spacing w:val="1"/>
          <w:szCs w:val="24"/>
        </w:rPr>
        <w:t xml:space="preserve"> </w:t>
      </w:r>
      <w:r w:rsidRPr="005F2BB3">
        <w:rPr>
          <w:szCs w:val="24"/>
        </w:rPr>
        <w:t>мер</w:t>
      </w:r>
      <w:r w:rsidRPr="005F2BB3">
        <w:rPr>
          <w:spacing w:val="1"/>
          <w:szCs w:val="24"/>
        </w:rPr>
        <w:t xml:space="preserve"> </w:t>
      </w:r>
      <w:proofErr w:type="gramStart"/>
      <w:r w:rsidRPr="005F2BB3">
        <w:rPr>
          <w:szCs w:val="24"/>
        </w:rPr>
        <w:t xml:space="preserve">безопасности </w:t>
      </w:r>
      <w:r w:rsidRPr="005F2BB3">
        <w:rPr>
          <w:spacing w:val="-52"/>
          <w:szCs w:val="24"/>
        </w:rPr>
        <w:t xml:space="preserve"> </w:t>
      </w:r>
      <w:r w:rsidRPr="005F2BB3">
        <w:rPr>
          <w:szCs w:val="24"/>
        </w:rPr>
        <w:t>при</w:t>
      </w:r>
      <w:proofErr w:type="gramEnd"/>
      <w:r w:rsidRPr="005F2BB3">
        <w:rPr>
          <w:spacing w:val="-2"/>
          <w:szCs w:val="24"/>
        </w:rPr>
        <w:t xml:space="preserve"> </w:t>
      </w:r>
      <w:r w:rsidRPr="005F2BB3">
        <w:rPr>
          <w:szCs w:val="24"/>
        </w:rPr>
        <w:t>движении на</w:t>
      </w:r>
      <w:r w:rsidRPr="005F2BB3">
        <w:rPr>
          <w:spacing w:val="-2"/>
          <w:szCs w:val="24"/>
        </w:rPr>
        <w:t xml:space="preserve"> </w:t>
      </w:r>
      <w:r w:rsidRPr="005F2BB3">
        <w:rPr>
          <w:szCs w:val="24"/>
        </w:rPr>
        <w:t>автомобильном транспорте.</w:t>
      </w:r>
    </w:p>
    <w:p w:rsidR="00197B74" w:rsidRPr="005F2BB3" w:rsidRDefault="0009299C" w:rsidP="008503D6">
      <w:pPr>
        <w:pStyle w:val="af6"/>
        <w:widowControl w:val="0"/>
        <w:numPr>
          <w:ilvl w:val="0"/>
          <w:numId w:val="27"/>
        </w:numPr>
        <w:tabs>
          <w:tab w:val="left" w:pos="267"/>
        </w:tabs>
        <w:ind w:left="0" w:firstLine="709"/>
        <w:jc w:val="both"/>
        <w:rPr>
          <w:szCs w:val="24"/>
        </w:rPr>
      </w:pPr>
      <w:r w:rsidRPr="005F2BB3">
        <w:rPr>
          <w:szCs w:val="24"/>
        </w:rPr>
        <w:t>Встреча</w:t>
      </w:r>
      <w:r w:rsidRPr="005F2BB3">
        <w:rPr>
          <w:spacing w:val="-2"/>
          <w:szCs w:val="24"/>
        </w:rPr>
        <w:t xml:space="preserve"> </w:t>
      </w:r>
      <w:r w:rsidRPr="005F2BB3">
        <w:rPr>
          <w:szCs w:val="24"/>
        </w:rPr>
        <w:t>автобусов</w:t>
      </w:r>
      <w:r w:rsidRPr="005F2BB3">
        <w:rPr>
          <w:spacing w:val="-1"/>
          <w:szCs w:val="24"/>
        </w:rPr>
        <w:t xml:space="preserve"> </w:t>
      </w:r>
      <w:r w:rsidRPr="005F2BB3">
        <w:rPr>
          <w:szCs w:val="24"/>
        </w:rPr>
        <w:t>руководством</w:t>
      </w:r>
      <w:r w:rsidRPr="005F2BB3">
        <w:rPr>
          <w:spacing w:val="52"/>
          <w:szCs w:val="24"/>
        </w:rPr>
        <w:t xml:space="preserve"> </w:t>
      </w:r>
      <w:r w:rsidR="00445228" w:rsidRPr="005F2BB3">
        <w:rPr>
          <w:bCs/>
          <w:szCs w:val="28"/>
        </w:rPr>
        <w:t>Архангельского регионального учебно-методического военно-патриотического центра (лагеря) круглогодичного действия «Авангард»</w:t>
      </w:r>
      <w:r w:rsidRPr="005F2BB3">
        <w:rPr>
          <w:szCs w:val="24"/>
        </w:rPr>
        <w:t>.</w:t>
      </w:r>
    </w:p>
    <w:p w:rsidR="00197B74" w:rsidRPr="005F2BB3" w:rsidRDefault="0009299C" w:rsidP="008503D6">
      <w:pPr>
        <w:pStyle w:val="af6"/>
        <w:widowControl w:val="0"/>
        <w:numPr>
          <w:ilvl w:val="0"/>
          <w:numId w:val="27"/>
        </w:numPr>
        <w:tabs>
          <w:tab w:val="left" w:pos="267"/>
        </w:tabs>
        <w:ind w:left="0" w:right="110" w:firstLine="709"/>
        <w:jc w:val="both"/>
        <w:rPr>
          <w:szCs w:val="24"/>
        </w:rPr>
      </w:pPr>
      <w:r w:rsidRPr="005F2BB3">
        <w:rPr>
          <w:szCs w:val="24"/>
        </w:rPr>
        <w:t xml:space="preserve">Осмотр личных вещей юношей на отсутствие спиртных напитков и наркотических средств в присутствии педагогов школы. </w:t>
      </w:r>
    </w:p>
    <w:p w:rsidR="00197B74" w:rsidRPr="005F2BB3" w:rsidRDefault="0009299C" w:rsidP="008503D6">
      <w:pPr>
        <w:pStyle w:val="af6"/>
        <w:widowControl w:val="0"/>
        <w:numPr>
          <w:ilvl w:val="0"/>
          <w:numId w:val="27"/>
        </w:numPr>
        <w:tabs>
          <w:tab w:val="left" w:pos="267"/>
        </w:tabs>
        <w:ind w:left="0" w:right="110" w:firstLine="709"/>
        <w:jc w:val="both"/>
        <w:rPr>
          <w:szCs w:val="24"/>
        </w:rPr>
      </w:pPr>
      <w:r w:rsidRPr="005F2BB3">
        <w:rPr>
          <w:szCs w:val="24"/>
        </w:rPr>
        <w:t>Сдача документов, инструктаж по соблюдению мер безопасности.</w:t>
      </w:r>
    </w:p>
    <w:p w:rsidR="0034726C" w:rsidRPr="005F2BB3" w:rsidRDefault="0009299C" w:rsidP="008503D6">
      <w:pPr>
        <w:jc w:val="both"/>
        <w:rPr>
          <w:rFonts w:ascii="Times New Roman" w:hAnsi="Times New Roman" w:cs="Times New Roman"/>
          <w:bCs/>
          <w:sz w:val="24"/>
          <w:szCs w:val="24"/>
        </w:rPr>
      </w:pPr>
      <w:r w:rsidRPr="005F2BB3">
        <w:rPr>
          <w:rFonts w:ascii="Times New Roman" w:hAnsi="Times New Roman" w:cs="Times New Roman"/>
          <w:szCs w:val="24"/>
        </w:rPr>
        <w:t xml:space="preserve">Общее построение участников сборов, доведение правил поведения на территории </w:t>
      </w:r>
      <w:r w:rsidR="0034726C" w:rsidRPr="005F2BB3">
        <w:rPr>
          <w:rFonts w:ascii="Times New Roman" w:hAnsi="Times New Roman" w:cs="Times New Roman"/>
          <w:bCs/>
          <w:sz w:val="24"/>
          <w:szCs w:val="28"/>
        </w:rPr>
        <w:t xml:space="preserve">Архангельского регионального учебно-методического военно-патриотического центра (лагеря) круглогодичного действия «Авангард» </w:t>
      </w:r>
    </w:p>
    <w:p w:rsidR="00197B74" w:rsidRPr="005F2BB3" w:rsidRDefault="00445228" w:rsidP="008503D6">
      <w:pPr>
        <w:pStyle w:val="af6"/>
        <w:widowControl w:val="0"/>
        <w:numPr>
          <w:ilvl w:val="0"/>
          <w:numId w:val="27"/>
        </w:numPr>
        <w:tabs>
          <w:tab w:val="left" w:pos="267"/>
        </w:tabs>
        <w:ind w:left="0" w:right="1061" w:firstLine="709"/>
        <w:jc w:val="both"/>
        <w:rPr>
          <w:szCs w:val="24"/>
        </w:rPr>
      </w:pPr>
      <w:r w:rsidRPr="005F2BB3">
        <w:rPr>
          <w:szCs w:val="24"/>
        </w:rPr>
        <w:t>Т</w:t>
      </w:r>
      <w:r w:rsidR="0009299C" w:rsidRPr="005F2BB3">
        <w:rPr>
          <w:szCs w:val="24"/>
        </w:rPr>
        <w:t>ребований мер безопасности.</w:t>
      </w:r>
    </w:p>
    <w:p w:rsidR="00197B74" w:rsidRPr="005F2BB3" w:rsidRDefault="0009299C" w:rsidP="008503D6">
      <w:pPr>
        <w:pStyle w:val="af6"/>
        <w:widowControl w:val="0"/>
        <w:numPr>
          <w:ilvl w:val="0"/>
          <w:numId w:val="27"/>
        </w:numPr>
        <w:tabs>
          <w:tab w:val="left" w:pos="267"/>
        </w:tabs>
        <w:ind w:left="0" w:right="1061" w:firstLine="709"/>
        <w:jc w:val="both"/>
        <w:rPr>
          <w:szCs w:val="24"/>
        </w:rPr>
      </w:pPr>
      <w:r w:rsidRPr="005F2BB3">
        <w:rPr>
          <w:szCs w:val="24"/>
        </w:rPr>
        <w:t>Формирование учебных взводов (в среднем по 30 человек). Учащиеся школы распределяются в один взвод.</w:t>
      </w:r>
      <w:r w:rsidRPr="005F2BB3">
        <w:rPr>
          <w:spacing w:val="-52"/>
          <w:szCs w:val="24"/>
        </w:rPr>
        <w:t xml:space="preserve"> </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7. Размещение</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в спальных корпусах.</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8. Ежедневные</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занятия</w:t>
      </w:r>
      <w:r w:rsidRPr="005F2BB3">
        <w:rPr>
          <w:rFonts w:ascii="Times New Roman" w:hAnsi="Times New Roman" w:cs="Times New Roman"/>
          <w:spacing w:val="-2"/>
          <w:sz w:val="24"/>
          <w:szCs w:val="24"/>
        </w:rPr>
        <w:t xml:space="preserve"> </w:t>
      </w:r>
      <w:r w:rsidRPr="005F2BB3">
        <w:rPr>
          <w:rFonts w:ascii="Times New Roman" w:hAnsi="Times New Roman" w:cs="Times New Roman"/>
          <w:sz w:val="24"/>
          <w:szCs w:val="24"/>
        </w:rPr>
        <w:t>(6-8</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уроков)</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с</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перерывом на</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обед и ужин.</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Урок</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w:t>
      </w:r>
      <w:r w:rsidRPr="005F2BB3">
        <w:rPr>
          <w:rFonts w:ascii="Times New Roman" w:hAnsi="Times New Roman" w:cs="Times New Roman"/>
          <w:spacing w:val="-4"/>
          <w:sz w:val="24"/>
          <w:szCs w:val="24"/>
        </w:rPr>
        <w:t xml:space="preserve"> </w:t>
      </w:r>
      <w:r w:rsidRPr="005F2BB3">
        <w:rPr>
          <w:rFonts w:ascii="Times New Roman" w:hAnsi="Times New Roman" w:cs="Times New Roman"/>
          <w:sz w:val="24"/>
          <w:szCs w:val="24"/>
        </w:rPr>
        <w:t>45 мин.,</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10</w:t>
      </w:r>
      <w:r w:rsidRPr="005F2BB3">
        <w:rPr>
          <w:rFonts w:ascii="Times New Roman" w:hAnsi="Times New Roman" w:cs="Times New Roman"/>
          <w:spacing w:val="-4"/>
          <w:sz w:val="24"/>
          <w:szCs w:val="24"/>
        </w:rPr>
        <w:t xml:space="preserve"> </w:t>
      </w:r>
      <w:r w:rsidRPr="005F2BB3">
        <w:rPr>
          <w:rFonts w:ascii="Times New Roman" w:hAnsi="Times New Roman" w:cs="Times New Roman"/>
          <w:sz w:val="24"/>
          <w:szCs w:val="24"/>
        </w:rPr>
        <w:t>мин</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перерыв.</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 xml:space="preserve">9. Расписание занятий на все дни вывешено в спальных помещениях и дано в приказе на проведение </w:t>
      </w:r>
      <w:proofErr w:type="gramStart"/>
      <w:r w:rsidRPr="005F2BB3">
        <w:rPr>
          <w:rFonts w:ascii="Times New Roman" w:hAnsi="Times New Roman" w:cs="Times New Roman"/>
          <w:sz w:val="24"/>
          <w:szCs w:val="24"/>
        </w:rPr>
        <w:t xml:space="preserve">сборов </w:t>
      </w:r>
      <w:r w:rsidRPr="005F2BB3">
        <w:rPr>
          <w:rFonts w:ascii="Times New Roman" w:hAnsi="Times New Roman" w:cs="Times New Roman"/>
          <w:spacing w:val="-52"/>
          <w:sz w:val="24"/>
          <w:szCs w:val="24"/>
        </w:rPr>
        <w:t xml:space="preserve"> </w:t>
      </w:r>
      <w:r w:rsidRPr="005F2BB3">
        <w:rPr>
          <w:rFonts w:ascii="Times New Roman" w:hAnsi="Times New Roman" w:cs="Times New Roman"/>
          <w:sz w:val="24"/>
          <w:szCs w:val="24"/>
        </w:rPr>
        <w:t>(</w:t>
      </w:r>
      <w:proofErr w:type="gramEnd"/>
      <w:r w:rsidRPr="005F2BB3">
        <w:rPr>
          <w:rFonts w:ascii="Times New Roman" w:hAnsi="Times New Roman" w:cs="Times New Roman"/>
          <w:sz w:val="24"/>
          <w:szCs w:val="24"/>
        </w:rPr>
        <w:t>примерное).</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10. В</w:t>
      </w:r>
      <w:r w:rsidRPr="005F2BB3">
        <w:rPr>
          <w:rFonts w:ascii="Times New Roman" w:hAnsi="Times New Roman" w:cs="Times New Roman"/>
          <w:spacing w:val="14"/>
          <w:sz w:val="24"/>
          <w:szCs w:val="24"/>
        </w:rPr>
        <w:t xml:space="preserve"> </w:t>
      </w:r>
      <w:r w:rsidRPr="005F2BB3">
        <w:rPr>
          <w:rFonts w:ascii="Times New Roman" w:hAnsi="Times New Roman" w:cs="Times New Roman"/>
          <w:sz w:val="24"/>
          <w:szCs w:val="24"/>
        </w:rPr>
        <w:t>вечернее</w:t>
      </w:r>
      <w:r w:rsidRPr="005F2BB3">
        <w:rPr>
          <w:rFonts w:ascii="Times New Roman" w:hAnsi="Times New Roman" w:cs="Times New Roman"/>
          <w:spacing w:val="17"/>
          <w:sz w:val="24"/>
          <w:szCs w:val="24"/>
        </w:rPr>
        <w:t xml:space="preserve"> </w:t>
      </w:r>
      <w:r w:rsidRPr="005F2BB3">
        <w:rPr>
          <w:rFonts w:ascii="Times New Roman" w:hAnsi="Times New Roman" w:cs="Times New Roman"/>
          <w:sz w:val="24"/>
          <w:szCs w:val="24"/>
        </w:rPr>
        <w:t>время</w:t>
      </w:r>
      <w:r w:rsidRPr="005F2BB3">
        <w:rPr>
          <w:rFonts w:ascii="Times New Roman" w:hAnsi="Times New Roman" w:cs="Times New Roman"/>
          <w:spacing w:val="15"/>
          <w:sz w:val="24"/>
          <w:szCs w:val="24"/>
        </w:rPr>
        <w:t xml:space="preserve"> </w:t>
      </w:r>
      <w:r w:rsidRPr="005F2BB3">
        <w:rPr>
          <w:rFonts w:ascii="Times New Roman" w:hAnsi="Times New Roman" w:cs="Times New Roman"/>
          <w:sz w:val="24"/>
          <w:szCs w:val="24"/>
        </w:rPr>
        <w:t>проводится</w:t>
      </w:r>
      <w:r w:rsidRPr="005F2BB3">
        <w:rPr>
          <w:rFonts w:ascii="Times New Roman" w:hAnsi="Times New Roman" w:cs="Times New Roman"/>
          <w:spacing w:val="15"/>
          <w:sz w:val="24"/>
          <w:szCs w:val="24"/>
        </w:rPr>
        <w:t xml:space="preserve"> </w:t>
      </w:r>
      <w:r w:rsidRPr="005F2BB3">
        <w:rPr>
          <w:rFonts w:ascii="Times New Roman" w:hAnsi="Times New Roman" w:cs="Times New Roman"/>
          <w:sz w:val="24"/>
          <w:szCs w:val="24"/>
        </w:rPr>
        <w:t>спортивно-массовая</w:t>
      </w:r>
      <w:r w:rsidRPr="005F2BB3">
        <w:rPr>
          <w:rFonts w:ascii="Times New Roman" w:hAnsi="Times New Roman" w:cs="Times New Roman"/>
          <w:spacing w:val="15"/>
          <w:sz w:val="24"/>
          <w:szCs w:val="24"/>
        </w:rPr>
        <w:t xml:space="preserve"> </w:t>
      </w:r>
      <w:r w:rsidRPr="005F2BB3">
        <w:rPr>
          <w:rFonts w:ascii="Times New Roman" w:hAnsi="Times New Roman" w:cs="Times New Roman"/>
          <w:sz w:val="24"/>
          <w:szCs w:val="24"/>
        </w:rPr>
        <w:t>работа</w:t>
      </w:r>
      <w:r w:rsidRPr="005F2BB3">
        <w:rPr>
          <w:rFonts w:ascii="Times New Roman" w:hAnsi="Times New Roman" w:cs="Times New Roman"/>
          <w:spacing w:val="16"/>
          <w:sz w:val="24"/>
          <w:szCs w:val="24"/>
        </w:rPr>
        <w:t xml:space="preserve"> </w:t>
      </w:r>
      <w:r w:rsidRPr="005F2BB3">
        <w:rPr>
          <w:rFonts w:ascii="Times New Roman" w:hAnsi="Times New Roman" w:cs="Times New Roman"/>
          <w:sz w:val="24"/>
          <w:szCs w:val="24"/>
        </w:rPr>
        <w:t>и</w:t>
      </w:r>
      <w:r w:rsidRPr="005F2BB3">
        <w:rPr>
          <w:rFonts w:ascii="Times New Roman" w:hAnsi="Times New Roman" w:cs="Times New Roman"/>
          <w:spacing w:val="16"/>
          <w:sz w:val="24"/>
          <w:szCs w:val="24"/>
        </w:rPr>
        <w:t xml:space="preserve"> </w:t>
      </w:r>
      <w:r w:rsidRPr="005F2BB3">
        <w:rPr>
          <w:rFonts w:ascii="Times New Roman" w:hAnsi="Times New Roman" w:cs="Times New Roman"/>
          <w:sz w:val="24"/>
          <w:szCs w:val="24"/>
        </w:rPr>
        <w:t>соревнования</w:t>
      </w:r>
      <w:r w:rsidRPr="005F2BB3">
        <w:rPr>
          <w:rFonts w:ascii="Times New Roman" w:hAnsi="Times New Roman" w:cs="Times New Roman"/>
          <w:spacing w:val="13"/>
          <w:sz w:val="24"/>
          <w:szCs w:val="24"/>
        </w:rPr>
        <w:t xml:space="preserve"> </w:t>
      </w:r>
      <w:r w:rsidRPr="005F2BB3">
        <w:rPr>
          <w:rFonts w:ascii="Times New Roman" w:hAnsi="Times New Roman" w:cs="Times New Roman"/>
          <w:sz w:val="24"/>
          <w:szCs w:val="24"/>
        </w:rPr>
        <w:t>(волейбол,</w:t>
      </w:r>
      <w:r w:rsidRPr="005F2BB3">
        <w:rPr>
          <w:rFonts w:ascii="Times New Roman" w:hAnsi="Times New Roman" w:cs="Times New Roman"/>
          <w:spacing w:val="16"/>
          <w:sz w:val="24"/>
          <w:szCs w:val="24"/>
        </w:rPr>
        <w:t xml:space="preserve"> </w:t>
      </w:r>
      <w:r w:rsidRPr="005F2BB3">
        <w:rPr>
          <w:rFonts w:ascii="Times New Roman" w:hAnsi="Times New Roman" w:cs="Times New Roman"/>
          <w:sz w:val="24"/>
          <w:szCs w:val="24"/>
        </w:rPr>
        <w:t>настольный</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теннис, армреслинг,</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шахматы, просмотр патриотических фильмов).</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11. Питание</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пятиразовое</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по нормам общевойскового пайка (с собой</w:t>
      </w:r>
      <w:r w:rsidRPr="005F2BB3">
        <w:rPr>
          <w:rFonts w:ascii="Times New Roman" w:hAnsi="Times New Roman" w:cs="Times New Roman"/>
          <w:spacing w:val="-4"/>
          <w:sz w:val="24"/>
          <w:szCs w:val="24"/>
        </w:rPr>
        <w:t xml:space="preserve"> </w:t>
      </w:r>
      <w:r w:rsidRPr="005F2BB3">
        <w:rPr>
          <w:rFonts w:ascii="Times New Roman" w:hAnsi="Times New Roman" w:cs="Times New Roman"/>
          <w:sz w:val="24"/>
          <w:szCs w:val="24"/>
        </w:rPr>
        <w:t>еду</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не</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брать).</w:t>
      </w:r>
    </w:p>
    <w:p w:rsidR="00197B74" w:rsidRPr="005F2BB3" w:rsidRDefault="0009299C" w:rsidP="008503D6">
      <w:pPr>
        <w:ind w:firstLine="709"/>
        <w:contextualSpacing/>
        <w:jc w:val="both"/>
        <w:rPr>
          <w:rFonts w:ascii="Times New Roman" w:hAnsi="Times New Roman" w:cs="Times New Roman"/>
          <w:spacing w:val="-2"/>
          <w:sz w:val="24"/>
          <w:szCs w:val="24"/>
        </w:rPr>
      </w:pPr>
      <w:r w:rsidRPr="005F2BB3">
        <w:rPr>
          <w:rFonts w:ascii="Times New Roman" w:hAnsi="Times New Roman" w:cs="Times New Roman"/>
          <w:sz w:val="24"/>
          <w:szCs w:val="24"/>
        </w:rPr>
        <w:t>12. Распорядок</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дня</w:t>
      </w:r>
      <w:r w:rsidRPr="005F2BB3">
        <w:rPr>
          <w:rFonts w:ascii="Times New Roman" w:hAnsi="Times New Roman" w:cs="Times New Roman"/>
          <w:spacing w:val="-2"/>
          <w:sz w:val="24"/>
          <w:szCs w:val="24"/>
        </w:rPr>
        <w:t xml:space="preserve"> </w:t>
      </w:r>
      <w:r w:rsidRPr="005F2BB3">
        <w:rPr>
          <w:rFonts w:ascii="Times New Roman" w:hAnsi="Times New Roman" w:cs="Times New Roman"/>
          <w:sz w:val="24"/>
          <w:szCs w:val="24"/>
        </w:rPr>
        <w:t>утвержден</w:t>
      </w:r>
      <w:r w:rsidRPr="005F2BB3">
        <w:rPr>
          <w:rFonts w:ascii="Times New Roman" w:hAnsi="Times New Roman" w:cs="Times New Roman"/>
          <w:spacing w:val="-4"/>
          <w:sz w:val="24"/>
          <w:szCs w:val="24"/>
        </w:rPr>
        <w:t xml:space="preserve"> </w:t>
      </w:r>
      <w:r w:rsidRPr="005F2BB3">
        <w:rPr>
          <w:rFonts w:ascii="Times New Roman" w:hAnsi="Times New Roman" w:cs="Times New Roman"/>
          <w:sz w:val="24"/>
          <w:szCs w:val="24"/>
        </w:rPr>
        <w:t xml:space="preserve">руководителем </w:t>
      </w:r>
      <w:r w:rsidR="0034726C" w:rsidRPr="005F2BB3">
        <w:rPr>
          <w:rFonts w:ascii="Times New Roman" w:hAnsi="Times New Roman" w:cs="Times New Roman"/>
          <w:bCs/>
          <w:sz w:val="24"/>
          <w:szCs w:val="28"/>
        </w:rPr>
        <w:t>Архангельского регионального учебно-методического военно-патриотического центра (лагеря) круглогодичного действия «Авангард»</w:t>
      </w:r>
      <w:r w:rsidRPr="005F2BB3">
        <w:rPr>
          <w:rFonts w:ascii="Times New Roman" w:hAnsi="Times New Roman" w:cs="Times New Roman"/>
          <w:sz w:val="24"/>
          <w:szCs w:val="24"/>
        </w:rPr>
        <w:t>.</w:t>
      </w:r>
    </w:p>
    <w:p w:rsidR="00197B74" w:rsidRPr="005F2BB3" w:rsidRDefault="0009299C" w:rsidP="008503D6">
      <w:pPr>
        <w:ind w:firstLine="709"/>
        <w:contextualSpacing/>
        <w:jc w:val="both"/>
        <w:rPr>
          <w:rFonts w:ascii="Times New Roman" w:hAnsi="Times New Roman" w:cs="Times New Roman"/>
          <w:sz w:val="24"/>
          <w:szCs w:val="24"/>
        </w:rPr>
      </w:pPr>
      <w:r w:rsidRPr="005F2BB3">
        <w:rPr>
          <w:rFonts w:ascii="Times New Roman" w:hAnsi="Times New Roman" w:cs="Times New Roman"/>
          <w:sz w:val="24"/>
          <w:szCs w:val="24"/>
        </w:rPr>
        <w:t>13. У</w:t>
      </w:r>
      <w:r w:rsidRPr="005F2BB3">
        <w:rPr>
          <w:rFonts w:ascii="Times New Roman" w:hAnsi="Times New Roman" w:cs="Times New Roman"/>
          <w:spacing w:val="-2"/>
          <w:sz w:val="24"/>
          <w:szCs w:val="24"/>
        </w:rPr>
        <w:t xml:space="preserve"> </w:t>
      </w:r>
      <w:r w:rsidRPr="005F2BB3">
        <w:rPr>
          <w:rFonts w:ascii="Times New Roman" w:hAnsi="Times New Roman" w:cs="Times New Roman"/>
          <w:sz w:val="24"/>
          <w:szCs w:val="24"/>
        </w:rPr>
        <w:t>каждого</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ученика</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должны</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быть:</w:t>
      </w:r>
    </w:p>
    <w:p w:rsidR="00197B74" w:rsidRPr="005F2BB3" w:rsidRDefault="0009299C" w:rsidP="008503D6">
      <w:pPr>
        <w:pStyle w:val="im-mess"/>
        <w:spacing w:before="0" w:beforeAutospacing="0" w:after="0" w:afterAutospacing="0"/>
        <w:ind w:right="105"/>
        <w:contextualSpacing/>
      </w:pPr>
      <w:r w:rsidRPr="005F2BB3">
        <w:t xml:space="preserve">Документы: </w:t>
      </w:r>
    </w:p>
    <w:p w:rsidR="00197B74" w:rsidRPr="005F2BB3" w:rsidRDefault="0009299C" w:rsidP="008503D6">
      <w:pPr>
        <w:pStyle w:val="im-mess"/>
        <w:numPr>
          <w:ilvl w:val="0"/>
          <w:numId w:val="15"/>
        </w:numPr>
        <w:tabs>
          <w:tab w:val="num" w:pos="851"/>
        </w:tabs>
        <w:spacing w:before="0" w:beforeAutospacing="0" w:after="0" w:afterAutospacing="0"/>
        <w:ind w:left="0" w:right="105" w:firstLine="709"/>
        <w:contextualSpacing/>
      </w:pPr>
      <w:bookmarkStart w:id="8" w:name="_Hlk189831167"/>
      <w:r w:rsidRPr="005F2BB3">
        <w:t xml:space="preserve">паспорт (оригинал + копия), </w:t>
      </w:r>
    </w:p>
    <w:p w:rsidR="00197B74" w:rsidRPr="005F2BB3" w:rsidRDefault="0009299C" w:rsidP="008503D6">
      <w:pPr>
        <w:pStyle w:val="im-mess"/>
        <w:numPr>
          <w:ilvl w:val="0"/>
          <w:numId w:val="15"/>
        </w:numPr>
        <w:tabs>
          <w:tab w:val="num" w:pos="851"/>
        </w:tabs>
        <w:spacing w:before="0" w:beforeAutospacing="0" w:after="0" w:afterAutospacing="0"/>
        <w:ind w:left="0" w:right="105" w:firstLine="709"/>
        <w:contextualSpacing/>
      </w:pPr>
      <w:r w:rsidRPr="005F2BB3">
        <w:t xml:space="preserve">медицинская справка (оригинал),  </w:t>
      </w:r>
    </w:p>
    <w:p w:rsidR="00197B74" w:rsidRPr="005F2BB3" w:rsidRDefault="0009299C" w:rsidP="008503D6">
      <w:pPr>
        <w:pStyle w:val="im-mess"/>
        <w:numPr>
          <w:ilvl w:val="0"/>
          <w:numId w:val="15"/>
        </w:numPr>
        <w:tabs>
          <w:tab w:val="num" w:pos="851"/>
        </w:tabs>
        <w:spacing w:before="0" w:beforeAutospacing="0" w:after="0" w:afterAutospacing="0"/>
        <w:ind w:left="0" w:right="105" w:firstLine="709"/>
        <w:contextualSpacing/>
      </w:pPr>
      <w:r w:rsidRPr="005F2BB3">
        <w:t xml:space="preserve">медицинский страховой полис (копия), </w:t>
      </w:r>
    </w:p>
    <w:p w:rsidR="00197B74" w:rsidRPr="005F2BB3" w:rsidRDefault="0009299C" w:rsidP="008503D6">
      <w:pPr>
        <w:pStyle w:val="im-mess"/>
        <w:numPr>
          <w:ilvl w:val="0"/>
          <w:numId w:val="15"/>
        </w:numPr>
        <w:tabs>
          <w:tab w:val="num" w:pos="851"/>
        </w:tabs>
        <w:spacing w:before="0" w:beforeAutospacing="0" w:after="0" w:afterAutospacing="0"/>
        <w:ind w:left="0" w:right="105" w:firstLine="709"/>
        <w:contextualSpacing/>
      </w:pPr>
      <w:r w:rsidRPr="005F2BB3">
        <w:t>СНИЛС (копия)</w:t>
      </w:r>
    </w:p>
    <w:p w:rsidR="00197B74" w:rsidRDefault="0009299C" w:rsidP="008503D6">
      <w:pPr>
        <w:pStyle w:val="im-mess"/>
        <w:numPr>
          <w:ilvl w:val="0"/>
          <w:numId w:val="15"/>
        </w:numPr>
        <w:tabs>
          <w:tab w:val="num" w:pos="851"/>
        </w:tabs>
        <w:spacing w:before="0" w:beforeAutospacing="0" w:after="0" w:afterAutospacing="0"/>
        <w:ind w:left="0" w:right="105" w:firstLine="709"/>
        <w:contextualSpacing/>
      </w:pPr>
      <w:r w:rsidRPr="005F2BB3">
        <w:t>согласие родителя / законного представителя (оригиналы)</w:t>
      </w:r>
    </w:p>
    <w:p w:rsidR="00881274" w:rsidRPr="00881274" w:rsidRDefault="00881274" w:rsidP="00881274">
      <w:pPr>
        <w:pStyle w:val="af6"/>
        <w:ind w:left="709" w:firstLine="0"/>
        <w:rPr>
          <w:szCs w:val="24"/>
        </w:rPr>
      </w:pPr>
      <w:r>
        <w:rPr>
          <w:szCs w:val="24"/>
        </w:rPr>
        <w:t>-</w:t>
      </w:r>
      <w:r w:rsidRPr="00881274">
        <w:rPr>
          <w:szCs w:val="24"/>
        </w:rPr>
        <w:t xml:space="preserve"> </w:t>
      </w:r>
      <w:r>
        <w:rPr>
          <w:szCs w:val="24"/>
        </w:rPr>
        <w:t>с</w:t>
      </w:r>
      <w:r w:rsidRPr="00881274">
        <w:rPr>
          <w:szCs w:val="24"/>
        </w:rPr>
        <w:t xml:space="preserve">правка об отсутствии контактов с инфекционными больными (об отсутствии карантина): </w:t>
      </w:r>
      <w:r>
        <w:rPr>
          <w:szCs w:val="24"/>
        </w:rPr>
        <w:t>(оригинал)</w:t>
      </w:r>
      <w:r w:rsidRPr="00881274">
        <w:rPr>
          <w:szCs w:val="24"/>
        </w:rPr>
        <w:t xml:space="preserve"> </w:t>
      </w:r>
    </w:p>
    <w:p w:rsidR="00881274" w:rsidRPr="005F2BB3" w:rsidRDefault="00881274" w:rsidP="00881274">
      <w:pPr>
        <w:pStyle w:val="im-mess"/>
        <w:spacing w:before="0" w:beforeAutospacing="0" w:after="0" w:afterAutospacing="0"/>
        <w:ind w:left="709" w:right="105"/>
        <w:contextualSpacing/>
      </w:pPr>
    </w:p>
    <w:bookmarkEnd w:id="8"/>
    <w:p w:rsidR="00197B74" w:rsidRPr="005F2BB3" w:rsidRDefault="0009299C" w:rsidP="008503D6">
      <w:pPr>
        <w:pStyle w:val="im-mess"/>
        <w:spacing w:before="0" w:beforeAutospacing="0" w:after="0" w:afterAutospacing="0"/>
        <w:ind w:right="105"/>
        <w:contextualSpacing/>
      </w:pPr>
      <w:r w:rsidRPr="005F2BB3">
        <w:t>Одежда: спортивный</w:t>
      </w:r>
      <w:r w:rsidRPr="005F2BB3">
        <w:rPr>
          <w:spacing w:val="-3"/>
        </w:rPr>
        <w:t xml:space="preserve"> </w:t>
      </w:r>
      <w:r w:rsidRPr="005F2BB3">
        <w:t>костюм, одежда</w:t>
      </w:r>
      <w:r w:rsidRPr="005F2BB3">
        <w:rPr>
          <w:spacing w:val="-6"/>
        </w:rPr>
        <w:t xml:space="preserve"> </w:t>
      </w:r>
      <w:r w:rsidRPr="005F2BB3">
        <w:t>для</w:t>
      </w:r>
      <w:r w:rsidRPr="005F2BB3">
        <w:rPr>
          <w:spacing w:val="-4"/>
        </w:rPr>
        <w:t xml:space="preserve"> </w:t>
      </w:r>
      <w:r w:rsidRPr="005F2BB3">
        <w:t>полевых</w:t>
      </w:r>
      <w:r w:rsidRPr="005F2BB3">
        <w:rPr>
          <w:spacing w:val="-6"/>
        </w:rPr>
        <w:t xml:space="preserve"> </w:t>
      </w:r>
      <w:r w:rsidRPr="005F2BB3">
        <w:t>занятий (желательно камуфляжная), теплая</w:t>
      </w:r>
      <w:r w:rsidRPr="005F2BB3">
        <w:rPr>
          <w:spacing w:val="-5"/>
        </w:rPr>
        <w:t xml:space="preserve"> </w:t>
      </w:r>
      <w:r w:rsidRPr="005F2BB3">
        <w:t>одежда</w:t>
      </w:r>
      <w:r w:rsidRPr="005F2BB3">
        <w:rPr>
          <w:spacing w:val="-5"/>
        </w:rPr>
        <w:t xml:space="preserve"> </w:t>
      </w:r>
      <w:r w:rsidRPr="005F2BB3">
        <w:t>(куртка), головной</w:t>
      </w:r>
      <w:r w:rsidRPr="005F2BB3">
        <w:rPr>
          <w:spacing w:val="-3"/>
        </w:rPr>
        <w:t xml:space="preserve"> </w:t>
      </w:r>
      <w:r w:rsidRPr="005F2BB3">
        <w:t>убор</w:t>
      </w:r>
      <w:r w:rsidRPr="005F2BB3">
        <w:rPr>
          <w:spacing w:val="-2"/>
        </w:rPr>
        <w:t xml:space="preserve"> </w:t>
      </w:r>
      <w:r w:rsidRPr="005F2BB3">
        <w:t>(теплая</w:t>
      </w:r>
      <w:r w:rsidRPr="005F2BB3">
        <w:rPr>
          <w:spacing w:val="-3"/>
        </w:rPr>
        <w:t xml:space="preserve"> </w:t>
      </w:r>
      <w:r w:rsidRPr="005F2BB3">
        <w:t>спортивная</w:t>
      </w:r>
      <w:r w:rsidRPr="005F2BB3">
        <w:rPr>
          <w:spacing w:val="-1"/>
        </w:rPr>
        <w:t xml:space="preserve"> </w:t>
      </w:r>
      <w:r w:rsidRPr="005F2BB3">
        <w:t>шапка), носки, 2</w:t>
      </w:r>
      <w:r w:rsidRPr="005F2BB3">
        <w:rPr>
          <w:spacing w:val="-3"/>
        </w:rPr>
        <w:t xml:space="preserve"> </w:t>
      </w:r>
      <w:r w:rsidRPr="005F2BB3">
        <w:t>(две)</w:t>
      </w:r>
      <w:r w:rsidRPr="005F2BB3">
        <w:rPr>
          <w:spacing w:val="-2"/>
        </w:rPr>
        <w:t xml:space="preserve"> </w:t>
      </w:r>
      <w:r w:rsidRPr="005F2BB3">
        <w:t>пары</w:t>
      </w:r>
      <w:r w:rsidRPr="005F2BB3">
        <w:rPr>
          <w:spacing w:val="-3"/>
        </w:rPr>
        <w:t xml:space="preserve"> </w:t>
      </w:r>
      <w:r w:rsidRPr="005F2BB3">
        <w:t>перчаток, целлофановый</w:t>
      </w:r>
      <w:r w:rsidRPr="005F2BB3">
        <w:rPr>
          <w:spacing w:val="-3"/>
        </w:rPr>
        <w:t xml:space="preserve"> </w:t>
      </w:r>
      <w:r w:rsidRPr="005F2BB3">
        <w:t>дождевик.</w:t>
      </w:r>
    </w:p>
    <w:p w:rsidR="00197B74" w:rsidRPr="005F2BB3" w:rsidRDefault="0009299C" w:rsidP="008503D6">
      <w:pPr>
        <w:widowControl w:val="0"/>
        <w:tabs>
          <w:tab w:val="left" w:pos="967"/>
        </w:tabs>
        <w:rPr>
          <w:rFonts w:ascii="Times New Roman" w:hAnsi="Times New Roman" w:cs="Times New Roman"/>
          <w:sz w:val="24"/>
          <w:szCs w:val="24"/>
        </w:rPr>
      </w:pPr>
      <w:r w:rsidRPr="005F2BB3">
        <w:rPr>
          <w:rFonts w:ascii="Times New Roman" w:hAnsi="Times New Roman" w:cs="Times New Roman"/>
          <w:sz w:val="24"/>
          <w:szCs w:val="24"/>
        </w:rPr>
        <w:t>Обувь: спортивная обувь, обувь</w:t>
      </w:r>
      <w:r w:rsidRPr="005F2BB3">
        <w:rPr>
          <w:rFonts w:ascii="Times New Roman" w:hAnsi="Times New Roman" w:cs="Times New Roman"/>
          <w:spacing w:val="-5"/>
          <w:sz w:val="24"/>
          <w:szCs w:val="24"/>
        </w:rPr>
        <w:t xml:space="preserve"> </w:t>
      </w:r>
      <w:r w:rsidRPr="005F2BB3">
        <w:rPr>
          <w:rFonts w:ascii="Times New Roman" w:hAnsi="Times New Roman" w:cs="Times New Roman"/>
          <w:sz w:val="24"/>
          <w:szCs w:val="24"/>
        </w:rPr>
        <w:t>для</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полевых</w:t>
      </w:r>
      <w:r w:rsidRPr="005F2BB3">
        <w:rPr>
          <w:rFonts w:ascii="Times New Roman" w:hAnsi="Times New Roman" w:cs="Times New Roman"/>
          <w:spacing w:val="-2"/>
          <w:sz w:val="24"/>
          <w:szCs w:val="24"/>
        </w:rPr>
        <w:t xml:space="preserve"> </w:t>
      </w:r>
      <w:r w:rsidRPr="005F2BB3">
        <w:rPr>
          <w:rFonts w:ascii="Times New Roman" w:hAnsi="Times New Roman" w:cs="Times New Roman"/>
          <w:sz w:val="24"/>
          <w:szCs w:val="24"/>
        </w:rPr>
        <w:t>занятий (желательно</w:t>
      </w:r>
      <w:r w:rsidRPr="005F2BB3">
        <w:rPr>
          <w:rFonts w:ascii="Times New Roman" w:hAnsi="Times New Roman" w:cs="Times New Roman"/>
          <w:spacing w:val="23"/>
          <w:sz w:val="24"/>
          <w:szCs w:val="24"/>
        </w:rPr>
        <w:t xml:space="preserve"> </w:t>
      </w:r>
      <w:r w:rsidRPr="005F2BB3">
        <w:rPr>
          <w:rFonts w:ascii="Times New Roman" w:hAnsi="Times New Roman" w:cs="Times New Roman"/>
          <w:sz w:val="24"/>
          <w:szCs w:val="24"/>
        </w:rPr>
        <w:t>водостойкие</w:t>
      </w:r>
      <w:r w:rsidRPr="005F2BB3">
        <w:rPr>
          <w:rFonts w:ascii="Times New Roman" w:hAnsi="Times New Roman" w:cs="Times New Roman"/>
          <w:spacing w:val="23"/>
          <w:sz w:val="24"/>
          <w:szCs w:val="24"/>
        </w:rPr>
        <w:t xml:space="preserve"> </w:t>
      </w:r>
      <w:r w:rsidRPr="005F2BB3">
        <w:rPr>
          <w:rFonts w:ascii="Times New Roman" w:hAnsi="Times New Roman" w:cs="Times New Roman"/>
          <w:sz w:val="24"/>
          <w:szCs w:val="24"/>
        </w:rPr>
        <w:t>ботинки), домашняя обувь</w:t>
      </w:r>
      <w:r w:rsidRPr="005F2BB3">
        <w:rPr>
          <w:rFonts w:ascii="Times New Roman" w:hAnsi="Times New Roman" w:cs="Times New Roman"/>
          <w:sz w:val="24"/>
          <w:szCs w:val="24"/>
        </w:rPr>
        <w:br/>
        <w:t>Канцелярские принадлежности: тетрадь (в клетку), ручка 2 шт., карандаш, линейка</w:t>
      </w:r>
      <w:r w:rsidRPr="005F2BB3">
        <w:rPr>
          <w:rFonts w:ascii="Times New Roman" w:hAnsi="Times New Roman" w:cs="Times New Roman"/>
          <w:sz w:val="24"/>
          <w:szCs w:val="24"/>
        </w:rPr>
        <w:br/>
        <w:t>желательно</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все</w:t>
      </w:r>
      <w:r w:rsidRPr="005F2BB3">
        <w:rPr>
          <w:rFonts w:ascii="Times New Roman" w:hAnsi="Times New Roman" w:cs="Times New Roman"/>
          <w:spacing w:val="-2"/>
          <w:sz w:val="24"/>
          <w:szCs w:val="24"/>
        </w:rPr>
        <w:t xml:space="preserve"> </w:t>
      </w:r>
      <w:r w:rsidRPr="005F2BB3">
        <w:rPr>
          <w:rFonts w:ascii="Times New Roman" w:hAnsi="Times New Roman" w:cs="Times New Roman"/>
          <w:sz w:val="24"/>
          <w:szCs w:val="24"/>
        </w:rPr>
        <w:t>это</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иметь</w:t>
      </w:r>
      <w:r w:rsidRPr="005F2BB3">
        <w:rPr>
          <w:rFonts w:ascii="Times New Roman" w:hAnsi="Times New Roman" w:cs="Times New Roman"/>
          <w:spacing w:val="-3"/>
          <w:sz w:val="24"/>
          <w:szCs w:val="24"/>
        </w:rPr>
        <w:t xml:space="preserve"> </w:t>
      </w:r>
      <w:r w:rsidRPr="005F2BB3">
        <w:rPr>
          <w:rFonts w:ascii="Times New Roman" w:hAnsi="Times New Roman" w:cs="Times New Roman"/>
          <w:sz w:val="24"/>
          <w:szCs w:val="24"/>
        </w:rPr>
        <w:t>в</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рюкзаке</w:t>
      </w:r>
      <w:r w:rsidRPr="005F2BB3">
        <w:rPr>
          <w:rFonts w:ascii="Times New Roman" w:hAnsi="Times New Roman" w:cs="Times New Roman"/>
          <w:spacing w:val="-2"/>
          <w:sz w:val="24"/>
          <w:szCs w:val="24"/>
        </w:rPr>
        <w:t xml:space="preserve"> </w:t>
      </w:r>
      <w:r w:rsidRPr="005F2BB3">
        <w:rPr>
          <w:rFonts w:ascii="Times New Roman" w:hAnsi="Times New Roman" w:cs="Times New Roman"/>
          <w:sz w:val="24"/>
          <w:szCs w:val="24"/>
        </w:rPr>
        <w:t>или</w:t>
      </w:r>
      <w:r w:rsidRPr="005F2BB3">
        <w:rPr>
          <w:rFonts w:ascii="Times New Roman" w:hAnsi="Times New Roman" w:cs="Times New Roman"/>
          <w:spacing w:val="-2"/>
          <w:sz w:val="24"/>
          <w:szCs w:val="24"/>
        </w:rPr>
        <w:t xml:space="preserve"> </w:t>
      </w:r>
      <w:r w:rsidRPr="005F2BB3">
        <w:rPr>
          <w:rFonts w:ascii="Times New Roman" w:hAnsi="Times New Roman" w:cs="Times New Roman"/>
          <w:sz w:val="24"/>
          <w:szCs w:val="24"/>
        </w:rPr>
        <w:t>спортивной</w:t>
      </w:r>
      <w:r w:rsidRPr="005F2BB3">
        <w:rPr>
          <w:rFonts w:ascii="Times New Roman" w:hAnsi="Times New Roman" w:cs="Times New Roman"/>
          <w:spacing w:val="-1"/>
          <w:sz w:val="24"/>
          <w:szCs w:val="24"/>
        </w:rPr>
        <w:t xml:space="preserve"> </w:t>
      </w:r>
      <w:r w:rsidRPr="005F2BB3">
        <w:rPr>
          <w:rFonts w:ascii="Times New Roman" w:hAnsi="Times New Roman" w:cs="Times New Roman"/>
          <w:sz w:val="24"/>
          <w:szCs w:val="24"/>
        </w:rPr>
        <w:t>сумке.</w:t>
      </w:r>
    </w:p>
    <w:p w:rsidR="00197B74" w:rsidRPr="005F2BB3" w:rsidRDefault="0009299C" w:rsidP="008503D6">
      <w:pPr>
        <w:pStyle w:val="af6"/>
        <w:widowControl w:val="0"/>
        <w:numPr>
          <w:ilvl w:val="0"/>
          <w:numId w:val="30"/>
        </w:numPr>
        <w:tabs>
          <w:tab w:val="left" w:pos="710"/>
        </w:tabs>
        <w:spacing w:before="1"/>
        <w:jc w:val="left"/>
        <w:rPr>
          <w:color w:val="auto"/>
          <w:szCs w:val="24"/>
        </w:rPr>
      </w:pPr>
      <w:r w:rsidRPr="005F2BB3">
        <w:rPr>
          <w:color w:val="auto"/>
          <w:szCs w:val="24"/>
        </w:rPr>
        <w:t>По</w:t>
      </w:r>
      <w:r w:rsidRPr="005F2BB3">
        <w:rPr>
          <w:color w:val="auto"/>
          <w:spacing w:val="-3"/>
          <w:szCs w:val="24"/>
        </w:rPr>
        <w:t xml:space="preserve"> </w:t>
      </w:r>
      <w:r w:rsidRPr="005F2BB3">
        <w:rPr>
          <w:color w:val="auto"/>
          <w:szCs w:val="24"/>
        </w:rPr>
        <w:t>желанию</w:t>
      </w:r>
      <w:r w:rsidRPr="005F2BB3">
        <w:rPr>
          <w:color w:val="auto"/>
          <w:spacing w:val="-1"/>
          <w:szCs w:val="24"/>
        </w:rPr>
        <w:t xml:space="preserve"> </w:t>
      </w:r>
      <w:r w:rsidRPr="005F2BB3">
        <w:rPr>
          <w:color w:val="auto"/>
          <w:szCs w:val="24"/>
        </w:rPr>
        <w:t>учащимся</w:t>
      </w:r>
      <w:r w:rsidRPr="005F2BB3">
        <w:rPr>
          <w:color w:val="auto"/>
          <w:spacing w:val="-1"/>
          <w:szCs w:val="24"/>
        </w:rPr>
        <w:t xml:space="preserve"> </w:t>
      </w:r>
      <w:r w:rsidRPr="005F2BB3">
        <w:rPr>
          <w:color w:val="auto"/>
          <w:szCs w:val="24"/>
        </w:rPr>
        <w:t>можно</w:t>
      </w:r>
      <w:r w:rsidRPr="005F2BB3">
        <w:rPr>
          <w:color w:val="auto"/>
          <w:spacing w:val="-3"/>
          <w:szCs w:val="24"/>
        </w:rPr>
        <w:t xml:space="preserve"> </w:t>
      </w:r>
      <w:r w:rsidRPr="005F2BB3">
        <w:rPr>
          <w:color w:val="auto"/>
          <w:szCs w:val="24"/>
        </w:rPr>
        <w:t>иметь:</w:t>
      </w:r>
    </w:p>
    <w:p w:rsidR="00197B74" w:rsidRPr="005F2BB3" w:rsidRDefault="0009299C" w:rsidP="008503D6">
      <w:pPr>
        <w:pStyle w:val="af6"/>
        <w:widowControl w:val="0"/>
        <w:numPr>
          <w:ilvl w:val="1"/>
          <w:numId w:val="29"/>
        </w:numPr>
        <w:tabs>
          <w:tab w:val="left" w:pos="967"/>
        </w:tabs>
        <w:spacing w:before="1"/>
        <w:ind w:left="0" w:firstLine="709"/>
        <w:rPr>
          <w:color w:val="auto"/>
          <w:szCs w:val="24"/>
        </w:rPr>
      </w:pPr>
      <w:r w:rsidRPr="005F2BB3">
        <w:rPr>
          <w:color w:val="auto"/>
          <w:szCs w:val="24"/>
        </w:rPr>
        <w:t>небольшую</w:t>
      </w:r>
      <w:r w:rsidRPr="005F2BB3">
        <w:rPr>
          <w:color w:val="auto"/>
          <w:spacing w:val="-1"/>
          <w:szCs w:val="24"/>
        </w:rPr>
        <w:t xml:space="preserve"> </w:t>
      </w:r>
      <w:r w:rsidRPr="005F2BB3">
        <w:rPr>
          <w:color w:val="auto"/>
          <w:szCs w:val="24"/>
        </w:rPr>
        <w:t>сумму</w:t>
      </w:r>
      <w:r w:rsidRPr="005F2BB3">
        <w:rPr>
          <w:color w:val="auto"/>
          <w:spacing w:val="-4"/>
          <w:szCs w:val="24"/>
        </w:rPr>
        <w:t xml:space="preserve"> </w:t>
      </w:r>
      <w:r w:rsidRPr="005F2BB3">
        <w:rPr>
          <w:color w:val="auto"/>
          <w:szCs w:val="24"/>
        </w:rPr>
        <w:t>денег</w:t>
      </w:r>
      <w:r w:rsidRPr="005F2BB3">
        <w:rPr>
          <w:color w:val="auto"/>
          <w:spacing w:val="-2"/>
          <w:szCs w:val="24"/>
        </w:rPr>
        <w:t xml:space="preserve"> </w:t>
      </w:r>
      <w:r w:rsidRPr="005F2BB3">
        <w:rPr>
          <w:color w:val="auto"/>
          <w:szCs w:val="24"/>
        </w:rPr>
        <w:t>(не</w:t>
      </w:r>
      <w:r w:rsidRPr="005F2BB3">
        <w:rPr>
          <w:color w:val="auto"/>
          <w:spacing w:val="-2"/>
          <w:szCs w:val="24"/>
        </w:rPr>
        <w:t xml:space="preserve"> </w:t>
      </w:r>
      <w:r w:rsidRPr="005F2BB3">
        <w:rPr>
          <w:color w:val="auto"/>
          <w:szCs w:val="24"/>
        </w:rPr>
        <w:t>более</w:t>
      </w:r>
      <w:r w:rsidRPr="005F2BB3">
        <w:rPr>
          <w:color w:val="auto"/>
          <w:spacing w:val="-2"/>
          <w:szCs w:val="24"/>
        </w:rPr>
        <w:t xml:space="preserve"> </w:t>
      </w:r>
      <w:r w:rsidR="00AE1F6D" w:rsidRPr="005F2BB3">
        <w:rPr>
          <w:color w:val="auto"/>
          <w:szCs w:val="24"/>
        </w:rPr>
        <w:t>500</w:t>
      </w:r>
      <w:r w:rsidRPr="005F2BB3">
        <w:rPr>
          <w:color w:val="auto"/>
          <w:spacing w:val="-2"/>
          <w:szCs w:val="24"/>
        </w:rPr>
        <w:t xml:space="preserve"> </w:t>
      </w:r>
      <w:r w:rsidRPr="005F2BB3">
        <w:rPr>
          <w:color w:val="auto"/>
          <w:szCs w:val="24"/>
        </w:rPr>
        <w:t>руб.);</w:t>
      </w:r>
    </w:p>
    <w:p w:rsidR="00197B74" w:rsidRPr="005F2BB3" w:rsidRDefault="0009299C" w:rsidP="008503D6">
      <w:pPr>
        <w:pStyle w:val="af6"/>
        <w:widowControl w:val="0"/>
        <w:numPr>
          <w:ilvl w:val="1"/>
          <w:numId w:val="29"/>
        </w:numPr>
        <w:tabs>
          <w:tab w:val="left" w:pos="967"/>
        </w:tabs>
        <w:ind w:left="0" w:firstLine="709"/>
        <w:rPr>
          <w:color w:val="auto"/>
          <w:szCs w:val="24"/>
        </w:rPr>
      </w:pPr>
      <w:r w:rsidRPr="005F2BB3">
        <w:rPr>
          <w:color w:val="auto"/>
          <w:szCs w:val="24"/>
        </w:rPr>
        <w:t>гитару</w:t>
      </w:r>
      <w:r w:rsidRPr="005F2BB3">
        <w:rPr>
          <w:color w:val="auto"/>
          <w:spacing w:val="-5"/>
          <w:szCs w:val="24"/>
        </w:rPr>
        <w:t xml:space="preserve"> </w:t>
      </w:r>
      <w:r w:rsidRPr="005F2BB3">
        <w:rPr>
          <w:color w:val="auto"/>
          <w:szCs w:val="24"/>
        </w:rPr>
        <w:t>для участия</w:t>
      </w:r>
      <w:r w:rsidRPr="005F2BB3">
        <w:rPr>
          <w:color w:val="auto"/>
          <w:spacing w:val="-3"/>
          <w:szCs w:val="24"/>
        </w:rPr>
        <w:t xml:space="preserve"> </w:t>
      </w:r>
      <w:r w:rsidRPr="005F2BB3">
        <w:rPr>
          <w:color w:val="auto"/>
          <w:szCs w:val="24"/>
        </w:rPr>
        <w:t>в культурно-массовых</w:t>
      </w:r>
      <w:r w:rsidRPr="005F2BB3">
        <w:rPr>
          <w:color w:val="auto"/>
          <w:spacing w:val="-3"/>
          <w:szCs w:val="24"/>
        </w:rPr>
        <w:t xml:space="preserve"> </w:t>
      </w:r>
      <w:r w:rsidRPr="005F2BB3">
        <w:rPr>
          <w:color w:val="auto"/>
          <w:szCs w:val="24"/>
        </w:rPr>
        <w:t>мероприятиях</w:t>
      </w:r>
      <w:r w:rsidRPr="005F2BB3">
        <w:rPr>
          <w:color w:val="auto"/>
          <w:spacing w:val="-3"/>
          <w:szCs w:val="24"/>
        </w:rPr>
        <w:t xml:space="preserve"> </w:t>
      </w:r>
      <w:r w:rsidRPr="005F2BB3">
        <w:rPr>
          <w:color w:val="auto"/>
          <w:szCs w:val="24"/>
        </w:rPr>
        <w:t>сборов;</w:t>
      </w:r>
    </w:p>
    <w:p w:rsidR="00197B74" w:rsidRPr="005F2BB3" w:rsidRDefault="0009299C" w:rsidP="008503D6">
      <w:pPr>
        <w:pStyle w:val="af6"/>
        <w:widowControl w:val="0"/>
        <w:numPr>
          <w:ilvl w:val="1"/>
          <w:numId w:val="29"/>
        </w:numPr>
        <w:tabs>
          <w:tab w:val="left" w:pos="967"/>
        </w:tabs>
        <w:ind w:left="0" w:firstLine="709"/>
        <w:rPr>
          <w:color w:val="auto"/>
          <w:szCs w:val="24"/>
        </w:rPr>
      </w:pPr>
      <w:r w:rsidRPr="005F2BB3">
        <w:rPr>
          <w:color w:val="auto"/>
          <w:szCs w:val="24"/>
        </w:rPr>
        <w:t>аудио</w:t>
      </w:r>
      <w:r w:rsidRPr="005F2BB3">
        <w:rPr>
          <w:color w:val="auto"/>
          <w:spacing w:val="-5"/>
          <w:szCs w:val="24"/>
        </w:rPr>
        <w:t xml:space="preserve"> </w:t>
      </w:r>
      <w:r w:rsidRPr="005F2BB3">
        <w:rPr>
          <w:color w:val="auto"/>
          <w:szCs w:val="24"/>
        </w:rPr>
        <w:t>или</w:t>
      </w:r>
      <w:r w:rsidRPr="005F2BB3">
        <w:rPr>
          <w:color w:val="auto"/>
          <w:spacing w:val="-3"/>
          <w:szCs w:val="24"/>
        </w:rPr>
        <w:t xml:space="preserve"> </w:t>
      </w:r>
      <w:r w:rsidRPr="005F2BB3">
        <w:rPr>
          <w:color w:val="auto"/>
          <w:szCs w:val="24"/>
        </w:rPr>
        <w:t>видеодиски</w:t>
      </w:r>
      <w:r w:rsidRPr="005F2BB3">
        <w:rPr>
          <w:color w:val="auto"/>
          <w:spacing w:val="-3"/>
          <w:szCs w:val="24"/>
        </w:rPr>
        <w:t xml:space="preserve"> / </w:t>
      </w:r>
      <w:proofErr w:type="spellStart"/>
      <w:r w:rsidRPr="005F2BB3">
        <w:rPr>
          <w:color w:val="auto"/>
          <w:spacing w:val="-3"/>
          <w:szCs w:val="24"/>
        </w:rPr>
        <w:t>флешки</w:t>
      </w:r>
      <w:proofErr w:type="spellEnd"/>
      <w:r w:rsidRPr="005F2BB3">
        <w:rPr>
          <w:color w:val="auto"/>
          <w:spacing w:val="-3"/>
          <w:szCs w:val="24"/>
        </w:rPr>
        <w:t xml:space="preserve"> </w:t>
      </w:r>
      <w:r w:rsidRPr="005F2BB3">
        <w:rPr>
          <w:color w:val="auto"/>
          <w:szCs w:val="24"/>
        </w:rPr>
        <w:t>с</w:t>
      </w:r>
      <w:r w:rsidRPr="005F2BB3">
        <w:rPr>
          <w:color w:val="auto"/>
          <w:spacing w:val="-4"/>
          <w:szCs w:val="24"/>
        </w:rPr>
        <w:t xml:space="preserve"> </w:t>
      </w:r>
      <w:r w:rsidRPr="005F2BB3">
        <w:rPr>
          <w:color w:val="auto"/>
          <w:szCs w:val="24"/>
        </w:rPr>
        <w:t>любимыми</w:t>
      </w:r>
      <w:r w:rsidRPr="005F2BB3">
        <w:rPr>
          <w:color w:val="auto"/>
          <w:spacing w:val="-3"/>
          <w:szCs w:val="24"/>
        </w:rPr>
        <w:t xml:space="preserve"> </w:t>
      </w:r>
      <w:r w:rsidRPr="005F2BB3">
        <w:rPr>
          <w:color w:val="auto"/>
          <w:szCs w:val="24"/>
        </w:rPr>
        <w:t>патриотическими</w:t>
      </w:r>
      <w:r w:rsidRPr="005F2BB3">
        <w:rPr>
          <w:color w:val="auto"/>
          <w:spacing w:val="-3"/>
          <w:szCs w:val="24"/>
        </w:rPr>
        <w:t xml:space="preserve"> </w:t>
      </w:r>
      <w:r w:rsidRPr="005F2BB3">
        <w:rPr>
          <w:color w:val="auto"/>
          <w:szCs w:val="24"/>
        </w:rPr>
        <w:t>песнями и фильмами</w:t>
      </w:r>
    </w:p>
    <w:p w:rsidR="00197B74" w:rsidRPr="005F2BB3" w:rsidRDefault="0009299C" w:rsidP="008503D6">
      <w:pPr>
        <w:pStyle w:val="im-mess"/>
        <w:numPr>
          <w:ilvl w:val="0"/>
          <w:numId w:val="30"/>
        </w:numPr>
        <w:spacing w:before="0" w:beforeAutospacing="0" w:after="0" w:afterAutospacing="0"/>
        <w:ind w:right="105"/>
        <w:contextualSpacing/>
      </w:pPr>
      <w:r w:rsidRPr="005F2BB3">
        <w:lastRenderedPageBreak/>
        <w:t>Запрещается брать с собой:</w:t>
      </w:r>
    </w:p>
    <w:p w:rsidR="00197B74" w:rsidRPr="005F2BB3" w:rsidRDefault="0009299C" w:rsidP="008503D6">
      <w:pPr>
        <w:pStyle w:val="im-mess"/>
        <w:numPr>
          <w:ilvl w:val="0"/>
          <w:numId w:val="16"/>
        </w:numPr>
        <w:spacing w:before="0" w:beforeAutospacing="0" w:after="0" w:afterAutospacing="0"/>
        <w:ind w:left="0" w:right="105" w:firstLine="709"/>
        <w:contextualSpacing/>
        <w:rPr>
          <w:color w:val="000000"/>
        </w:rPr>
      </w:pPr>
      <w:r w:rsidRPr="005F2BB3">
        <w:rPr>
          <w:color w:val="000000"/>
        </w:rPr>
        <w:t>медикаменты;</w:t>
      </w:r>
    </w:p>
    <w:p w:rsidR="00197B74" w:rsidRPr="005F2BB3" w:rsidRDefault="0009299C" w:rsidP="008503D6">
      <w:pPr>
        <w:pStyle w:val="im-mess"/>
        <w:numPr>
          <w:ilvl w:val="0"/>
          <w:numId w:val="16"/>
        </w:numPr>
        <w:spacing w:before="0" w:beforeAutospacing="0" w:after="0" w:afterAutospacing="0"/>
        <w:ind w:left="0" w:right="105" w:firstLine="709"/>
        <w:contextualSpacing/>
        <w:rPr>
          <w:color w:val="000000"/>
        </w:rPr>
      </w:pPr>
      <w:r w:rsidRPr="005F2BB3">
        <w:rPr>
          <w:color w:val="000000"/>
        </w:rPr>
        <w:t>алкоголь, наркотические вещества, курительные смеси;</w:t>
      </w:r>
    </w:p>
    <w:p w:rsidR="00197B74" w:rsidRPr="005F2BB3" w:rsidRDefault="0009299C" w:rsidP="008503D6">
      <w:pPr>
        <w:pStyle w:val="im-mess"/>
        <w:numPr>
          <w:ilvl w:val="0"/>
          <w:numId w:val="16"/>
        </w:numPr>
        <w:spacing w:before="0" w:beforeAutospacing="0" w:after="60" w:afterAutospacing="0"/>
        <w:ind w:left="0" w:right="105" w:firstLine="709"/>
        <w:contextualSpacing/>
        <w:rPr>
          <w:color w:val="000000"/>
        </w:rPr>
      </w:pPr>
      <w:r w:rsidRPr="005F2BB3">
        <w:rPr>
          <w:color w:val="000000"/>
        </w:rPr>
        <w:t>ценные вещи: планшеты, наушники, игровые консоли;</w:t>
      </w:r>
    </w:p>
    <w:p w:rsidR="00197B74" w:rsidRPr="005F2BB3" w:rsidRDefault="0009299C" w:rsidP="008503D6">
      <w:pPr>
        <w:pStyle w:val="im-mess"/>
        <w:numPr>
          <w:ilvl w:val="0"/>
          <w:numId w:val="16"/>
        </w:numPr>
        <w:spacing w:before="0" w:beforeAutospacing="0" w:after="60" w:afterAutospacing="0"/>
        <w:ind w:left="0" w:right="105" w:firstLine="709"/>
        <w:contextualSpacing/>
        <w:rPr>
          <w:color w:val="000000"/>
        </w:rPr>
      </w:pPr>
      <w:r w:rsidRPr="005F2BB3">
        <w:t>колющие</w:t>
      </w:r>
      <w:r w:rsidRPr="005F2BB3">
        <w:rPr>
          <w:spacing w:val="-5"/>
        </w:rPr>
        <w:t xml:space="preserve"> </w:t>
      </w:r>
      <w:r w:rsidRPr="005F2BB3">
        <w:t>и</w:t>
      </w:r>
      <w:r w:rsidRPr="005F2BB3">
        <w:rPr>
          <w:spacing w:val="-5"/>
        </w:rPr>
        <w:t xml:space="preserve"> </w:t>
      </w:r>
      <w:r w:rsidRPr="005F2BB3">
        <w:t>режущие</w:t>
      </w:r>
      <w:r w:rsidRPr="005F2BB3">
        <w:rPr>
          <w:spacing w:val="-2"/>
        </w:rPr>
        <w:t xml:space="preserve"> </w:t>
      </w:r>
      <w:r w:rsidRPr="005F2BB3">
        <w:t>предметы (ножи, открывалки и т.п.)</w:t>
      </w:r>
    </w:p>
    <w:p w:rsidR="00197B74" w:rsidRPr="005F2BB3" w:rsidRDefault="00197B74" w:rsidP="008503D6">
      <w:pPr>
        <w:pStyle w:val="ConsPlusNormal0"/>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197B74" w:rsidRPr="005F2BB3" w:rsidRDefault="00197B74" w:rsidP="008503D6">
      <w:pPr>
        <w:pStyle w:val="ConsPlusNormal0"/>
        <w:ind w:firstLine="709"/>
        <w:jc w:val="right"/>
        <w:rPr>
          <w:rFonts w:ascii="Times New Roman" w:hAnsi="Times New Roman" w:cs="Times New Roman"/>
          <w:sz w:val="24"/>
          <w:szCs w:val="24"/>
        </w:rPr>
      </w:pPr>
    </w:p>
    <w:p w:rsidR="0040174A" w:rsidRPr="005F2BB3" w:rsidRDefault="0040174A" w:rsidP="008503D6">
      <w:pPr>
        <w:rPr>
          <w:rFonts w:ascii="Times New Roman" w:hAnsi="Times New Roman" w:cs="Times New Roman"/>
          <w:sz w:val="20"/>
          <w:szCs w:val="24"/>
        </w:rPr>
      </w:pPr>
      <w:r w:rsidRPr="005F2BB3">
        <w:rPr>
          <w:rFonts w:ascii="Times New Roman" w:hAnsi="Times New Roman" w:cs="Times New Roman"/>
          <w:sz w:val="20"/>
          <w:szCs w:val="24"/>
        </w:rPr>
        <w:br w:type="page"/>
      </w:r>
    </w:p>
    <w:p w:rsidR="00197B74" w:rsidRPr="005F2BB3" w:rsidRDefault="0009299C" w:rsidP="008503D6">
      <w:pPr>
        <w:ind w:firstLine="709"/>
        <w:jc w:val="right"/>
        <w:rPr>
          <w:rFonts w:ascii="Times New Roman" w:hAnsi="Times New Roman" w:cs="Times New Roman"/>
          <w:sz w:val="20"/>
          <w:szCs w:val="24"/>
        </w:rPr>
      </w:pPr>
      <w:r w:rsidRPr="005F2BB3">
        <w:rPr>
          <w:rFonts w:ascii="Times New Roman" w:hAnsi="Times New Roman" w:cs="Times New Roman"/>
          <w:sz w:val="20"/>
          <w:szCs w:val="24"/>
        </w:rPr>
        <w:lastRenderedPageBreak/>
        <w:t>Приложение № 4</w:t>
      </w:r>
    </w:p>
    <w:p w:rsidR="00197B74" w:rsidRPr="005F2BB3" w:rsidRDefault="0009299C" w:rsidP="008503D6">
      <w:pPr>
        <w:pStyle w:val="ConsPlusNormal0"/>
        <w:ind w:firstLine="709"/>
        <w:contextualSpacing/>
        <w:jc w:val="right"/>
        <w:rPr>
          <w:rFonts w:ascii="Times New Roman" w:hAnsi="Times New Roman" w:cs="Times New Roman"/>
          <w:szCs w:val="24"/>
        </w:rPr>
      </w:pPr>
      <w:r w:rsidRPr="005F2BB3">
        <w:rPr>
          <w:rFonts w:ascii="Times New Roman" w:hAnsi="Times New Roman" w:cs="Times New Roman"/>
          <w:szCs w:val="24"/>
        </w:rPr>
        <w:t xml:space="preserve">к Договору о сетевой форме реализации </w:t>
      </w:r>
    </w:p>
    <w:p w:rsidR="00AE1F6D" w:rsidRPr="005F2BB3" w:rsidRDefault="00AE1F6D" w:rsidP="008503D6">
      <w:pPr>
        <w:pStyle w:val="ConsPlusNormal0"/>
        <w:ind w:firstLine="709"/>
        <w:contextualSpacing/>
        <w:jc w:val="right"/>
        <w:rPr>
          <w:rFonts w:ascii="Times New Roman" w:hAnsi="Times New Roman" w:cs="Times New Roman"/>
          <w:szCs w:val="24"/>
        </w:rPr>
      </w:pPr>
      <w:r w:rsidRPr="008503D6">
        <w:rPr>
          <w:rFonts w:ascii="Times New Roman" w:hAnsi="Times New Roman" w:cs="Times New Roman"/>
          <w:szCs w:val="24"/>
        </w:rPr>
        <w:t>пятидневных учебных сборов</w:t>
      </w:r>
      <w:r w:rsidRPr="005F2BB3">
        <w:rPr>
          <w:rFonts w:ascii="Times New Roman" w:hAnsi="Times New Roman" w:cs="Times New Roman"/>
          <w:szCs w:val="24"/>
        </w:rPr>
        <w:t xml:space="preserve"> </w:t>
      </w:r>
    </w:p>
    <w:p w:rsidR="00197B74" w:rsidRPr="005F2BB3" w:rsidRDefault="0009299C" w:rsidP="008503D6">
      <w:pPr>
        <w:pStyle w:val="ConsPlusNormal0"/>
        <w:ind w:firstLine="709"/>
        <w:contextualSpacing/>
        <w:jc w:val="right"/>
        <w:rPr>
          <w:rFonts w:ascii="Times New Roman" w:hAnsi="Times New Roman" w:cs="Times New Roman"/>
          <w:b/>
          <w:szCs w:val="24"/>
        </w:rPr>
      </w:pPr>
      <w:r w:rsidRPr="005F2BB3">
        <w:rPr>
          <w:rFonts w:ascii="Times New Roman" w:hAnsi="Times New Roman" w:cs="Times New Roman"/>
          <w:szCs w:val="24"/>
        </w:rPr>
        <w:t>от «__</w:t>
      </w:r>
      <w:proofErr w:type="gramStart"/>
      <w:r w:rsidRPr="005F2BB3">
        <w:rPr>
          <w:rFonts w:ascii="Times New Roman" w:hAnsi="Times New Roman" w:cs="Times New Roman"/>
          <w:szCs w:val="24"/>
        </w:rPr>
        <w:t>_»_</w:t>
      </w:r>
      <w:proofErr w:type="gramEnd"/>
      <w:r w:rsidRPr="005F2BB3">
        <w:rPr>
          <w:rFonts w:ascii="Times New Roman" w:hAnsi="Times New Roman" w:cs="Times New Roman"/>
          <w:szCs w:val="24"/>
        </w:rPr>
        <w:t>_______202</w:t>
      </w:r>
      <w:r w:rsidR="00881274">
        <w:rPr>
          <w:rFonts w:ascii="Times New Roman" w:hAnsi="Times New Roman" w:cs="Times New Roman"/>
          <w:szCs w:val="24"/>
        </w:rPr>
        <w:t>_</w:t>
      </w:r>
      <w:r w:rsidRPr="005F2BB3">
        <w:rPr>
          <w:rFonts w:ascii="Times New Roman" w:hAnsi="Times New Roman" w:cs="Times New Roman"/>
          <w:szCs w:val="24"/>
        </w:rPr>
        <w:t>г</w:t>
      </w:r>
      <w:r w:rsidRPr="005F2BB3">
        <w:rPr>
          <w:rFonts w:ascii="Times New Roman" w:hAnsi="Times New Roman" w:cs="Times New Roman"/>
          <w:b/>
          <w:szCs w:val="24"/>
        </w:rPr>
        <w:t xml:space="preserve"> </w:t>
      </w:r>
    </w:p>
    <w:p w:rsidR="00197B74" w:rsidRPr="005F2BB3" w:rsidRDefault="00197B74" w:rsidP="008503D6">
      <w:pPr>
        <w:pStyle w:val="ConsPlusNormal0"/>
        <w:ind w:firstLine="709"/>
        <w:jc w:val="both"/>
        <w:rPr>
          <w:rFonts w:ascii="Times New Roman" w:hAnsi="Times New Roman" w:cs="Times New Roman"/>
          <w:sz w:val="2"/>
          <w:szCs w:val="24"/>
        </w:rPr>
      </w:pPr>
    </w:p>
    <w:p w:rsidR="00197B74" w:rsidRPr="005F2BB3" w:rsidRDefault="00197B74" w:rsidP="008503D6">
      <w:pPr>
        <w:pStyle w:val="ConsPlusNormal0"/>
        <w:ind w:firstLine="709"/>
        <w:jc w:val="both"/>
        <w:rPr>
          <w:rFonts w:ascii="Times New Roman" w:hAnsi="Times New Roman" w:cs="Times New Roman"/>
          <w:sz w:val="24"/>
          <w:szCs w:val="24"/>
        </w:rPr>
      </w:pPr>
    </w:p>
    <w:p w:rsidR="00197B74" w:rsidRPr="005F2BB3" w:rsidRDefault="0009299C" w:rsidP="008503D6">
      <w:pPr>
        <w:ind w:firstLine="709"/>
        <w:jc w:val="center"/>
        <w:rPr>
          <w:rFonts w:ascii="Times New Roman" w:hAnsi="Times New Roman" w:cs="Times New Roman"/>
          <w:sz w:val="24"/>
          <w:szCs w:val="24"/>
        </w:rPr>
      </w:pPr>
      <w:r w:rsidRPr="005F2BB3">
        <w:rPr>
          <w:rFonts w:ascii="Times New Roman" w:hAnsi="Times New Roman" w:cs="Times New Roman"/>
          <w:sz w:val="24"/>
          <w:szCs w:val="24"/>
        </w:rPr>
        <w:t>СОГЛАСИЕ РОДИТЕЛЯ (ЗАКОННОГО ПРЕДСТАВИТЕЛЯ)</w:t>
      </w:r>
      <w:r w:rsidRPr="005F2BB3">
        <w:rPr>
          <w:rFonts w:ascii="Times New Roman" w:hAnsi="Times New Roman" w:cs="Times New Roman"/>
          <w:sz w:val="24"/>
          <w:szCs w:val="24"/>
        </w:rPr>
        <w:br/>
      </w:r>
    </w:p>
    <w:p w:rsidR="00197B74" w:rsidRPr="005F2BB3" w:rsidRDefault="0009299C" w:rsidP="008503D6">
      <w:pPr>
        <w:pStyle w:val="Default"/>
        <w:jc w:val="both"/>
      </w:pPr>
      <w:r w:rsidRPr="005F2BB3">
        <w:t>Я, ____________________________________________________________________</w:t>
      </w:r>
      <w:r w:rsidR="00AE1F6D" w:rsidRPr="005F2BB3">
        <w:t>____________</w:t>
      </w:r>
      <w:r w:rsidRPr="005F2BB3">
        <w:t>_,</w:t>
      </w:r>
    </w:p>
    <w:p w:rsidR="00197B74" w:rsidRPr="005F2BB3" w:rsidRDefault="0009299C" w:rsidP="008503D6">
      <w:pPr>
        <w:pStyle w:val="Default"/>
        <w:jc w:val="both"/>
        <w:rPr>
          <w:i/>
          <w:iCs/>
          <w:vertAlign w:val="superscript"/>
        </w:rPr>
      </w:pPr>
      <w:r w:rsidRPr="005F2BB3">
        <w:rPr>
          <w:vertAlign w:val="superscript"/>
        </w:rPr>
        <w:t xml:space="preserve">                                                      (</w:t>
      </w:r>
      <w:r w:rsidRPr="005F2BB3">
        <w:rPr>
          <w:i/>
          <w:iCs/>
          <w:vertAlign w:val="superscript"/>
        </w:rPr>
        <w:t>ФИО родителя или законного представителя)</w:t>
      </w:r>
    </w:p>
    <w:p w:rsidR="00197B74" w:rsidRPr="005F2BB3" w:rsidRDefault="0009299C" w:rsidP="008503D6">
      <w:pPr>
        <w:pStyle w:val="Default"/>
        <w:jc w:val="both"/>
      </w:pPr>
      <w:r w:rsidRPr="005F2BB3">
        <w:t>паспорт _____________выдан __________________________________________________</w:t>
      </w:r>
      <w:r w:rsidR="00AE1F6D" w:rsidRPr="005F2BB3">
        <w:t>______</w:t>
      </w:r>
      <w:r w:rsidRPr="005F2BB3">
        <w:t>_,</w:t>
      </w:r>
    </w:p>
    <w:p w:rsidR="00197B74" w:rsidRPr="005F2BB3" w:rsidRDefault="0009299C" w:rsidP="008503D6">
      <w:pPr>
        <w:pStyle w:val="Default"/>
        <w:jc w:val="both"/>
        <w:rPr>
          <w:i/>
          <w:iCs/>
          <w:vertAlign w:val="superscript"/>
        </w:rPr>
      </w:pPr>
      <w:r w:rsidRPr="005F2BB3">
        <w:rPr>
          <w:i/>
          <w:iCs/>
          <w:vertAlign w:val="superscript"/>
        </w:rPr>
        <w:t xml:space="preserve">         (серия, </w:t>
      </w:r>
      <w:proofErr w:type="gramStart"/>
      <w:r w:rsidRPr="005F2BB3">
        <w:rPr>
          <w:i/>
          <w:iCs/>
          <w:vertAlign w:val="superscript"/>
        </w:rPr>
        <w:t xml:space="preserve">номер)   </w:t>
      </w:r>
      <w:proofErr w:type="gramEnd"/>
      <w:r w:rsidRPr="005F2BB3">
        <w:rPr>
          <w:i/>
          <w:iCs/>
          <w:vertAlign w:val="superscript"/>
        </w:rPr>
        <w:t xml:space="preserve">                                                                     (когда и кем выдан)</w:t>
      </w:r>
    </w:p>
    <w:p w:rsidR="00197B74" w:rsidRPr="005F2BB3" w:rsidRDefault="0009299C" w:rsidP="008503D6">
      <w:pPr>
        <w:pStyle w:val="Default"/>
        <w:jc w:val="both"/>
        <w:rPr>
          <w:i/>
          <w:iCs/>
        </w:rPr>
      </w:pPr>
      <w:r w:rsidRPr="005F2BB3">
        <w:rPr>
          <w:i/>
          <w:iCs/>
        </w:rPr>
        <w:t>____________________________________________________________________________</w:t>
      </w:r>
      <w:r w:rsidR="00AE1F6D" w:rsidRPr="005F2BB3">
        <w:rPr>
          <w:i/>
          <w:iCs/>
        </w:rPr>
        <w:t>______</w:t>
      </w:r>
      <w:r w:rsidRPr="005F2BB3">
        <w:rPr>
          <w:i/>
          <w:iCs/>
        </w:rPr>
        <w:t>_</w:t>
      </w:r>
    </w:p>
    <w:p w:rsidR="00197B74" w:rsidRPr="005F2BB3" w:rsidRDefault="0009299C" w:rsidP="008503D6">
      <w:pPr>
        <w:pStyle w:val="Default"/>
        <w:jc w:val="both"/>
        <w:rPr>
          <w:i/>
          <w:iCs/>
          <w:vertAlign w:val="superscript"/>
        </w:rPr>
      </w:pPr>
      <w:r w:rsidRPr="005F2BB3">
        <w:rPr>
          <w:i/>
          <w:iCs/>
          <w:vertAlign w:val="superscript"/>
        </w:rPr>
        <w:t>(в случае опекунства указать реквизиты документа, на основании которого осуществляется опека или попечительство)</w:t>
      </w:r>
    </w:p>
    <w:p w:rsidR="00197B74" w:rsidRPr="005F2BB3" w:rsidRDefault="0009299C" w:rsidP="008503D6">
      <w:pPr>
        <w:pStyle w:val="Default"/>
        <w:jc w:val="both"/>
      </w:pPr>
      <w:r w:rsidRPr="005F2BB3">
        <w:t xml:space="preserve">являясь законным представителем несовершеннолетнего __________________________________________________________________________________, </w:t>
      </w:r>
    </w:p>
    <w:p w:rsidR="00197B74" w:rsidRPr="005F2BB3" w:rsidRDefault="0009299C" w:rsidP="008503D6">
      <w:pPr>
        <w:pStyle w:val="Default"/>
        <w:jc w:val="both"/>
        <w:rPr>
          <w:vertAlign w:val="superscript"/>
        </w:rPr>
      </w:pPr>
      <w:r w:rsidRPr="005F2BB3">
        <w:rPr>
          <w:vertAlign w:val="superscript"/>
        </w:rPr>
        <w:t>(ФИО несовершеннолетнего)</w:t>
      </w:r>
    </w:p>
    <w:p w:rsidR="00197B74" w:rsidRPr="00881274" w:rsidRDefault="0009299C" w:rsidP="00881274">
      <w:pPr>
        <w:pStyle w:val="Default"/>
        <w:jc w:val="both"/>
        <w:rPr>
          <w:i/>
          <w:iCs/>
        </w:rPr>
      </w:pPr>
      <w:r w:rsidRPr="005F2BB3">
        <w:t>приходящегося мне ________________________________, зарегистрированного по адресу:___________________________________________________________________________________________________________________________________________________________</w:t>
      </w:r>
      <w:r w:rsidR="00AE1F6D" w:rsidRPr="005F2BB3">
        <w:t>__</w:t>
      </w:r>
      <w:r w:rsidRPr="005F2BB3">
        <w:t>___,</w:t>
      </w:r>
    </w:p>
    <w:p w:rsidR="00197B74" w:rsidRPr="005F2BB3" w:rsidRDefault="0009299C" w:rsidP="008503D6">
      <w:pPr>
        <w:jc w:val="both"/>
        <w:rPr>
          <w:rFonts w:ascii="Times New Roman" w:hAnsi="Times New Roman" w:cs="Times New Roman"/>
          <w:bCs/>
          <w:sz w:val="24"/>
          <w:szCs w:val="24"/>
        </w:rPr>
      </w:pPr>
      <w:r w:rsidRPr="005F2BB3">
        <w:rPr>
          <w:rFonts w:ascii="Times New Roman" w:hAnsi="Times New Roman" w:cs="Times New Roman"/>
        </w:rPr>
        <w:t>Выражаю согласие на поездку моего сына ____________года рождения, Обучающегося в ____________________________________________________________________ в классе_______,</w:t>
      </w:r>
      <w:r w:rsidR="00AE1F6D" w:rsidRPr="005F2BB3">
        <w:rPr>
          <w:rFonts w:ascii="Times New Roman" w:hAnsi="Times New Roman" w:cs="Times New Roman"/>
        </w:rPr>
        <w:t xml:space="preserve"> </w:t>
      </w:r>
      <w:r w:rsidRPr="005F2BB3">
        <w:rPr>
          <w:rFonts w:ascii="Times New Roman" w:hAnsi="Times New Roman" w:cs="Times New Roman"/>
        </w:rPr>
        <w:t xml:space="preserve">в </w:t>
      </w:r>
      <w:r w:rsidR="00A22A08" w:rsidRPr="005F2BB3">
        <w:rPr>
          <w:rFonts w:ascii="Times New Roman" w:hAnsi="Times New Roman" w:cs="Times New Roman"/>
          <w:sz w:val="24"/>
          <w:szCs w:val="24"/>
        </w:rPr>
        <w:t>структурно</w:t>
      </w:r>
      <w:r w:rsidR="001E2FFB" w:rsidRPr="005F2BB3">
        <w:rPr>
          <w:rFonts w:ascii="Times New Roman" w:hAnsi="Times New Roman" w:cs="Times New Roman"/>
          <w:sz w:val="24"/>
          <w:szCs w:val="24"/>
        </w:rPr>
        <w:t>е</w:t>
      </w:r>
      <w:r w:rsidR="00A22A08" w:rsidRPr="005F2BB3">
        <w:rPr>
          <w:rFonts w:ascii="Times New Roman" w:hAnsi="Times New Roman" w:cs="Times New Roman"/>
          <w:sz w:val="24"/>
          <w:szCs w:val="24"/>
        </w:rPr>
        <w:t xml:space="preserve"> подразделения </w:t>
      </w:r>
      <w:r w:rsidR="00A22A08" w:rsidRPr="005F2BB3">
        <w:rPr>
          <w:rFonts w:ascii="Times New Roman" w:hAnsi="Times New Roman" w:cs="Times New Roman"/>
          <w:bCs/>
          <w:sz w:val="24"/>
          <w:szCs w:val="24"/>
        </w:rPr>
        <w:t xml:space="preserve">Государственного бюджетного общеобразовательного учреждения Архангельской области «Архангельский Губернаторский морской кадетский корпус имени Адмирала Флота Советского Союза Н.Г. Кузнецова» </w:t>
      </w:r>
      <w:r w:rsidR="00A22A08" w:rsidRPr="005F2BB3">
        <w:rPr>
          <w:rFonts w:ascii="Times New Roman" w:hAnsi="Times New Roman" w:cs="Times New Roman"/>
          <w:bCs/>
          <w:sz w:val="24"/>
          <w:szCs w:val="28"/>
        </w:rPr>
        <w:t xml:space="preserve">Архангельский региональный учебно-методический военно-патриотический центр (лагерь) круглогодичного действия «Авангард» </w:t>
      </w:r>
      <w:r w:rsidRPr="005F2BB3">
        <w:t xml:space="preserve">, </w:t>
      </w:r>
      <w:r w:rsidRPr="005F2BB3">
        <w:rPr>
          <w:rFonts w:ascii="Times New Roman" w:hAnsi="Times New Roman" w:cs="Times New Roman"/>
        </w:rPr>
        <w:t>расположенного по адресу г. Мирный, ул. Заозёрная, д. 26, для прохождения Образовательной программы: «</w:t>
      </w:r>
      <w:r w:rsidRPr="005F2BB3">
        <w:rPr>
          <w:rFonts w:ascii="Times New Roman" w:hAnsi="Times New Roman" w:cs="Times New Roman"/>
          <w:shd w:val="clear" w:color="auto" w:fill="FFFFFF"/>
        </w:rPr>
        <w:t>Пятидневные учебные сборы» в период  с «____»_______________ по «____»_______________202</w:t>
      </w:r>
      <w:r w:rsidR="00881274">
        <w:rPr>
          <w:rFonts w:ascii="Times New Roman" w:hAnsi="Times New Roman" w:cs="Times New Roman"/>
          <w:shd w:val="clear" w:color="auto" w:fill="FFFFFF"/>
        </w:rPr>
        <w:t>_</w:t>
      </w:r>
      <w:r w:rsidRPr="005F2BB3">
        <w:rPr>
          <w:rFonts w:ascii="Times New Roman" w:hAnsi="Times New Roman" w:cs="Times New Roman"/>
          <w:shd w:val="clear" w:color="auto" w:fill="FFFFFF"/>
        </w:rPr>
        <w:t xml:space="preserve"> года.</w:t>
      </w:r>
    </w:p>
    <w:p w:rsidR="00197B74" w:rsidRPr="005F2BB3" w:rsidRDefault="00197B74" w:rsidP="008503D6">
      <w:pPr>
        <w:pStyle w:val="afe"/>
        <w:spacing w:before="0" w:beforeAutospacing="0" w:after="0"/>
        <w:ind w:firstLine="709"/>
        <w:contextualSpacing/>
        <w:jc w:val="both"/>
      </w:pPr>
    </w:p>
    <w:p w:rsidR="00197B74" w:rsidRPr="005F2BB3" w:rsidRDefault="0009299C" w:rsidP="008503D6">
      <w:pPr>
        <w:ind w:firstLine="709"/>
        <w:jc w:val="center"/>
        <w:rPr>
          <w:rFonts w:ascii="Times New Roman" w:hAnsi="Times New Roman" w:cs="Times New Roman"/>
          <w:sz w:val="24"/>
          <w:szCs w:val="24"/>
        </w:rPr>
      </w:pPr>
      <w:r w:rsidRPr="005F2BB3">
        <w:rPr>
          <w:rFonts w:ascii="Times New Roman" w:hAnsi="Times New Roman" w:cs="Times New Roman"/>
          <w:sz w:val="24"/>
          <w:szCs w:val="24"/>
        </w:rPr>
        <w:t>«____»  ___________ 202</w:t>
      </w:r>
      <w:r w:rsidR="00672C01">
        <w:rPr>
          <w:rFonts w:ascii="Times New Roman" w:hAnsi="Times New Roman" w:cs="Times New Roman"/>
          <w:sz w:val="24"/>
          <w:szCs w:val="24"/>
        </w:rPr>
        <w:t>_</w:t>
      </w:r>
      <w:r w:rsidRPr="005F2BB3">
        <w:rPr>
          <w:rFonts w:ascii="Times New Roman" w:hAnsi="Times New Roman" w:cs="Times New Roman"/>
          <w:sz w:val="24"/>
          <w:szCs w:val="24"/>
        </w:rPr>
        <w:t xml:space="preserve">  г.                   _____________ /_______________________/</w:t>
      </w:r>
    </w:p>
    <w:p w:rsidR="00197B74" w:rsidRPr="005F2BB3" w:rsidRDefault="0009299C" w:rsidP="008503D6">
      <w:pPr>
        <w:ind w:firstLine="709"/>
        <w:contextualSpacing/>
        <w:jc w:val="center"/>
        <w:rPr>
          <w:rFonts w:ascii="Times New Roman" w:hAnsi="Times New Roman" w:cs="Times New Roman"/>
          <w:i/>
          <w:iCs/>
          <w:sz w:val="20"/>
          <w:szCs w:val="24"/>
        </w:rPr>
      </w:pPr>
      <w:r w:rsidRPr="005F2BB3">
        <w:rPr>
          <w:rFonts w:ascii="Times New Roman" w:hAnsi="Times New Roman" w:cs="Times New Roman"/>
          <w:i/>
          <w:iCs/>
          <w:sz w:val="20"/>
          <w:szCs w:val="24"/>
        </w:rPr>
        <w:t xml:space="preserve">                                                          Подпись                 Расшифровка</w:t>
      </w:r>
    </w:p>
    <w:p w:rsidR="00197B74" w:rsidRPr="005F2BB3" w:rsidRDefault="0009299C" w:rsidP="008503D6">
      <w:pPr>
        <w:pStyle w:val="afe"/>
        <w:numPr>
          <w:ilvl w:val="0"/>
          <w:numId w:val="24"/>
        </w:numPr>
        <w:spacing w:before="0" w:beforeAutospacing="0" w:after="0"/>
        <w:ind w:left="0" w:firstLine="709"/>
        <w:contextualSpacing/>
        <w:jc w:val="both"/>
      </w:pPr>
      <w:r w:rsidRPr="005F2BB3">
        <w:t xml:space="preserve">Даю согласие, в интересах сохранения жизни и здоровья ребенка, представлять его интересы и давать согласие на медицинское вмешательство в сторонних медицинских учреждениях, осуществляющих свою деятельность в соответствии с действующим законодательством Российской Федерации. </w:t>
      </w:r>
    </w:p>
    <w:p w:rsidR="00197B74" w:rsidRPr="005F2BB3" w:rsidRDefault="0009299C" w:rsidP="008503D6">
      <w:pPr>
        <w:pStyle w:val="afe"/>
        <w:spacing w:before="0" w:beforeAutospacing="0" w:after="0"/>
        <w:ind w:firstLine="709"/>
        <w:contextualSpacing/>
        <w:jc w:val="both"/>
      </w:pPr>
      <w:r w:rsidRPr="005F2BB3">
        <w:t xml:space="preserve">Даю добровольное согласие на проведение медицинских вмешательств при оказании первичной медико-санитарной, неотложной и скорой медицинской помощи. Я ознакомлен с перечнем видов медицинских вмешательств, на которые граждане дают информированное добровольное согласие для получения первичной медико-санитарной помощи в доступной для меня форме, а также уведомлен в том, что при оказании неотложной и скорой медицинской помощи я буду информирован по телефону__________________________. </w:t>
      </w:r>
    </w:p>
    <w:p w:rsidR="00197B74" w:rsidRPr="005F2BB3" w:rsidRDefault="0009299C" w:rsidP="008503D6">
      <w:pPr>
        <w:pStyle w:val="afe"/>
        <w:spacing w:before="0" w:beforeAutospacing="0" w:after="0"/>
        <w:ind w:firstLine="709"/>
        <w:contextualSpacing/>
        <w:jc w:val="both"/>
        <w:rPr>
          <w:b/>
          <w:bCs/>
        </w:rPr>
      </w:pPr>
      <w:r w:rsidRPr="005F2BB3">
        <w:t>В случае невозможности связаться со мной и при возникновении угрозы жизни моему ребенку решение об объеме и виде медицинского вмешательства определяют врачи медицинской организации. В доступной для меня форме мне даны разъяснения о целях, порядке оказания медицинской помощи. В случае моего отсутствия уполномочиваю присутствовать при оказании медицинской помощи ребенку, чьим законным представителем я являюсь, заведующему</w:t>
      </w:r>
      <w:r w:rsidR="00C83D0D" w:rsidRPr="005F2BB3">
        <w:t xml:space="preserve"> структурного подразделения</w:t>
      </w:r>
      <w:r w:rsidRPr="005F2BB3">
        <w:t xml:space="preserve"> и медицинскому работнику </w:t>
      </w:r>
      <w:r w:rsidR="00445228" w:rsidRPr="005F2BB3">
        <w:rPr>
          <w:bCs/>
          <w:szCs w:val="28"/>
        </w:rPr>
        <w:t>Архангельского регионального учебно-методического военно-патриотического центра (лагеря) круглогодичного действия «Авангард»</w:t>
      </w:r>
    </w:p>
    <w:p w:rsidR="00197B74" w:rsidRPr="005F2BB3" w:rsidRDefault="0009299C" w:rsidP="008503D6">
      <w:pPr>
        <w:jc w:val="both"/>
        <w:rPr>
          <w:rFonts w:ascii="Times New Roman" w:hAnsi="Times New Roman" w:cs="Times New Roman"/>
          <w:bCs/>
          <w:sz w:val="24"/>
          <w:szCs w:val="24"/>
        </w:rPr>
      </w:pPr>
      <w:r w:rsidRPr="005F2BB3">
        <w:rPr>
          <w:rFonts w:ascii="Times New Roman" w:hAnsi="Times New Roman" w:cs="Times New Roman"/>
        </w:rPr>
        <w:t xml:space="preserve">          Согласие действительно на срок пребывания ребенка</w:t>
      </w:r>
      <w:r w:rsidR="00A74F69" w:rsidRPr="005F2BB3">
        <w:rPr>
          <w:rFonts w:ascii="Times New Roman" w:hAnsi="Times New Roman" w:cs="Times New Roman"/>
        </w:rPr>
        <w:t xml:space="preserve"> в</w:t>
      </w:r>
      <w:r w:rsidRPr="005F2BB3">
        <w:rPr>
          <w:rFonts w:ascii="Times New Roman" w:hAnsi="Times New Roman" w:cs="Times New Roman"/>
        </w:rPr>
        <w:t xml:space="preserve"> </w:t>
      </w:r>
      <w:r w:rsidR="00A74F69" w:rsidRPr="005F2BB3">
        <w:rPr>
          <w:rFonts w:ascii="Times New Roman" w:hAnsi="Times New Roman" w:cs="Times New Roman"/>
          <w:bCs/>
          <w:sz w:val="24"/>
          <w:szCs w:val="28"/>
        </w:rPr>
        <w:t>Архангельском региональном учебно-методическом военно-патриотическом центре (лагерь) круглогодичного действия «Авангард</w:t>
      </w:r>
      <w:proofErr w:type="gramStart"/>
      <w:r w:rsidR="00A74F69" w:rsidRPr="005F2BB3">
        <w:rPr>
          <w:rFonts w:ascii="Times New Roman" w:hAnsi="Times New Roman" w:cs="Times New Roman"/>
          <w:bCs/>
          <w:sz w:val="24"/>
          <w:szCs w:val="28"/>
        </w:rPr>
        <w:t xml:space="preserve">» </w:t>
      </w:r>
      <w:r w:rsidRPr="005F2BB3">
        <w:rPr>
          <w:rFonts w:ascii="Times New Roman" w:hAnsi="Times New Roman" w:cs="Times New Roman"/>
        </w:rPr>
        <w:t>,</w:t>
      </w:r>
      <w:proofErr w:type="gramEnd"/>
      <w:r w:rsidRPr="005F2BB3">
        <w:rPr>
          <w:rFonts w:ascii="Times New Roman" w:hAnsi="Times New Roman" w:cs="Times New Roman"/>
        </w:rPr>
        <w:t xml:space="preserve"> включая период трансфера до него и обратно</w:t>
      </w:r>
      <w:r w:rsidRPr="005F2BB3">
        <w:t>.</w:t>
      </w:r>
    </w:p>
    <w:p w:rsidR="00197B74" w:rsidRPr="005F2BB3" w:rsidRDefault="00197B74" w:rsidP="008503D6">
      <w:pPr>
        <w:pStyle w:val="2"/>
        <w:spacing w:before="0"/>
        <w:ind w:firstLine="709"/>
        <w:contextualSpacing/>
        <w:jc w:val="both"/>
        <w:rPr>
          <w:rFonts w:ascii="Times New Roman" w:hAnsi="Times New Roman" w:cs="Times New Roman"/>
          <w:sz w:val="24"/>
          <w:szCs w:val="24"/>
          <w:shd w:val="clear" w:color="auto" w:fill="FFFFFF"/>
        </w:rPr>
      </w:pPr>
    </w:p>
    <w:p w:rsidR="00197B74" w:rsidRPr="005F2BB3" w:rsidRDefault="0009299C" w:rsidP="008503D6">
      <w:pPr>
        <w:ind w:firstLine="709"/>
        <w:jc w:val="center"/>
        <w:rPr>
          <w:rFonts w:ascii="Times New Roman" w:hAnsi="Times New Roman" w:cs="Times New Roman"/>
          <w:sz w:val="24"/>
          <w:szCs w:val="24"/>
        </w:rPr>
      </w:pPr>
      <w:r w:rsidRPr="005F2BB3">
        <w:rPr>
          <w:rFonts w:ascii="Times New Roman" w:hAnsi="Times New Roman" w:cs="Times New Roman"/>
          <w:sz w:val="24"/>
          <w:szCs w:val="24"/>
        </w:rPr>
        <w:t>«___</w:t>
      </w:r>
      <w:proofErr w:type="gramStart"/>
      <w:r w:rsidRPr="005F2BB3">
        <w:rPr>
          <w:rFonts w:ascii="Times New Roman" w:hAnsi="Times New Roman" w:cs="Times New Roman"/>
          <w:sz w:val="24"/>
          <w:szCs w:val="24"/>
        </w:rPr>
        <w:t>_»  _</w:t>
      </w:r>
      <w:proofErr w:type="gramEnd"/>
      <w:r w:rsidRPr="005F2BB3">
        <w:rPr>
          <w:rFonts w:ascii="Times New Roman" w:hAnsi="Times New Roman" w:cs="Times New Roman"/>
          <w:sz w:val="24"/>
          <w:szCs w:val="24"/>
        </w:rPr>
        <w:t>__________ 202</w:t>
      </w:r>
      <w:r w:rsidR="00881274">
        <w:rPr>
          <w:rFonts w:ascii="Times New Roman" w:hAnsi="Times New Roman" w:cs="Times New Roman"/>
          <w:sz w:val="24"/>
          <w:szCs w:val="24"/>
        </w:rPr>
        <w:t>_</w:t>
      </w:r>
      <w:r w:rsidRPr="005F2BB3">
        <w:rPr>
          <w:rFonts w:ascii="Times New Roman" w:hAnsi="Times New Roman" w:cs="Times New Roman"/>
          <w:sz w:val="24"/>
          <w:szCs w:val="24"/>
        </w:rPr>
        <w:t xml:space="preserve">  г.                   _____________ /_______________________/</w:t>
      </w:r>
    </w:p>
    <w:p w:rsidR="00197B74" w:rsidRPr="005F2BB3" w:rsidRDefault="0009299C" w:rsidP="008503D6">
      <w:pPr>
        <w:ind w:firstLine="709"/>
        <w:contextualSpacing/>
        <w:jc w:val="center"/>
        <w:rPr>
          <w:rFonts w:ascii="Times New Roman" w:hAnsi="Times New Roman" w:cs="Times New Roman"/>
          <w:i/>
          <w:iCs/>
          <w:sz w:val="20"/>
          <w:szCs w:val="24"/>
        </w:rPr>
      </w:pPr>
      <w:r w:rsidRPr="005F2BB3">
        <w:rPr>
          <w:rFonts w:ascii="Times New Roman" w:hAnsi="Times New Roman" w:cs="Times New Roman"/>
          <w:i/>
          <w:iCs/>
          <w:sz w:val="20"/>
          <w:szCs w:val="24"/>
        </w:rPr>
        <w:t xml:space="preserve">                                                                       Подпись                 Расшифровка</w:t>
      </w:r>
    </w:p>
    <w:p w:rsidR="00197B74" w:rsidRPr="005F2BB3" w:rsidRDefault="00197B74" w:rsidP="008503D6">
      <w:pPr>
        <w:ind w:firstLine="709"/>
        <w:contextualSpacing/>
        <w:jc w:val="center"/>
        <w:rPr>
          <w:rFonts w:ascii="Times New Roman" w:hAnsi="Times New Roman" w:cs="Times New Roman"/>
          <w:i/>
          <w:iCs/>
          <w:sz w:val="20"/>
          <w:szCs w:val="24"/>
        </w:rPr>
      </w:pPr>
    </w:p>
    <w:p w:rsidR="00197B74" w:rsidRPr="005F2BB3" w:rsidRDefault="0009299C" w:rsidP="008503D6">
      <w:pPr>
        <w:pStyle w:val="af6"/>
        <w:numPr>
          <w:ilvl w:val="0"/>
          <w:numId w:val="24"/>
        </w:numPr>
        <w:ind w:left="0" w:firstLine="709"/>
        <w:rPr>
          <w:color w:val="auto"/>
          <w:szCs w:val="24"/>
          <w:lang w:eastAsia="en-US"/>
        </w:rPr>
      </w:pPr>
      <w:r w:rsidRPr="005F2BB3">
        <w:rPr>
          <w:szCs w:val="24"/>
        </w:rPr>
        <w:t xml:space="preserve">Даю свое согласие: </w:t>
      </w:r>
    </w:p>
    <w:p w:rsidR="00197B74" w:rsidRPr="005F2BB3" w:rsidRDefault="0009299C" w:rsidP="008503D6">
      <w:pPr>
        <w:ind w:firstLine="709"/>
        <w:jc w:val="both"/>
        <w:rPr>
          <w:rFonts w:ascii="Times New Roman" w:hAnsi="Times New Roman" w:cs="Times New Roman"/>
          <w:sz w:val="24"/>
          <w:szCs w:val="24"/>
          <w:lang w:eastAsia="en-US"/>
        </w:rPr>
      </w:pPr>
      <w:r w:rsidRPr="005F2BB3">
        <w:rPr>
          <w:rFonts w:ascii="Times New Roman" w:hAnsi="Times New Roman" w:cs="Times New Roman"/>
          <w:sz w:val="24"/>
          <w:szCs w:val="24"/>
        </w:rPr>
        <w:t>3.1. на обработку персональных данных несовершеннолетнего, относящихся исключительно к перечисленным ниже категориям персональных данных: фамилия, имя, отчество; пол; дата рождения; образовательная организация; информация о результатах прохождения Образовательной программы.</w:t>
      </w:r>
    </w:p>
    <w:p w:rsidR="00197B74" w:rsidRPr="005F2BB3" w:rsidRDefault="0009299C" w:rsidP="008503D6">
      <w:pPr>
        <w:ind w:firstLine="709"/>
        <w:jc w:val="both"/>
        <w:rPr>
          <w:rFonts w:ascii="Times New Roman" w:hAnsi="Times New Roman" w:cs="Times New Roman"/>
          <w:color w:val="000000"/>
          <w:sz w:val="24"/>
          <w:szCs w:val="24"/>
        </w:rPr>
      </w:pPr>
      <w:r w:rsidRPr="005F2BB3">
        <w:rPr>
          <w:rFonts w:ascii="Times New Roman" w:hAnsi="Times New Roman" w:cs="Times New Roman"/>
          <w:sz w:val="24"/>
          <w:szCs w:val="24"/>
        </w:rPr>
        <w:t>Я даю согласие на использование персональных данных несовершеннолетнего исключительно</w:t>
      </w:r>
      <w:r w:rsidRPr="005F2BB3">
        <w:rPr>
          <w:rFonts w:ascii="Times New Roman" w:hAnsi="Times New Roman" w:cs="Times New Roman"/>
          <w:b/>
          <w:bCs/>
          <w:sz w:val="24"/>
          <w:szCs w:val="24"/>
        </w:rPr>
        <w:t xml:space="preserve"> </w:t>
      </w:r>
      <w:r w:rsidRPr="005F2BB3">
        <w:rPr>
          <w:rFonts w:ascii="Times New Roman" w:hAnsi="Times New Roman" w:cs="Times New Roman"/>
          <w:sz w:val="24"/>
          <w:szCs w:val="24"/>
        </w:rPr>
        <w:t>в следующих целях: индивидуальный учет результатов, публикация списка успешно прошедших обучение, а также хранение данных об этих результатах на бумажных и/или электронных носителях.</w:t>
      </w:r>
    </w:p>
    <w:p w:rsidR="00197B74" w:rsidRPr="005F2BB3" w:rsidRDefault="0009299C"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осуществлению контроля за реализаций Образовательной программы: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197B74" w:rsidRPr="005F2BB3" w:rsidRDefault="0009299C"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Я проинформирован, что </w:t>
      </w:r>
      <w:r w:rsidR="0034726C" w:rsidRPr="005F2BB3">
        <w:rPr>
          <w:rFonts w:ascii="Times New Roman" w:hAnsi="Times New Roman" w:cs="Times New Roman"/>
          <w:bCs/>
          <w:sz w:val="24"/>
          <w:szCs w:val="28"/>
        </w:rPr>
        <w:t xml:space="preserve">Архангельский региональный учебно-методический военно-патриотический центр (лагерь) круглогодичного действия «Авангард» </w:t>
      </w:r>
      <w:r w:rsidRPr="005F2BB3">
        <w:rPr>
          <w:rFonts w:ascii="Times New Roman" w:hAnsi="Times New Roman" w:cs="Times New Roman"/>
          <w:sz w:val="24"/>
          <w:szCs w:val="24"/>
        </w:rPr>
        <w:t>гарантирует обработку персональных данных несовершеннолетнего в соответствии с действующим законодательством Российской Федерации как неавтоматизированным, так и автоматизированным способами.</w:t>
      </w:r>
    </w:p>
    <w:p w:rsidR="00197B74" w:rsidRPr="005F2BB3" w:rsidRDefault="0009299C"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Данное согласие действует до достижения целей обработки персональных данных или в течение срока хранения информации.</w:t>
      </w:r>
    </w:p>
    <w:p w:rsidR="00197B74" w:rsidRPr="005F2BB3" w:rsidRDefault="0009299C" w:rsidP="008503D6">
      <w:pPr>
        <w:ind w:firstLine="709"/>
        <w:jc w:val="both"/>
        <w:rPr>
          <w:rFonts w:ascii="Times New Roman" w:hAnsi="Times New Roman" w:cs="Times New Roman"/>
          <w:sz w:val="24"/>
          <w:szCs w:val="24"/>
        </w:rPr>
      </w:pPr>
      <w:r w:rsidRPr="005F2BB3">
        <w:rPr>
          <w:rFonts w:ascii="Times New Roman" w:hAnsi="Times New Roman" w:cs="Times New Roman"/>
          <w:sz w:val="24"/>
          <w:szCs w:val="24"/>
        </w:rPr>
        <w:t>Я подтверждаю, что, давая такое согласие, я действую по собственной воле и в интересах несовершеннолетнего.</w:t>
      </w:r>
    </w:p>
    <w:p w:rsidR="00197B74" w:rsidRPr="005F2BB3" w:rsidRDefault="0009299C" w:rsidP="008503D6">
      <w:pPr>
        <w:spacing w:after="45"/>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3.2. </w:t>
      </w:r>
      <w:r w:rsidRPr="005F2BB3">
        <w:rPr>
          <w:rFonts w:ascii="Times New Roman" w:eastAsia="Arial" w:hAnsi="Times New Roman" w:cs="Times New Roman"/>
          <w:sz w:val="24"/>
          <w:szCs w:val="24"/>
        </w:rPr>
        <w:t xml:space="preserve"> </w:t>
      </w:r>
      <w:r w:rsidRPr="005F2BB3">
        <w:rPr>
          <w:rFonts w:ascii="Times New Roman" w:hAnsi="Times New Roman" w:cs="Times New Roman"/>
          <w:sz w:val="24"/>
          <w:szCs w:val="24"/>
        </w:rPr>
        <w:t xml:space="preserve">на фото и видео съемку моего ребенка во время участия в учебных и спортивно-массовых и развлекательных мероприятиях, реализуемых </w:t>
      </w:r>
      <w:proofErr w:type="gramStart"/>
      <w:r w:rsidRPr="005F2BB3">
        <w:rPr>
          <w:rFonts w:ascii="Times New Roman" w:hAnsi="Times New Roman" w:cs="Times New Roman"/>
          <w:sz w:val="24"/>
          <w:szCs w:val="24"/>
        </w:rPr>
        <w:t xml:space="preserve">в  </w:t>
      </w:r>
      <w:r w:rsidR="0034726C" w:rsidRPr="005F2BB3">
        <w:rPr>
          <w:rFonts w:ascii="Times New Roman" w:hAnsi="Times New Roman" w:cs="Times New Roman"/>
          <w:bCs/>
          <w:sz w:val="24"/>
          <w:szCs w:val="28"/>
        </w:rPr>
        <w:t>Архангельском</w:t>
      </w:r>
      <w:proofErr w:type="gramEnd"/>
      <w:r w:rsidR="0034726C" w:rsidRPr="005F2BB3">
        <w:rPr>
          <w:rFonts w:ascii="Times New Roman" w:hAnsi="Times New Roman" w:cs="Times New Roman"/>
          <w:bCs/>
          <w:sz w:val="24"/>
          <w:szCs w:val="28"/>
        </w:rPr>
        <w:t xml:space="preserve"> региональном учебно-методическом военно-патриотическом центре (лагере) круглогодичного действия «Авангард»</w:t>
      </w:r>
      <w:r w:rsidRPr="005F2BB3">
        <w:rPr>
          <w:rFonts w:ascii="Times New Roman" w:hAnsi="Times New Roman" w:cs="Times New Roman"/>
          <w:sz w:val="24"/>
          <w:szCs w:val="24"/>
        </w:rPr>
        <w:t>.</w:t>
      </w:r>
    </w:p>
    <w:p w:rsidR="00197B74" w:rsidRPr="005F2BB3" w:rsidRDefault="0009299C" w:rsidP="008503D6">
      <w:pPr>
        <w:spacing w:after="45"/>
        <w:ind w:firstLine="709"/>
        <w:jc w:val="both"/>
        <w:rPr>
          <w:rFonts w:ascii="Times New Roman" w:hAnsi="Times New Roman" w:cs="Times New Roman"/>
          <w:sz w:val="24"/>
          <w:szCs w:val="24"/>
        </w:rPr>
      </w:pPr>
      <w:r w:rsidRPr="005F2BB3">
        <w:rPr>
          <w:rFonts w:ascii="Times New Roman" w:hAnsi="Times New Roman" w:cs="Times New Roman"/>
          <w:sz w:val="24"/>
          <w:szCs w:val="24"/>
        </w:rPr>
        <w:t xml:space="preserve">Я безвозмездно даю разрешение на использование фото- и видеоматериалов, а также информационных материалов с участием моего ребенка во внутренних и внешних коммуникациях, для коммерческих, рекламных и промо целей, связанных с деятельностью </w:t>
      </w:r>
      <w:r w:rsidR="00445228" w:rsidRPr="005F2BB3">
        <w:rPr>
          <w:rFonts w:ascii="Times New Roman" w:hAnsi="Times New Roman" w:cs="Times New Roman"/>
          <w:bCs/>
          <w:sz w:val="24"/>
          <w:szCs w:val="28"/>
        </w:rPr>
        <w:t>Архангельск</w:t>
      </w:r>
      <w:r w:rsidR="00445228" w:rsidRPr="005F2BB3">
        <w:rPr>
          <w:bCs/>
          <w:szCs w:val="28"/>
        </w:rPr>
        <w:t>ого</w:t>
      </w:r>
      <w:r w:rsidR="00445228" w:rsidRPr="005F2BB3">
        <w:rPr>
          <w:rFonts w:ascii="Times New Roman" w:hAnsi="Times New Roman" w:cs="Times New Roman"/>
          <w:bCs/>
          <w:sz w:val="24"/>
          <w:szCs w:val="28"/>
        </w:rPr>
        <w:t xml:space="preserve"> региональн</w:t>
      </w:r>
      <w:r w:rsidR="00445228" w:rsidRPr="005F2BB3">
        <w:rPr>
          <w:bCs/>
          <w:szCs w:val="28"/>
        </w:rPr>
        <w:t>ого</w:t>
      </w:r>
      <w:r w:rsidR="00445228" w:rsidRPr="005F2BB3">
        <w:rPr>
          <w:rFonts w:ascii="Times New Roman" w:hAnsi="Times New Roman" w:cs="Times New Roman"/>
          <w:bCs/>
          <w:sz w:val="24"/>
          <w:szCs w:val="28"/>
        </w:rPr>
        <w:t xml:space="preserve"> учебно-методическ</w:t>
      </w:r>
      <w:r w:rsidR="00445228" w:rsidRPr="005F2BB3">
        <w:rPr>
          <w:bCs/>
          <w:szCs w:val="28"/>
        </w:rPr>
        <w:t>ого</w:t>
      </w:r>
      <w:r w:rsidR="00445228" w:rsidRPr="005F2BB3">
        <w:rPr>
          <w:rFonts w:ascii="Times New Roman" w:hAnsi="Times New Roman" w:cs="Times New Roman"/>
          <w:bCs/>
          <w:sz w:val="24"/>
          <w:szCs w:val="28"/>
        </w:rPr>
        <w:t xml:space="preserve"> военно-патриотическ</w:t>
      </w:r>
      <w:r w:rsidR="00445228" w:rsidRPr="005F2BB3">
        <w:rPr>
          <w:bCs/>
          <w:szCs w:val="28"/>
        </w:rPr>
        <w:t>ого</w:t>
      </w:r>
      <w:r w:rsidR="00445228" w:rsidRPr="005F2BB3">
        <w:rPr>
          <w:rFonts w:ascii="Times New Roman" w:hAnsi="Times New Roman" w:cs="Times New Roman"/>
          <w:bCs/>
          <w:sz w:val="24"/>
          <w:szCs w:val="28"/>
        </w:rPr>
        <w:t xml:space="preserve"> центр</w:t>
      </w:r>
      <w:r w:rsidR="00445228" w:rsidRPr="005F2BB3">
        <w:rPr>
          <w:bCs/>
          <w:szCs w:val="28"/>
        </w:rPr>
        <w:t>а</w:t>
      </w:r>
      <w:r w:rsidR="00445228" w:rsidRPr="005F2BB3">
        <w:rPr>
          <w:rFonts w:ascii="Times New Roman" w:hAnsi="Times New Roman" w:cs="Times New Roman"/>
          <w:bCs/>
          <w:sz w:val="24"/>
          <w:szCs w:val="28"/>
        </w:rPr>
        <w:t xml:space="preserve"> (лагер</w:t>
      </w:r>
      <w:r w:rsidR="00445228" w:rsidRPr="005F2BB3">
        <w:rPr>
          <w:bCs/>
          <w:szCs w:val="28"/>
        </w:rPr>
        <w:t>я</w:t>
      </w:r>
      <w:r w:rsidR="00445228" w:rsidRPr="005F2BB3">
        <w:rPr>
          <w:rFonts w:ascii="Times New Roman" w:hAnsi="Times New Roman" w:cs="Times New Roman"/>
          <w:bCs/>
          <w:sz w:val="24"/>
          <w:szCs w:val="28"/>
        </w:rPr>
        <w:t>) круглогодичного действия «Авангард»</w:t>
      </w:r>
      <w:r w:rsidRPr="005F2BB3">
        <w:rPr>
          <w:rFonts w:ascii="Times New Roman" w:hAnsi="Times New Roman" w:cs="Times New Roman"/>
          <w:sz w:val="24"/>
          <w:szCs w:val="24"/>
        </w:rPr>
        <w:t>. Фотографии и изображение могут быть скопированы, представлены и сделаны достоянием общественности или адаптированы для использования любыми СМИ и любым способом, в частности в рекламных буклетах и во всех средствах массовой информации, ТВ, кинофильмах, видео, в Интернете, почтовых рассылках, каталогах, постерах, промо статьях, рекламной кампании и т.д. при условии, что произведенные фотографии и видео не нанесут вред достоинству и репутации моего ребенка.</w:t>
      </w:r>
    </w:p>
    <w:p w:rsidR="00197B74" w:rsidRPr="005F2BB3" w:rsidRDefault="00197B74" w:rsidP="008503D6">
      <w:pPr>
        <w:spacing w:after="45"/>
        <w:ind w:firstLine="709"/>
        <w:rPr>
          <w:rFonts w:ascii="Times New Roman" w:hAnsi="Times New Roman" w:cs="Times New Roman"/>
          <w:sz w:val="24"/>
          <w:szCs w:val="24"/>
        </w:rPr>
      </w:pPr>
    </w:p>
    <w:p w:rsidR="00197B74" w:rsidRPr="005F2BB3" w:rsidRDefault="00197B74" w:rsidP="008503D6">
      <w:pPr>
        <w:pStyle w:val="2"/>
        <w:spacing w:before="0"/>
        <w:ind w:firstLine="709"/>
        <w:contextualSpacing/>
        <w:jc w:val="both"/>
        <w:rPr>
          <w:rFonts w:ascii="Times New Roman" w:hAnsi="Times New Roman" w:cs="Times New Roman"/>
          <w:color w:val="auto"/>
          <w:sz w:val="24"/>
          <w:szCs w:val="24"/>
          <w:shd w:val="clear" w:color="auto" w:fill="FFFFFF"/>
        </w:rPr>
      </w:pPr>
    </w:p>
    <w:p w:rsidR="00197B74" w:rsidRPr="005F2BB3" w:rsidRDefault="0009299C" w:rsidP="008503D6">
      <w:pPr>
        <w:ind w:firstLine="709"/>
        <w:jc w:val="center"/>
        <w:rPr>
          <w:rFonts w:ascii="Times New Roman" w:hAnsi="Times New Roman" w:cs="Times New Roman"/>
          <w:sz w:val="24"/>
          <w:szCs w:val="24"/>
        </w:rPr>
      </w:pPr>
      <w:r w:rsidRPr="005F2BB3">
        <w:rPr>
          <w:rFonts w:ascii="Times New Roman" w:hAnsi="Times New Roman" w:cs="Times New Roman"/>
          <w:sz w:val="24"/>
          <w:szCs w:val="24"/>
        </w:rPr>
        <w:t>«____»  ___________ 202</w:t>
      </w:r>
      <w:r w:rsidR="00881274">
        <w:rPr>
          <w:rFonts w:ascii="Times New Roman" w:hAnsi="Times New Roman" w:cs="Times New Roman"/>
          <w:sz w:val="24"/>
          <w:szCs w:val="24"/>
        </w:rPr>
        <w:t>_</w:t>
      </w:r>
      <w:r w:rsidRPr="005F2BB3">
        <w:rPr>
          <w:rFonts w:ascii="Times New Roman" w:hAnsi="Times New Roman" w:cs="Times New Roman"/>
          <w:sz w:val="24"/>
          <w:szCs w:val="24"/>
        </w:rPr>
        <w:t> г.                   _____________ /_______________________/</w:t>
      </w:r>
    </w:p>
    <w:p w:rsidR="00197B74" w:rsidRDefault="0009299C" w:rsidP="008503D6">
      <w:pPr>
        <w:ind w:firstLine="709"/>
        <w:contextualSpacing/>
        <w:jc w:val="center"/>
        <w:rPr>
          <w:rFonts w:ascii="Times New Roman" w:hAnsi="Times New Roman" w:cs="Times New Roman"/>
          <w:i/>
          <w:iCs/>
          <w:sz w:val="20"/>
          <w:szCs w:val="24"/>
        </w:rPr>
      </w:pPr>
      <w:r w:rsidRPr="005F2BB3">
        <w:rPr>
          <w:rFonts w:ascii="Times New Roman" w:hAnsi="Times New Roman" w:cs="Times New Roman"/>
          <w:i/>
          <w:iCs/>
          <w:sz w:val="20"/>
          <w:szCs w:val="24"/>
        </w:rPr>
        <w:t xml:space="preserve">                                                                       Подпись                 Расшифровка</w:t>
      </w:r>
    </w:p>
    <w:p w:rsidR="00F323D6" w:rsidRDefault="00F323D6" w:rsidP="008503D6">
      <w:pPr>
        <w:rPr>
          <w:rFonts w:ascii="Times New Roman" w:hAnsi="Times New Roman" w:cs="Times New Roman"/>
          <w:i/>
          <w:iCs/>
          <w:sz w:val="20"/>
          <w:szCs w:val="24"/>
        </w:rPr>
      </w:pPr>
    </w:p>
    <w:sectPr w:rsidR="00F323D6" w:rsidSect="0050292E">
      <w:footerReference w:type="default" r:id="rId15"/>
      <w:footerReference w:type="first" r:id="rId16"/>
      <w:pgSz w:w="11906" w:h="16838"/>
      <w:pgMar w:top="709" w:right="707" w:bottom="426" w:left="1133"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13A" w:rsidRDefault="0022013A">
      <w:r>
        <w:separator/>
      </w:r>
    </w:p>
  </w:endnote>
  <w:endnote w:type="continuationSeparator" w:id="0">
    <w:p w:rsidR="0022013A" w:rsidRDefault="0022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BB3" w:rsidRDefault="005F2BB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22"/>
      <w:gridCol w:w="3422"/>
      <w:gridCol w:w="3322"/>
    </w:tblGrid>
    <w:tr w:rsidR="005F2BB3">
      <w:trPr>
        <w:trHeight w:hRule="exact" w:val="1663"/>
      </w:trPr>
      <w:tc>
        <w:tcPr>
          <w:tcW w:w="1650" w:type="pct"/>
          <w:vAlign w:val="center"/>
        </w:tcPr>
        <w:p w:rsidR="005F2BB3" w:rsidRDefault="005F2BB3">
          <w:pPr>
            <w:pStyle w:val="ConsPlusNormal0"/>
          </w:pPr>
        </w:p>
      </w:tc>
      <w:tc>
        <w:tcPr>
          <w:tcW w:w="1700" w:type="pct"/>
          <w:vAlign w:val="center"/>
        </w:tcPr>
        <w:p w:rsidR="005F2BB3" w:rsidRDefault="005F2BB3">
          <w:pPr>
            <w:pStyle w:val="ConsPlusNormal0"/>
            <w:jc w:val="center"/>
          </w:pPr>
        </w:p>
      </w:tc>
      <w:tc>
        <w:tcPr>
          <w:tcW w:w="1650" w:type="pct"/>
          <w:vAlign w:val="center"/>
        </w:tcPr>
        <w:p w:rsidR="005F2BB3" w:rsidRDefault="005F2BB3">
          <w:pPr>
            <w:pStyle w:val="ConsPlusNormal0"/>
            <w:jc w:val="right"/>
          </w:pPr>
        </w:p>
      </w:tc>
    </w:tr>
  </w:tbl>
  <w:p w:rsidR="005F2BB3" w:rsidRDefault="005F2BB3">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BB3" w:rsidRDefault="005F2BB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22"/>
      <w:gridCol w:w="3422"/>
      <w:gridCol w:w="3322"/>
    </w:tblGrid>
    <w:tr w:rsidR="005F2BB3">
      <w:trPr>
        <w:trHeight w:hRule="exact" w:val="1663"/>
      </w:trPr>
      <w:tc>
        <w:tcPr>
          <w:tcW w:w="1650" w:type="pct"/>
          <w:vAlign w:val="center"/>
        </w:tcPr>
        <w:p w:rsidR="005F2BB3" w:rsidRDefault="005F2BB3">
          <w:pPr>
            <w:pStyle w:val="ConsPlusNormal0"/>
          </w:pPr>
        </w:p>
      </w:tc>
      <w:tc>
        <w:tcPr>
          <w:tcW w:w="1700" w:type="pct"/>
          <w:vAlign w:val="center"/>
        </w:tcPr>
        <w:p w:rsidR="005F2BB3" w:rsidRDefault="005F2BB3">
          <w:pPr>
            <w:pStyle w:val="ConsPlusNormal0"/>
            <w:jc w:val="center"/>
          </w:pPr>
        </w:p>
      </w:tc>
      <w:tc>
        <w:tcPr>
          <w:tcW w:w="1650" w:type="pct"/>
          <w:vAlign w:val="center"/>
        </w:tcPr>
        <w:p w:rsidR="005F2BB3" w:rsidRDefault="005F2BB3">
          <w:pPr>
            <w:pStyle w:val="ConsPlusNormal0"/>
            <w:jc w:val="right"/>
          </w:pPr>
        </w:p>
      </w:tc>
    </w:tr>
  </w:tbl>
  <w:p w:rsidR="005F2BB3" w:rsidRDefault="005F2BB3">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13A" w:rsidRDefault="0022013A">
      <w:r>
        <w:separator/>
      </w:r>
    </w:p>
  </w:footnote>
  <w:footnote w:type="continuationSeparator" w:id="0">
    <w:p w:rsidR="0022013A" w:rsidRDefault="00220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736F5"/>
    <w:multiLevelType w:val="hybridMultilevel"/>
    <w:tmpl w:val="16E805DC"/>
    <w:lvl w:ilvl="0" w:tplc="2E446FE6">
      <w:start w:val="1"/>
      <w:numFmt w:val="decimal"/>
      <w:lvlText w:val="%1."/>
      <w:lvlJc w:val="left"/>
      <w:pPr>
        <w:ind w:left="100" w:hanging="167"/>
        <w:jc w:val="left"/>
      </w:pPr>
      <w:rPr>
        <w:rFonts w:ascii="Times New Roman" w:eastAsia="Times New Roman" w:hAnsi="Times New Roman" w:cs="Times New Roman" w:hint="default"/>
        <w:sz w:val="20"/>
        <w:szCs w:val="20"/>
        <w:lang w:val="ru-RU" w:eastAsia="en-US" w:bidi="ar-SA"/>
      </w:rPr>
    </w:lvl>
    <w:lvl w:ilvl="1" w:tplc="32844FF0">
      <w:start w:val="1"/>
      <w:numFmt w:val="bullet"/>
      <w:lvlText w:val="•"/>
      <w:lvlJc w:val="left"/>
      <w:pPr>
        <w:ind w:left="1126" w:hanging="167"/>
      </w:pPr>
      <w:rPr>
        <w:rFonts w:hint="default"/>
        <w:lang w:val="ru-RU" w:eastAsia="en-US" w:bidi="ar-SA"/>
      </w:rPr>
    </w:lvl>
    <w:lvl w:ilvl="2" w:tplc="1CC884A2">
      <w:start w:val="1"/>
      <w:numFmt w:val="bullet"/>
      <w:lvlText w:val="•"/>
      <w:lvlJc w:val="left"/>
      <w:pPr>
        <w:ind w:left="2153" w:hanging="167"/>
      </w:pPr>
      <w:rPr>
        <w:rFonts w:hint="default"/>
        <w:lang w:val="ru-RU" w:eastAsia="en-US" w:bidi="ar-SA"/>
      </w:rPr>
    </w:lvl>
    <w:lvl w:ilvl="3" w:tplc="DD6E4E80">
      <w:start w:val="1"/>
      <w:numFmt w:val="bullet"/>
      <w:lvlText w:val="•"/>
      <w:lvlJc w:val="left"/>
      <w:pPr>
        <w:ind w:left="3179" w:hanging="167"/>
      </w:pPr>
      <w:rPr>
        <w:rFonts w:hint="default"/>
        <w:lang w:val="ru-RU" w:eastAsia="en-US" w:bidi="ar-SA"/>
      </w:rPr>
    </w:lvl>
    <w:lvl w:ilvl="4" w:tplc="140A443C">
      <w:start w:val="1"/>
      <w:numFmt w:val="bullet"/>
      <w:lvlText w:val="•"/>
      <w:lvlJc w:val="left"/>
      <w:pPr>
        <w:ind w:left="4206" w:hanging="167"/>
      </w:pPr>
      <w:rPr>
        <w:rFonts w:hint="default"/>
        <w:lang w:val="ru-RU" w:eastAsia="en-US" w:bidi="ar-SA"/>
      </w:rPr>
    </w:lvl>
    <w:lvl w:ilvl="5" w:tplc="47388BF8">
      <w:start w:val="1"/>
      <w:numFmt w:val="bullet"/>
      <w:lvlText w:val="•"/>
      <w:lvlJc w:val="left"/>
      <w:pPr>
        <w:ind w:left="5233" w:hanging="167"/>
      </w:pPr>
      <w:rPr>
        <w:rFonts w:hint="default"/>
        <w:lang w:val="ru-RU" w:eastAsia="en-US" w:bidi="ar-SA"/>
      </w:rPr>
    </w:lvl>
    <w:lvl w:ilvl="6" w:tplc="35AEBCE4">
      <w:start w:val="1"/>
      <w:numFmt w:val="bullet"/>
      <w:lvlText w:val="•"/>
      <w:lvlJc w:val="left"/>
      <w:pPr>
        <w:ind w:left="6259" w:hanging="167"/>
      </w:pPr>
      <w:rPr>
        <w:rFonts w:hint="default"/>
        <w:lang w:val="ru-RU" w:eastAsia="en-US" w:bidi="ar-SA"/>
      </w:rPr>
    </w:lvl>
    <w:lvl w:ilvl="7" w:tplc="2FE0E9B2">
      <w:start w:val="1"/>
      <w:numFmt w:val="bullet"/>
      <w:lvlText w:val="•"/>
      <w:lvlJc w:val="left"/>
      <w:pPr>
        <w:ind w:left="7286" w:hanging="167"/>
      </w:pPr>
      <w:rPr>
        <w:rFonts w:hint="default"/>
        <w:lang w:val="ru-RU" w:eastAsia="en-US" w:bidi="ar-SA"/>
      </w:rPr>
    </w:lvl>
    <w:lvl w:ilvl="8" w:tplc="0380C5AA">
      <w:start w:val="1"/>
      <w:numFmt w:val="bullet"/>
      <w:lvlText w:val="•"/>
      <w:lvlJc w:val="left"/>
      <w:pPr>
        <w:ind w:left="8313" w:hanging="167"/>
      </w:pPr>
      <w:rPr>
        <w:rFonts w:hint="default"/>
        <w:lang w:val="ru-RU" w:eastAsia="en-US" w:bidi="ar-SA"/>
      </w:rPr>
    </w:lvl>
  </w:abstractNum>
  <w:abstractNum w:abstractNumId="1" w15:restartNumberingAfterBreak="0">
    <w:nsid w:val="0849153C"/>
    <w:multiLevelType w:val="hybridMultilevel"/>
    <w:tmpl w:val="A02C39A0"/>
    <w:lvl w:ilvl="0" w:tplc="07886ACE">
      <w:start w:val="3"/>
      <w:numFmt w:val="decimal"/>
      <w:lvlText w:val="%1."/>
      <w:lvlJc w:val="left"/>
      <w:pPr>
        <w:ind w:left="900" w:hanging="360"/>
      </w:pPr>
    </w:lvl>
    <w:lvl w:ilvl="1" w:tplc="BE8692E2">
      <w:start w:val="1"/>
      <w:numFmt w:val="lowerLetter"/>
      <w:lvlText w:val="%2."/>
      <w:lvlJc w:val="left"/>
      <w:pPr>
        <w:ind w:left="1620" w:hanging="360"/>
      </w:pPr>
    </w:lvl>
    <w:lvl w:ilvl="2" w:tplc="4EBAC1F6">
      <w:start w:val="1"/>
      <w:numFmt w:val="lowerRoman"/>
      <w:lvlText w:val="%3."/>
      <w:lvlJc w:val="right"/>
      <w:pPr>
        <w:ind w:left="2340" w:hanging="180"/>
      </w:pPr>
    </w:lvl>
    <w:lvl w:ilvl="3" w:tplc="9B14FED2">
      <w:start w:val="1"/>
      <w:numFmt w:val="decimal"/>
      <w:lvlText w:val="%4."/>
      <w:lvlJc w:val="left"/>
      <w:pPr>
        <w:ind w:left="3060" w:hanging="360"/>
      </w:pPr>
    </w:lvl>
    <w:lvl w:ilvl="4" w:tplc="6B62E61A">
      <w:start w:val="1"/>
      <w:numFmt w:val="lowerLetter"/>
      <w:lvlText w:val="%5."/>
      <w:lvlJc w:val="left"/>
      <w:pPr>
        <w:ind w:left="3780" w:hanging="360"/>
      </w:pPr>
    </w:lvl>
    <w:lvl w:ilvl="5" w:tplc="246EFD2E">
      <w:start w:val="1"/>
      <w:numFmt w:val="lowerRoman"/>
      <w:lvlText w:val="%6."/>
      <w:lvlJc w:val="right"/>
      <w:pPr>
        <w:ind w:left="4500" w:hanging="180"/>
      </w:pPr>
    </w:lvl>
    <w:lvl w:ilvl="6" w:tplc="68F01720">
      <w:start w:val="1"/>
      <w:numFmt w:val="decimal"/>
      <w:lvlText w:val="%7."/>
      <w:lvlJc w:val="left"/>
      <w:pPr>
        <w:ind w:left="5220" w:hanging="360"/>
      </w:pPr>
    </w:lvl>
    <w:lvl w:ilvl="7" w:tplc="6B9A4ED4">
      <w:start w:val="1"/>
      <w:numFmt w:val="lowerLetter"/>
      <w:lvlText w:val="%8."/>
      <w:lvlJc w:val="left"/>
      <w:pPr>
        <w:ind w:left="5940" w:hanging="360"/>
      </w:pPr>
    </w:lvl>
    <w:lvl w:ilvl="8" w:tplc="7E980A64">
      <w:start w:val="1"/>
      <w:numFmt w:val="lowerRoman"/>
      <w:lvlText w:val="%9."/>
      <w:lvlJc w:val="right"/>
      <w:pPr>
        <w:ind w:left="6660" w:hanging="180"/>
      </w:pPr>
    </w:lvl>
  </w:abstractNum>
  <w:abstractNum w:abstractNumId="2" w15:restartNumberingAfterBreak="0">
    <w:nsid w:val="0B9923B1"/>
    <w:multiLevelType w:val="hybridMultilevel"/>
    <w:tmpl w:val="E0386B2E"/>
    <w:lvl w:ilvl="0" w:tplc="4290E058">
      <w:start w:val="1"/>
      <w:numFmt w:val="decimal"/>
      <w:lvlText w:val="%1."/>
      <w:lvlJc w:val="left"/>
      <w:pPr>
        <w:ind w:left="644" w:hanging="360"/>
      </w:pPr>
      <w:rPr>
        <w:rFonts w:hint="default"/>
      </w:rPr>
    </w:lvl>
    <w:lvl w:ilvl="1" w:tplc="3A600622">
      <w:start w:val="1"/>
      <w:numFmt w:val="lowerLetter"/>
      <w:lvlText w:val="%2."/>
      <w:lvlJc w:val="left"/>
      <w:pPr>
        <w:ind w:left="1364" w:hanging="360"/>
      </w:pPr>
    </w:lvl>
    <w:lvl w:ilvl="2" w:tplc="9CB09FF6">
      <w:start w:val="1"/>
      <w:numFmt w:val="lowerRoman"/>
      <w:lvlText w:val="%3."/>
      <w:lvlJc w:val="right"/>
      <w:pPr>
        <w:ind w:left="2084" w:hanging="180"/>
      </w:pPr>
    </w:lvl>
    <w:lvl w:ilvl="3" w:tplc="1CECCF56">
      <w:start w:val="1"/>
      <w:numFmt w:val="decimal"/>
      <w:lvlText w:val="%4."/>
      <w:lvlJc w:val="left"/>
      <w:pPr>
        <w:ind w:left="2804" w:hanging="360"/>
      </w:pPr>
    </w:lvl>
    <w:lvl w:ilvl="4" w:tplc="BE847A8E">
      <w:start w:val="1"/>
      <w:numFmt w:val="lowerLetter"/>
      <w:lvlText w:val="%5."/>
      <w:lvlJc w:val="left"/>
      <w:pPr>
        <w:ind w:left="3524" w:hanging="360"/>
      </w:pPr>
    </w:lvl>
    <w:lvl w:ilvl="5" w:tplc="2FB25060">
      <w:start w:val="1"/>
      <w:numFmt w:val="lowerRoman"/>
      <w:lvlText w:val="%6."/>
      <w:lvlJc w:val="right"/>
      <w:pPr>
        <w:ind w:left="4244" w:hanging="180"/>
      </w:pPr>
    </w:lvl>
    <w:lvl w:ilvl="6" w:tplc="D48EC7CA">
      <w:start w:val="1"/>
      <w:numFmt w:val="decimal"/>
      <w:lvlText w:val="%7."/>
      <w:lvlJc w:val="left"/>
      <w:pPr>
        <w:ind w:left="4964" w:hanging="360"/>
      </w:pPr>
    </w:lvl>
    <w:lvl w:ilvl="7" w:tplc="0E229F86">
      <w:start w:val="1"/>
      <w:numFmt w:val="lowerLetter"/>
      <w:lvlText w:val="%8."/>
      <w:lvlJc w:val="left"/>
      <w:pPr>
        <w:ind w:left="5684" w:hanging="360"/>
      </w:pPr>
    </w:lvl>
    <w:lvl w:ilvl="8" w:tplc="7B8E6796">
      <w:start w:val="1"/>
      <w:numFmt w:val="lowerRoman"/>
      <w:lvlText w:val="%9."/>
      <w:lvlJc w:val="right"/>
      <w:pPr>
        <w:ind w:left="6404" w:hanging="180"/>
      </w:pPr>
    </w:lvl>
  </w:abstractNum>
  <w:abstractNum w:abstractNumId="3" w15:restartNumberingAfterBreak="0">
    <w:nsid w:val="0F184523"/>
    <w:multiLevelType w:val="hybridMultilevel"/>
    <w:tmpl w:val="0FCA3E3E"/>
    <w:lvl w:ilvl="0" w:tplc="45A66B36">
      <w:start w:val="1"/>
      <w:numFmt w:val="bullet"/>
      <w:lvlText w:val="-"/>
      <w:lvlJc w:val="left"/>
      <w:pPr>
        <w:ind w:left="465" w:hanging="360"/>
      </w:pPr>
      <w:rPr>
        <w:rFonts w:ascii="Times New Roman" w:eastAsia="Times New Roman" w:hAnsi="Times New Roman" w:cs="Times New Roman" w:hint="default"/>
        <w:sz w:val="28"/>
        <w:szCs w:val="28"/>
        <w:lang w:val="ru-RU" w:eastAsia="en-US" w:bidi="ar-SA"/>
      </w:rPr>
    </w:lvl>
    <w:lvl w:ilvl="1" w:tplc="7826D668">
      <w:start w:val="1"/>
      <w:numFmt w:val="bullet"/>
      <w:lvlText w:val="o"/>
      <w:lvlJc w:val="left"/>
      <w:pPr>
        <w:ind w:left="1185" w:hanging="360"/>
      </w:pPr>
      <w:rPr>
        <w:rFonts w:ascii="Courier New" w:hAnsi="Courier New" w:cs="Courier New" w:hint="default"/>
      </w:rPr>
    </w:lvl>
    <w:lvl w:ilvl="2" w:tplc="F7BEF3EC">
      <w:start w:val="1"/>
      <w:numFmt w:val="bullet"/>
      <w:lvlText w:val=""/>
      <w:lvlJc w:val="left"/>
      <w:pPr>
        <w:ind w:left="1905" w:hanging="360"/>
      </w:pPr>
      <w:rPr>
        <w:rFonts w:ascii="Wingdings" w:hAnsi="Wingdings" w:hint="default"/>
      </w:rPr>
    </w:lvl>
    <w:lvl w:ilvl="3" w:tplc="530EDA2A">
      <w:start w:val="1"/>
      <w:numFmt w:val="bullet"/>
      <w:lvlText w:val=""/>
      <w:lvlJc w:val="left"/>
      <w:pPr>
        <w:ind w:left="2625" w:hanging="360"/>
      </w:pPr>
      <w:rPr>
        <w:rFonts w:ascii="Symbol" w:hAnsi="Symbol" w:hint="default"/>
      </w:rPr>
    </w:lvl>
    <w:lvl w:ilvl="4" w:tplc="39780FA8">
      <w:start w:val="1"/>
      <w:numFmt w:val="bullet"/>
      <w:lvlText w:val="o"/>
      <w:lvlJc w:val="left"/>
      <w:pPr>
        <w:ind w:left="3345" w:hanging="360"/>
      </w:pPr>
      <w:rPr>
        <w:rFonts w:ascii="Courier New" w:hAnsi="Courier New" w:cs="Courier New" w:hint="default"/>
      </w:rPr>
    </w:lvl>
    <w:lvl w:ilvl="5" w:tplc="F362A47A">
      <w:start w:val="1"/>
      <w:numFmt w:val="bullet"/>
      <w:lvlText w:val=""/>
      <w:lvlJc w:val="left"/>
      <w:pPr>
        <w:ind w:left="4065" w:hanging="360"/>
      </w:pPr>
      <w:rPr>
        <w:rFonts w:ascii="Wingdings" w:hAnsi="Wingdings" w:hint="default"/>
      </w:rPr>
    </w:lvl>
    <w:lvl w:ilvl="6" w:tplc="7F20592A">
      <w:start w:val="1"/>
      <w:numFmt w:val="bullet"/>
      <w:lvlText w:val=""/>
      <w:lvlJc w:val="left"/>
      <w:pPr>
        <w:ind w:left="4785" w:hanging="360"/>
      </w:pPr>
      <w:rPr>
        <w:rFonts w:ascii="Symbol" w:hAnsi="Symbol" w:hint="default"/>
      </w:rPr>
    </w:lvl>
    <w:lvl w:ilvl="7" w:tplc="313892A8">
      <w:start w:val="1"/>
      <w:numFmt w:val="bullet"/>
      <w:lvlText w:val="o"/>
      <w:lvlJc w:val="left"/>
      <w:pPr>
        <w:ind w:left="5505" w:hanging="360"/>
      </w:pPr>
      <w:rPr>
        <w:rFonts w:ascii="Courier New" w:hAnsi="Courier New" w:cs="Courier New" w:hint="default"/>
      </w:rPr>
    </w:lvl>
    <w:lvl w:ilvl="8" w:tplc="D206D870">
      <w:start w:val="1"/>
      <w:numFmt w:val="bullet"/>
      <w:lvlText w:val=""/>
      <w:lvlJc w:val="left"/>
      <w:pPr>
        <w:ind w:left="6225" w:hanging="360"/>
      </w:pPr>
      <w:rPr>
        <w:rFonts w:ascii="Wingdings" w:hAnsi="Wingdings" w:hint="default"/>
      </w:rPr>
    </w:lvl>
  </w:abstractNum>
  <w:abstractNum w:abstractNumId="4" w15:restartNumberingAfterBreak="0">
    <w:nsid w:val="0F3E7140"/>
    <w:multiLevelType w:val="hybridMultilevel"/>
    <w:tmpl w:val="EBB66E94"/>
    <w:lvl w:ilvl="0" w:tplc="AA3A2284">
      <w:start w:val="14"/>
      <w:numFmt w:val="decimal"/>
      <w:lvlText w:val="%1."/>
      <w:lvlJc w:val="left"/>
      <w:pPr>
        <w:ind w:left="1069" w:hanging="360"/>
      </w:pPr>
      <w:rPr>
        <w:rFonts w:hint="default"/>
      </w:rPr>
    </w:lvl>
    <w:lvl w:ilvl="1" w:tplc="6EB69DDC">
      <w:start w:val="1"/>
      <w:numFmt w:val="lowerLetter"/>
      <w:lvlText w:val="%2."/>
      <w:lvlJc w:val="left"/>
      <w:pPr>
        <w:ind w:left="1789" w:hanging="360"/>
      </w:pPr>
    </w:lvl>
    <w:lvl w:ilvl="2" w:tplc="8354A5B4">
      <w:start w:val="1"/>
      <w:numFmt w:val="lowerRoman"/>
      <w:lvlText w:val="%3."/>
      <w:lvlJc w:val="right"/>
      <w:pPr>
        <w:ind w:left="2509" w:hanging="180"/>
      </w:pPr>
    </w:lvl>
    <w:lvl w:ilvl="3" w:tplc="602869E2">
      <w:start w:val="1"/>
      <w:numFmt w:val="decimal"/>
      <w:lvlText w:val="%4."/>
      <w:lvlJc w:val="left"/>
      <w:pPr>
        <w:ind w:left="3229" w:hanging="360"/>
      </w:pPr>
    </w:lvl>
    <w:lvl w:ilvl="4" w:tplc="77488A4E">
      <w:start w:val="1"/>
      <w:numFmt w:val="lowerLetter"/>
      <w:lvlText w:val="%5."/>
      <w:lvlJc w:val="left"/>
      <w:pPr>
        <w:ind w:left="3949" w:hanging="360"/>
      </w:pPr>
    </w:lvl>
    <w:lvl w:ilvl="5" w:tplc="5AF84C8C">
      <w:start w:val="1"/>
      <w:numFmt w:val="lowerRoman"/>
      <w:lvlText w:val="%6."/>
      <w:lvlJc w:val="right"/>
      <w:pPr>
        <w:ind w:left="4669" w:hanging="180"/>
      </w:pPr>
    </w:lvl>
    <w:lvl w:ilvl="6" w:tplc="FDB81FCC">
      <w:start w:val="1"/>
      <w:numFmt w:val="decimal"/>
      <w:lvlText w:val="%7."/>
      <w:lvlJc w:val="left"/>
      <w:pPr>
        <w:ind w:left="5389" w:hanging="360"/>
      </w:pPr>
    </w:lvl>
    <w:lvl w:ilvl="7" w:tplc="414A0122">
      <w:start w:val="1"/>
      <w:numFmt w:val="lowerLetter"/>
      <w:lvlText w:val="%8."/>
      <w:lvlJc w:val="left"/>
      <w:pPr>
        <w:ind w:left="6109" w:hanging="360"/>
      </w:pPr>
    </w:lvl>
    <w:lvl w:ilvl="8" w:tplc="E52C8A58">
      <w:start w:val="1"/>
      <w:numFmt w:val="lowerRoman"/>
      <w:lvlText w:val="%9."/>
      <w:lvlJc w:val="right"/>
      <w:pPr>
        <w:ind w:left="6829" w:hanging="180"/>
      </w:pPr>
    </w:lvl>
  </w:abstractNum>
  <w:abstractNum w:abstractNumId="5" w15:restartNumberingAfterBreak="0">
    <w:nsid w:val="12947273"/>
    <w:multiLevelType w:val="hybridMultilevel"/>
    <w:tmpl w:val="E1285988"/>
    <w:lvl w:ilvl="0" w:tplc="52E0CEBC">
      <w:start w:val="1"/>
      <w:numFmt w:val="bullet"/>
      <w:lvlText w:val=""/>
      <w:lvlJc w:val="left"/>
      <w:pPr>
        <w:ind w:left="465" w:hanging="360"/>
      </w:pPr>
      <w:rPr>
        <w:rFonts w:ascii="Symbol" w:hAnsi="Symbol" w:hint="default"/>
        <w:sz w:val="28"/>
        <w:szCs w:val="28"/>
        <w:lang w:val="ru-RU" w:eastAsia="en-US" w:bidi="ar-SA"/>
      </w:rPr>
    </w:lvl>
    <w:lvl w:ilvl="1" w:tplc="ACDCFD8A">
      <w:start w:val="1"/>
      <w:numFmt w:val="bullet"/>
      <w:lvlText w:val="o"/>
      <w:lvlJc w:val="left"/>
      <w:pPr>
        <w:ind w:left="1185" w:hanging="360"/>
      </w:pPr>
      <w:rPr>
        <w:rFonts w:ascii="Courier New" w:hAnsi="Courier New" w:cs="Courier New" w:hint="default"/>
      </w:rPr>
    </w:lvl>
    <w:lvl w:ilvl="2" w:tplc="1F7887B8">
      <w:start w:val="1"/>
      <w:numFmt w:val="bullet"/>
      <w:lvlText w:val=""/>
      <w:lvlJc w:val="left"/>
      <w:pPr>
        <w:ind w:left="1905" w:hanging="360"/>
      </w:pPr>
      <w:rPr>
        <w:rFonts w:ascii="Wingdings" w:hAnsi="Wingdings" w:hint="default"/>
      </w:rPr>
    </w:lvl>
    <w:lvl w:ilvl="3" w:tplc="15CECF74">
      <w:start w:val="1"/>
      <w:numFmt w:val="bullet"/>
      <w:lvlText w:val=""/>
      <w:lvlJc w:val="left"/>
      <w:pPr>
        <w:ind w:left="2625" w:hanging="360"/>
      </w:pPr>
      <w:rPr>
        <w:rFonts w:ascii="Symbol" w:hAnsi="Symbol" w:hint="default"/>
      </w:rPr>
    </w:lvl>
    <w:lvl w:ilvl="4" w:tplc="401A8C20">
      <w:start w:val="1"/>
      <w:numFmt w:val="bullet"/>
      <w:lvlText w:val="o"/>
      <w:lvlJc w:val="left"/>
      <w:pPr>
        <w:ind w:left="3345" w:hanging="360"/>
      </w:pPr>
      <w:rPr>
        <w:rFonts w:ascii="Courier New" w:hAnsi="Courier New" w:cs="Courier New" w:hint="default"/>
      </w:rPr>
    </w:lvl>
    <w:lvl w:ilvl="5" w:tplc="4D82C5E4">
      <w:start w:val="1"/>
      <w:numFmt w:val="bullet"/>
      <w:lvlText w:val=""/>
      <w:lvlJc w:val="left"/>
      <w:pPr>
        <w:ind w:left="4065" w:hanging="360"/>
      </w:pPr>
      <w:rPr>
        <w:rFonts w:ascii="Wingdings" w:hAnsi="Wingdings" w:hint="default"/>
      </w:rPr>
    </w:lvl>
    <w:lvl w:ilvl="6" w:tplc="6AE422A0">
      <w:start w:val="1"/>
      <w:numFmt w:val="bullet"/>
      <w:lvlText w:val=""/>
      <w:lvlJc w:val="left"/>
      <w:pPr>
        <w:ind w:left="4785" w:hanging="360"/>
      </w:pPr>
      <w:rPr>
        <w:rFonts w:ascii="Symbol" w:hAnsi="Symbol" w:hint="default"/>
      </w:rPr>
    </w:lvl>
    <w:lvl w:ilvl="7" w:tplc="AE3EF124">
      <w:start w:val="1"/>
      <w:numFmt w:val="bullet"/>
      <w:lvlText w:val="o"/>
      <w:lvlJc w:val="left"/>
      <w:pPr>
        <w:ind w:left="5505" w:hanging="360"/>
      </w:pPr>
      <w:rPr>
        <w:rFonts w:ascii="Courier New" w:hAnsi="Courier New" w:cs="Courier New" w:hint="default"/>
      </w:rPr>
    </w:lvl>
    <w:lvl w:ilvl="8" w:tplc="7B445252">
      <w:start w:val="1"/>
      <w:numFmt w:val="bullet"/>
      <w:lvlText w:val=""/>
      <w:lvlJc w:val="left"/>
      <w:pPr>
        <w:ind w:left="6225" w:hanging="360"/>
      </w:pPr>
      <w:rPr>
        <w:rFonts w:ascii="Wingdings" w:hAnsi="Wingdings" w:hint="default"/>
      </w:rPr>
    </w:lvl>
  </w:abstractNum>
  <w:abstractNum w:abstractNumId="6" w15:restartNumberingAfterBreak="0">
    <w:nsid w:val="147C1495"/>
    <w:multiLevelType w:val="hybridMultilevel"/>
    <w:tmpl w:val="A290F19E"/>
    <w:lvl w:ilvl="0" w:tplc="EBB648F4">
      <w:start w:val="1"/>
      <w:numFmt w:val="decimal"/>
      <w:lvlText w:val="%1."/>
      <w:lvlJc w:val="left"/>
      <w:pPr>
        <w:ind w:left="820" w:hanging="361"/>
        <w:jc w:val="left"/>
      </w:pPr>
      <w:rPr>
        <w:rFonts w:ascii="Times New Roman" w:eastAsia="Times New Roman" w:hAnsi="Times New Roman" w:cs="Times New Roman" w:hint="default"/>
        <w:sz w:val="25"/>
        <w:szCs w:val="25"/>
        <w:lang w:val="ru-RU" w:eastAsia="en-US" w:bidi="ar-SA"/>
      </w:rPr>
    </w:lvl>
    <w:lvl w:ilvl="1" w:tplc="12FCCDE0">
      <w:start w:val="1"/>
      <w:numFmt w:val="bullet"/>
      <w:lvlText w:val="-"/>
      <w:lvlJc w:val="left"/>
      <w:pPr>
        <w:ind w:left="808" w:hanging="166"/>
      </w:pPr>
      <w:rPr>
        <w:rFonts w:ascii="Times New Roman" w:eastAsia="Times New Roman" w:hAnsi="Times New Roman" w:cs="Times New Roman" w:hint="default"/>
        <w:sz w:val="25"/>
        <w:szCs w:val="25"/>
        <w:lang w:val="ru-RU" w:eastAsia="en-US" w:bidi="ar-SA"/>
      </w:rPr>
    </w:lvl>
    <w:lvl w:ilvl="2" w:tplc="91166816">
      <w:start w:val="1"/>
      <w:numFmt w:val="bullet"/>
      <w:lvlText w:val="•"/>
      <w:lvlJc w:val="left"/>
      <w:pPr>
        <w:ind w:left="960" w:hanging="166"/>
      </w:pPr>
      <w:rPr>
        <w:rFonts w:hint="default"/>
        <w:lang w:val="ru-RU" w:eastAsia="en-US" w:bidi="ar-SA"/>
      </w:rPr>
    </w:lvl>
    <w:lvl w:ilvl="3" w:tplc="AAD63DAE">
      <w:start w:val="1"/>
      <w:numFmt w:val="bullet"/>
      <w:lvlText w:val="•"/>
      <w:lvlJc w:val="left"/>
      <w:pPr>
        <w:ind w:left="2135" w:hanging="166"/>
      </w:pPr>
      <w:rPr>
        <w:rFonts w:hint="default"/>
        <w:lang w:val="ru-RU" w:eastAsia="en-US" w:bidi="ar-SA"/>
      </w:rPr>
    </w:lvl>
    <w:lvl w:ilvl="4" w:tplc="BAF0159A">
      <w:start w:val="1"/>
      <w:numFmt w:val="bullet"/>
      <w:lvlText w:val="•"/>
      <w:lvlJc w:val="left"/>
      <w:pPr>
        <w:ind w:left="3311" w:hanging="166"/>
      </w:pPr>
      <w:rPr>
        <w:rFonts w:hint="default"/>
        <w:lang w:val="ru-RU" w:eastAsia="en-US" w:bidi="ar-SA"/>
      </w:rPr>
    </w:lvl>
    <w:lvl w:ilvl="5" w:tplc="3D08D300">
      <w:start w:val="1"/>
      <w:numFmt w:val="bullet"/>
      <w:lvlText w:val="•"/>
      <w:lvlJc w:val="left"/>
      <w:pPr>
        <w:ind w:left="4487" w:hanging="166"/>
      </w:pPr>
      <w:rPr>
        <w:rFonts w:hint="default"/>
        <w:lang w:val="ru-RU" w:eastAsia="en-US" w:bidi="ar-SA"/>
      </w:rPr>
    </w:lvl>
    <w:lvl w:ilvl="6" w:tplc="5476B582">
      <w:start w:val="1"/>
      <w:numFmt w:val="bullet"/>
      <w:lvlText w:val="•"/>
      <w:lvlJc w:val="left"/>
      <w:pPr>
        <w:ind w:left="5663" w:hanging="166"/>
      </w:pPr>
      <w:rPr>
        <w:rFonts w:hint="default"/>
        <w:lang w:val="ru-RU" w:eastAsia="en-US" w:bidi="ar-SA"/>
      </w:rPr>
    </w:lvl>
    <w:lvl w:ilvl="7" w:tplc="B630C970">
      <w:start w:val="1"/>
      <w:numFmt w:val="bullet"/>
      <w:lvlText w:val="•"/>
      <w:lvlJc w:val="left"/>
      <w:pPr>
        <w:ind w:left="6839" w:hanging="166"/>
      </w:pPr>
      <w:rPr>
        <w:rFonts w:hint="default"/>
        <w:lang w:val="ru-RU" w:eastAsia="en-US" w:bidi="ar-SA"/>
      </w:rPr>
    </w:lvl>
    <w:lvl w:ilvl="8" w:tplc="7DC4674C">
      <w:start w:val="1"/>
      <w:numFmt w:val="bullet"/>
      <w:lvlText w:val="•"/>
      <w:lvlJc w:val="left"/>
      <w:pPr>
        <w:ind w:left="8014" w:hanging="166"/>
      </w:pPr>
      <w:rPr>
        <w:rFonts w:hint="default"/>
        <w:lang w:val="ru-RU" w:eastAsia="en-US" w:bidi="ar-SA"/>
      </w:rPr>
    </w:lvl>
  </w:abstractNum>
  <w:abstractNum w:abstractNumId="7" w15:restartNumberingAfterBreak="0">
    <w:nsid w:val="16EB7363"/>
    <w:multiLevelType w:val="hybridMultilevel"/>
    <w:tmpl w:val="DB74957E"/>
    <w:lvl w:ilvl="0" w:tplc="A7E8FB42">
      <w:start w:val="1"/>
      <w:numFmt w:val="decimal"/>
      <w:lvlText w:val="%1."/>
      <w:lvlJc w:val="left"/>
      <w:pPr>
        <w:ind w:left="4565" w:hanging="211"/>
        <w:jc w:val="right"/>
      </w:pPr>
      <w:rPr>
        <w:rFonts w:ascii="Times New Roman" w:eastAsia="Times New Roman" w:hAnsi="Times New Roman" w:cs="Times New Roman" w:hint="default"/>
        <w:b/>
        <w:bCs/>
        <w:sz w:val="26"/>
        <w:szCs w:val="26"/>
        <w:lang w:val="ru-RU" w:eastAsia="en-US" w:bidi="ar-SA"/>
      </w:rPr>
    </w:lvl>
    <w:lvl w:ilvl="1" w:tplc="C2B64B74">
      <w:start w:val="1"/>
      <w:numFmt w:val="bullet"/>
      <w:lvlText w:val="•"/>
      <w:lvlJc w:val="left"/>
      <w:pPr>
        <w:ind w:left="5154" w:hanging="211"/>
      </w:pPr>
      <w:rPr>
        <w:rFonts w:hint="default"/>
        <w:lang w:val="ru-RU" w:eastAsia="en-US" w:bidi="ar-SA"/>
      </w:rPr>
    </w:lvl>
    <w:lvl w:ilvl="2" w:tplc="315ACABC">
      <w:start w:val="1"/>
      <w:numFmt w:val="bullet"/>
      <w:lvlText w:val="•"/>
      <w:lvlJc w:val="left"/>
      <w:pPr>
        <w:ind w:left="5749" w:hanging="211"/>
      </w:pPr>
      <w:rPr>
        <w:rFonts w:hint="default"/>
        <w:lang w:val="ru-RU" w:eastAsia="en-US" w:bidi="ar-SA"/>
      </w:rPr>
    </w:lvl>
    <w:lvl w:ilvl="3" w:tplc="0B229C0C">
      <w:start w:val="1"/>
      <w:numFmt w:val="bullet"/>
      <w:lvlText w:val="•"/>
      <w:lvlJc w:val="left"/>
      <w:pPr>
        <w:ind w:left="6343" w:hanging="211"/>
      </w:pPr>
      <w:rPr>
        <w:rFonts w:hint="default"/>
        <w:lang w:val="ru-RU" w:eastAsia="en-US" w:bidi="ar-SA"/>
      </w:rPr>
    </w:lvl>
    <w:lvl w:ilvl="4" w:tplc="FFA2A808">
      <w:start w:val="1"/>
      <w:numFmt w:val="bullet"/>
      <w:lvlText w:val="•"/>
      <w:lvlJc w:val="left"/>
      <w:pPr>
        <w:ind w:left="6938" w:hanging="211"/>
      </w:pPr>
      <w:rPr>
        <w:rFonts w:hint="default"/>
        <w:lang w:val="ru-RU" w:eastAsia="en-US" w:bidi="ar-SA"/>
      </w:rPr>
    </w:lvl>
    <w:lvl w:ilvl="5" w:tplc="EA9E6B10">
      <w:start w:val="1"/>
      <w:numFmt w:val="bullet"/>
      <w:lvlText w:val="•"/>
      <w:lvlJc w:val="left"/>
      <w:pPr>
        <w:ind w:left="7533" w:hanging="211"/>
      </w:pPr>
      <w:rPr>
        <w:rFonts w:hint="default"/>
        <w:lang w:val="ru-RU" w:eastAsia="en-US" w:bidi="ar-SA"/>
      </w:rPr>
    </w:lvl>
    <w:lvl w:ilvl="6" w:tplc="A26EFDD2">
      <w:start w:val="1"/>
      <w:numFmt w:val="bullet"/>
      <w:lvlText w:val="•"/>
      <w:lvlJc w:val="left"/>
      <w:pPr>
        <w:ind w:left="8127" w:hanging="211"/>
      </w:pPr>
      <w:rPr>
        <w:rFonts w:hint="default"/>
        <w:lang w:val="ru-RU" w:eastAsia="en-US" w:bidi="ar-SA"/>
      </w:rPr>
    </w:lvl>
    <w:lvl w:ilvl="7" w:tplc="081EE87E">
      <w:start w:val="1"/>
      <w:numFmt w:val="bullet"/>
      <w:lvlText w:val="•"/>
      <w:lvlJc w:val="left"/>
      <w:pPr>
        <w:ind w:left="8722" w:hanging="211"/>
      </w:pPr>
      <w:rPr>
        <w:rFonts w:hint="default"/>
        <w:lang w:val="ru-RU" w:eastAsia="en-US" w:bidi="ar-SA"/>
      </w:rPr>
    </w:lvl>
    <w:lvl w:ilvl="8" w:tplc="E84E7B3A">
      <w:start w:val="1"/>
      <w:numFmt w:val="bullet"/>
      <w:lvlText w:val="•"/>
      <w:lvlJc w:val="left"/>
      <w:pPr>
        <w:ind w:left="9316" w:hanging="211"/>
      </w:pPr>
      <w:rPr>
        <w:rFonts w:hint="default"/>
        <w:lang w:val="ru-RU" w:eastAsia="en-US" w:bidi="ar-SA"/>
      </w:rPr>
    </w:lvl>
  </w:abstractNum>
  <w:abstractNum w:abstractNumId="8" w15:restartNumberingAfterBreak="0">
    <w:nsid w:val="17320536"/>
    <w:multiLevelType w:val="multilevel"/>
    <w:tmpl w:val="0938F1B6"/>
    <w:lvl w:ilvl="0">
      <w:start w:val="12"/>
      <w:numFmt w:val="decimal"/>
      <w:lvlText w:val="%1"/>
      <w:lvlJc w:val="left"/>
      <w:pPr>
        <w:ind w:left="-3790" w:hanging="722"/>
      </w:pPr>
      <w:rPr>
        <w:rFonts w:hint="default"/>
        <w:lang w:val="ru-RU" w:eastAsia="en-US" w:bidi="ar-SA"/>
      </w:rPr>
    </w:lvl>
    <w:lvl w:ilvl="1">
      <w:start w:val="1"/>
      <w:numFmt w:val="decimal"/>
      <w:lvlText w:val="%1.%2."/>
      <w:lvlJc w:val="left"/>
      <w:pPr>
        <w:ind w:left="-3790" w:hanging="722"/>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1805" w:hanging="722"/>
      </w:pPr>
      <w:rPr>
        <w:rFonts w:hint="default"/>
        <w:lang w:val="ru-RU" w:eastAsia="en-US" w:bidi="ar-SA"/>
      </w:rPr>
    </w:lvl>
    <w:lvl w:ilvl="3">
      <w:start w:val="1"/>
      <w:numFmt w:val="bullet"/>
      <w:lvlText w:val="•"/>
      <w:lvlJc w:val="left"/>
      <w:pPr>
        <w:ind w:left="-811" w:hanging="722"/>
      </w:pPr>
      <w:rPr>
        <w:rFonts w:hint="default"/>
        <w:lang w:val="ru-RU" w:eastAsia="en-US" w:bidi="ar-SA"/>
      </w:rPr>
    </w:lvl>
    <w:lvl w:ilvl="4">
      <w:start w:val="1"/>
      <w:numFmt w:val="bullet"/>
      <w:lvlText w:val="•"/>
      <w:lvlJc w:val="left"/>
      <w:pPr>
        <w:ind w:left="184" w:hanging="722"/>
      </w:pPr>
      <w:rPr>
        <w:rFonts w:hint="default"/>
        <w:lang w:val="ru-RU" w:eastAsia="en-US" w:bidi="ar-SA"/>
      </w:rPr>
    </w:lvl>
    <w:lvl w:ilvl="5">
      <w:start w:val="1"/>
      <w:numFmt w:val="bullet"/>
      <w:lvlText w:val="•"/>
      <w:lvlJc w:val="left"/>
      <w:pPr>
        <w:ind w:left="1179" w:hanging="722"/>
      </w:pPr>
      <w:rPr>
        <w:rFonts w:hint="default"/>
        <w:lang w:val="ru-RU" w:eastAsia="en-US" w:bidi="ar-SA"/>
      </w:rPr>
    </w:lvl>
    <w:lvl w:ilvl="6">
      <w:start w:val="1"/>
      <w:numFmt w:val="bullet"/>
      <w:lvlText w:val="•"/>
      <w:lvlJc w:val="left"/>
      <w:pPr>
        <w:ind w:left="2173" w:hanging="722"/>
      </w:pPr>
      <w:rPr>
        <w:rFonts w:hint="default"/>
        <w:lang w:val="ru-RU" w:eastAsia="en-US" w:bidi="ar-SA"/>
      </w:rPr>
    </w:lvl>
    <w:lvl w:ilvl="7">
      <w:start w:val="1"/>
      <w:numFmt w:val="bullet"/>
      <w:lvlText w:val="•"/>
      <w:lvlJc w:val="left"/>
      <w:pPr>
        <w:ind w:left="3168" w:hanging="722"/>
      </w:pPr>
      <w:rPr>
        <w:rFonts w:hint="default"/>
        <w:lang w:val="ru-RU" w:eastAsia="en-US" w:bidi="ar-SA"/>
      </w:rPr>
    </w:lvl>
    <w:lvl w:ilvl="8">
      <w:start w:val="1"/>
      <w:numFmt w:val="bullet"/>
      <w:lvlText w:val="•"/>
      <w:lvlJc w:val="left"/>
      <w:pPr>
        <w:ind w:left="4162" w:hanging="722"/>
      </w:pPr>
      <w:rPr>
        <w:rFonts w:hint="default"/>
        <w:lang w:val="ru-RU" w:eastAsia="en-US" w:bidi="ar-SA"/>
      </w:rPr>
    </w:lvl>
  </w:abstractNum>
  <w:abstractNum w:abstractNumId="9" w15:restartNumberingAfterBreak="0">
    <w:nsid w:val="19DE05C8"/>
    <w:multiLevelType w:val="hybridMultilevel"/>
    <w:tmpl w:val="F3DAAEFA"/>
    <w:lvl w:ilvl="0" w:tplc="2DD6F6C0">
      <w:start w:val="7"/>
      <w:numFmt w:val="decimal"/>
      <w:lvlText w:val="%1."/>
      <w:lvlJc w:val="left"/>
      <w:pPr>
        <w:ind w:left="266" w:hanging="167"/>
        <w:jc w:val="left"/>
      </w:pPr>
      <w:rPr>
        <w:rFonts w:ascii="Times New Roman" w:eastAsia="Times New Roman" w:hAnsi="Times New Roman" w:cs="Times New Roman" w:hint="default"/>
        <w:sz w:val="20"/>
        <w:szCs w:val="20"/>
        <w:lang w:val="ru-RU" w:eastAsia="en-US" w:bidi="ar-SA"/>
      </w:rPr>
    </w:lvl>
    <w:lvl w:ilvl="1" w:tplc="D5743F46">
      <w:start w:val="1"/>
      <w:numFmt w:val="bullet"/>
      <w:lvlText w:val="•"/>
      <w:lvlJc w:val="left"/>
      <w:pPr>
        <w:ind w:left="1270" w:hanging="167"/>
      </w:pPr>
      <w:rPr>
        <w:rFonts w:hint="default"/>
        <w:lang w:val="ru-RU" w:eastAsia="en-US" w:bidi="ar-SA"/>
      </w:rPr>
    </w:lvl>
    <w:lvl w:ilvl="2" w:tplc="AEC2CAF8">
      <w:start w:val="1"/>
      <w:numFmt w:val="bullet"/>
      <w:lvlText w:val="•"/>
      <w:lvlJc w:val="left"/>
      <w:pPr>
        <w:ind w:left="2281" w:hanging="167"/>
      </w:pPr>
      <w:rPr>
        <w:rFonts w:hint="default"/>
        <w:lang w:val="ru-RU" w:eastAsia="en-US" w:bidi="ar-SA"/>
      </w:rPr>
    </w:lvl>
    <w:lvl w:ilvl="3" w:tplc="0BAE7C4A">
      <w:start w:val="1"/>
      <w:numFmt w:val="bullet"/>
      <w:lvlText w:val="•"/>
      <w:lvlJc w:val="left"/>
      <w:pPr>
        <w:ind w:left="3291" w:hanging="167"/>
      </w:pPr>
      <w:rPr>
        <w:rFonts w:hint="default"/>
        <w:lang w:val="ru-RU" w:eastAsia="en-US" w:bidi="ar-SA"/>
      </w:rPr>
    </w:lvl>
    <w:lvl w:ilvl="4" w:tplc="9AB23B64">
      <w:start w:val="1"/>
      <w:numFmt w:val="bullet"/>
      <w:lvlText w:val="•"/>
      <w:lvlJc w:val="left"/>
      <w:pPr>
        <w:ind w:left="4302" w:hanging="167"/>
      </w:pPr>
      <w:rPr>
        <w:rFonts w:hint="default"/>
        <w:lang w:val="ru-RU" w:eastAsia="en-US" w:bidi="ar-SA"/>
      </w:rPr>
    </w:lvl>
    <w:lvl w:ilvl="5" w:tplc="E14CC9E6">
      <w:start w:val="1"/>
      <w:numFmt w:val="bullet"/>
      <w:lvlText w:val="•"/>
      <w:lvlJc w:val="left"/>
      <w:pPr>
        <w:ind w:left="5313" w:hanging="167"/>
      </w:pPr>
      <w:rPr>
        <w:rFonts w:hint="default"/>
        <w:lang w:val="ru-RU" w:eastAsia="en-US" w:bidi="ar-SA"/>
      </w:rPr>
    </w:lvl>
    <w:lvl w:ilvl="6" w:tplc="3014C92C">
      <w:start w:val="1"/>
      <w:numFmt w:val="bullet"/>
      <w:lvlText w:val="•"/>
      <w:lvlJc w:val="left"/>
      <w:pPr>
        <w:ind w:left="6323" w:hanging="167"/>
      </w:pPr>
      <w:rPr>
        <w:rFonts w:hint="default"/>
        <w:lang w:val="ru-RU" w:eastAsia="en-US" w:bidi="ar-SA"/>
      </w:rPr>
    </w:lvl>
    <w:lvl w:ilvl="7" w:tplc="1A5223AA">
      <w:start w:val="1"/>
      <w:numFmt w:val="bullet"/>
      <w:lvlText w:val="•"/>
      <w:lvlJc w:val="left"/>
      <w:pPr>
        <w:ind w:left="7334" w:hanging="167"/>
      </w:pPr>
      <w:rPr>
        <w:rFonts w:hint="default"/>
        <w:lang w:val="ru-RU" w:eastAsia="en-US" w:bidi="ar-SA"/>
      </w:rPr>
    </w:lvl>
    <w:lvl w:ilvl="8" w:tplc="A96E8450">
      <w:start w:val="1"/>
      <w:numFmt w:val="bullet"/>
      <w:lvlText w:val="•"/>
      <w:lvlJc w:val="left"/>
      <w:pPr>
        <w:ind w:left="8345" w:hanging="167"/>
      </w:pPr>
      <w:rPr>
        <w:rFonts w:hint="default"/>
        <w:lang w:val="ru-RU" w:eastAsia="en-US" w:bidi="ar-SA"/>
      </w:rPr>
    </w:lvl>
  </w:abstractNum>
  <w:abstractNum w:abstractNumId="10" w15:restartNumberingAfterBreak="0">
    <w:nsid w:val="1C9E0E6B"/>
    <w:multiLevelType w:val="hybridMultilevel"/>
    <w:tmpl w:val="AC48D680"/>
    <w:lvl w:ilvl="0" w:tplc="65283D60">
      <w:start w:val="1"/>
      <w:numFmt w:val="bullet"/>
      <w:lvlText w:val="-"/>
      <w:lvlJc w:val="left"/>
      <w:pPr>
        <w:ind w:left="110" w:hanging="164"/>
      </w:pPr>
      <w:rPr>
        <w:rFonts w:ascii="Times New Roman" w:eastAsia="Times New Roman" w:hAnsi="Times New Roman" w:cs="Times New Roman" w:hint="default"/>
        <w:sz w:val="28"/>
        <w:szCs w:val="28"/>
        <w:lang w:val="ru-RU" w:eastAsia="en-US" w:bidi="ar-SA"/>
      </w:rPr>
    </w:lvl>
    <w:lvl w:ilvl="1" w:tplc="E9226C8C">
      <w:start w:val="1"/>
      <w:numFmt w:val="bullet"/>
      <w:lvlText w:val="•"/>
      <w:lvlJc w:val="left"/>
      <w:pPr>
        <w:ind w:left="816" w:hanging="164"/>
      </w:pPr>
      <w:rPr>
        <w:rFonts w:hint="default"/>
        <w:lang w:val="ru-RU" w:eastAsia="en-US" w:bidi="ar-SA"/>
      </w:rPr>
    </w:lvl>
    <w:lvl w:ilvl="2" w:tplc="D29EABFE">
      <w:start w:val="1"/>
      <w:numFmt w:val="bullet"/>
      <w:lvlText w:val="•"/>
      <w:lvlJc w:val="left"/>
      <w:pPr>
        <w:ind w:left="1513" w:hanging="164"/>
      </w:pPr>
      <w:rPr>
        <w:rFonts w:hint="default"/>
        <w:lang w:val="ru-RU" w:eastAsia="en-US" w:bidi="ar-SA"/>
      </w:rPr>
    </w:lvl>
    <w:lvl w:ilvl="3" w:tplc="A7D4EB5E">
      <w:start w:val="1"/>
      <w:numFmt w:val="bullet"/>
      <w:lvlText w:val="•"/>
      <w:lvlJc w:val="left"/>
      <w:pPr>
        <w:ind w:left="2210" w:hanging="164"/>
      </w:pPr>
      <w:rPr>
        <w:rFonts w:hint="default"/>
        <w:lang w:val="ru-RU" w:eastAsia="en-US" w:bidi="ar-SA"/>
      </w:rPr>
    </w:lvl>
    <w:lvl w:ilvl="4" w:tplc="0A4A0BF0">
      <w:start w:val="1"/>
      <w:numFmt w:val="bullet"/>
      <w:lvlText w:val="•"/>
      <w:lvlJc w:val="left"/>
      <w:pPr>
        <w:ind w:left="2907" w:hanging="164"/>
      </w:pPr>
      <w:rPr>
        <w:rFonts w:hint="default"/>
        <w:lang w:val="ru-RU" w:eastAsia="en-US" w:bidi="ar-SA"/>
      </w:rPr>
    </w:lvl>
    <w:lvl w:ilvl="5" w:tplc="5104891C">
      <w:start w:val="1"/>
      <w:numFmt w:val="bullet"/>
      <w:lvlText w:val="•"/>
      <w:lvlJc w:val="left"/>
      <w:pPr>
        <w:ind w:left="3604" w:hanging="164"/>
      </w:pPr>
      <w:rPr>
        <w:rFonts w:hint="default"/>
        <w:lang w:val="ru-RU" w:eastAsia="en-US" w:bidi="ar-SA"/>
      </w:rPr>
    </w:lvl>
    <w:lvl w:ilvl="6" w:tplc="95BCBBC4">
      <w:start w:val="1"/>
      <w:numFmt w:val="bullet"/>
      <w:lvlText w:val="•"/>
      <w:lvlJc w:val="left"/>
      <w:pPr>
        <w:ind w:left="4300" w:hanging="164"/>
      </w:pPr>
      <w:rPr>
        <w:rFonts w:hint="default"/>
        <w:lang w:val="ru-RU" w:eastAsia="en-US" w:bidi="ar-SA"/>
      </w:rPr>
    </w:lvl>
    <w:lvl w:ilvl="7" w:tplc="DF50BD20">
      <w:start w:val="1"/>
      <w:numFmt w:val="bullet"/>
      <w:lvlText w:val="•"/>
      <w:lvlJc w:val="left"/>
      <w:pPr>
        <w:ind w:left="4997" w:hanging="164"/>
      </w:pPr>
      <w:rPr>
        <w:rFonts w:hint="default"/>
        <w:lang w:val="ru-RU" w:eastAsia="en-US" w:bidi="ar-SA"/>
      </w:rPr>
    </w:lvl>
    <w:lvl w:ilvl="8" w:tplc="10F0366C">
      <w:start w:val="1"/>
      <w:numFmt w:val="bullet"/>
      <w:lvlText w:val="•"/>
      <w:lvlJc w:val="left"/>
      <w:pPr>
        <w:ind w:left="5694" w:hanging="164"/>
      </w:pPr>
      <w:rPr>
        <w:rFonts w:hint="default"/>
        <w:lang w:val="ru-RU" w:eastAsia="en-US" w:bidi="ar-SA"/>
      </w:rPr>
    </w:lvl>
  </w:abstractNum>
  <w:abstractNum w:abstractNumId="11" w15:restartNumberingAfterBreak="0">
    <w:nsid w:val="1F287E5E"/>
    <w:multiLevelType w:val="hybridMultilevel"/>
    <w:tmpl w:val="7BD40DAE"/>
    <w:lvl w:ilvl="0" w:tplc="19C0374E">
      <w:start w:val="1"/>
      <w:numFmt w:val="bullet"/>
      <w:lvlText w:val="-"/>
      <w:lvlJc w:val="left"/>
      <w:pPr>
        <w:ind w:left="465" w:hanging="360"/>
      </w:pPr>
      <w:rPr>
        <w:rFonts w:ascii="Times New Roman" w:eastAsia="Times New Roman" w:hAnsi="Times New Roman" w:cs="Times New Roman" w:hint="default"/>
        <w:sz w:val="28"/>
        <w:szCs w:val="28"/>
        <w:lang w:val="ru-RU" w:eastAsia="en-US" w:bidi="ar-SA"/>
      </w:rPr>
    </w:lvl>
    <w:lvl w:ilvl="1" w:tplc="2578EE22">
      <w:start w:val="1"/>
      <w:numFmt w:val="bullet"/>
      <w:lvlText w:val="o"/>
      <w:lvlJc w:val="left"/>
      <w:pPr>
        <w:ind w:left="1185" w:hanging="360"/>
      </w:pPr>
      <w:rPr>
        <w:rFonts w:ascii="Courier New" w:hAnsi="Courier New" w:cs="Courier New" w:hint="default"/>
      </w:rPr>
    </w:lvl>
    <w:lvl w:ilvl="2" w:tplc="5058D65A">
      <w:start w:val="1"/>
      <w:numFmt w:val="bullet"/>
      <w:lvlText w:val=""/>
      <w:lvlJc w:val="left"/>
      <w:pPr>
        <w:ind w:left="1905" w:hanging="360"/>
      </w:pPr>
      <w:rPr>
        <w:rFonts w:ascii="Wingdings" w:hAnsi="Wingdings" w:hint="default"/>
      </w:rPr>
    </w:lvl>
    <w:lvl w:ilvl="3" w:tplc="DC38FBD0">
      <w:start w:val="1"/>
      <w:numFmt w:val="bullet"/>
      <w:lvlText w:val=""/>
      <w:lvlJc w:val="left"/>
      <w:pPr>
        <w:ind w:left="2625" w:hanging="360"/>
      </w:pPr>
      <w:rPr>
        <w:rFonts w:ascii="Symbol" w:hAnsi="Symbol" w:hint="default"/>
      </w:rPr>
    </w:lvl>
    <w:lvl w:ilvl="4" w:tplc="103626A4">
      <w:start w:val="1"/>
      <w:numFmt w:val="bullet"/>
      <w:lvlText w:val="o"/>
      <w:lvlJc w:val="left"/>
      <w:pPr>
        <w:ind w:left="3345" w:hanging="360"/>
      </w:pPr>
      <w:rPr>
        <w:rFonts w:ascii="Courier New" w:hAnsi="Courier New" w:cs="Courier New" w:hint="default"/>
      </w:rPr>
    </w:lvl>
    <w:lvl w:ilvl="5" w:tplc="AFAE27FA">
      <w:start w:val="1"/>
      <w:numFmt w:val="bullet"/>
      <w:lvlText w:val=""/>
      <w:lvlJc w:val="left"/>
      <w:pPr>
        <w:ind w:left="4065" w:hanging="360"/>
      </w:pPr>
      <w:rPr>
        <w:rFonts w:ascii="Wingdings" w:hAnsi="Wingdings" w:hint="default"/>
      </w:rPr>
    </w:lvl>
    <w:lvl w:ilvl="6" w:tplc="ED406280">
      <w:start w:val="1"/>
      <w:numFmt w:val="bullet"/>
      <w:lvlText w:val=""/>
      <w:lvlJc w:val="left"/>
      <w:pPr>
        <w:ind w:left="4785" w:hanging="360"/>
      </w:pPr>
      <w:rPr>
        <w:rFonts w:ascii="Symbol" w:hAnsi="Symbol" w:hint="default"/>
      </w:rPr>
    </w:lvl>
    <w:lvl w:ilvl="7" w:tplc="5CCA43C0">
      <w:start w:val="1"/>
      <w:numFmt w:val="bullet"/>
      <w:lvlText w:val="o"/>
      <w:lvlJc w:val="left"/>
      <w:pPr>
        <w:ind w:left="5505" w:hanging="360"/>
      </w:pPr>
      <w:rPr>
        <w:rFonts w:ascii="Courier New" w:hAnsi="Courier New" w:cs="Courier New" w:hint="default"/>
      </w:rPr>
    </w:lvl>
    <w:lvl w:ilvl="8" w:tplc="9ACA9CA6">
      <w:start w:val="1"/>
      <w:numFmt w:val="bullet"/>
      <w:lvlText w:val=""/>
      <w:lvlJc w:val="left"/>
      <w:pPr>
        <w:ind w:left="6225" w:hanging="360"/>
      </w:pPr>
      <w:rPr>
        <w:rFonts w:ascii="Wingdings" w:hAnsi="Wingdings" w:hint="default"/>
      </w:rPr>
    </w:lvl>
  </w:abstractNum>
  <w:abstractNum w:abstractNumId="12" w15:restartNumberingAfterBreak="0">
    <w:nsid w:val="23DF6525"/>
    <w:multiLevelType w:val="multilevel"/>
    <w:tmpl w:val="6052C1CE"/>
    <w:lvl w:ilvl="0">
      <w:start w:val="1"/>
      <w:numFmt w:val="decimal"/>
      <w:lvlText w:val="%1."/>
      <w:lvlJc w:val="left"/>
      <w:pPr>
        <w:ind w:left="900" w:hanging="360"/>
      </w:pPr>
      <w:rPr>
        <w:rFonts w:hint="default"/>
      </w:rPr>
    </w:lvl>
    <w:lvl w:ilvl="1">
      <w:start w:val="1"/>
      <w:numFmt w:val="decimal"/>
      <w:isLgl/>
      <w:lvlText w:val="%1.%2"/>
      <w:lvlJc w:val="left"/>
      <w:pPr>
        <w:ind w:left="1032" w:hanging="465"/>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3" w15:restartNumberingAfterBreak="0">
    <w:nsid w:val="29A8484D"/>
    <w:multiLevelType w:val="singleLevel"/>
    <w:tmpl w:val="29A8484D"/>
    <w:lvl w:ilvl="0">
      <w:start w:val="1"/>
      <w:numFmt w:val="decimal"/>
      <w:lvlText w:val="%1."/>
      <w:lvlJc w:val="left"/>
      <w:pPr>
        <w:tabs>
          <w:tab w:val="left" w:pos="425"/>
        </w:tabs>
        <w:ind w:left="425" w:hanging="425"/>
      </w:pPr>
      <w:rPr>
        <w:rFonts w:hint="default"/>
      </w:rPr>
    </w:lvl>
  </w:abstractNum>
  <w:abstractNum w:abstractNumId="14" w15:restartNumberingAfterBreak="0">
    <w:nsid w:val="2A0E2897"/>
    <w:multiLevelType w:val="multilevel"/>
    <w:tmpl w:val="780E17FE"/>
    <w:lvl w:ilvl="0">
      <w:start w:val="4"/>
      <w:numFmt w:val="decimal"/>
      <w:lvlText w:val="%1."/>
      <w:lvlJc w:val="left"/>
      <w:pPr>
        <w:ind w:left="720" w:hanging="360"/>
      </w:pPr>
      <w:rPr>
        <w:rFonts w:hint="default"/>
      </w:rPr>
    </w:lvl>
    <w:lvl w:ilvl="1">
      <w:start w:val="1"/>
      <w:numFmt w:val="decimal"/>
      <w:isLgl/>
      <w:lvlText w:val="%1.%2."/>
      <w:lvlJc w:val="left"/>
      <w:pPr>
        <w:ind w:left="1149" w:hanging="615"/>
      </w:pPr>
      <w:rPr>
        <w:rFonts w:hint="default"/>
        <w:sz w:val="24"/>
      </w:rPr>
    </w:lvl>
    <w:lvl w:ilvl="2">
      <w:start w:val="8"/>
      <w:numFmt w:val="decimal"/>
      <w:isLgl/>
      <w:lvlText w:val="%1.%2.%3."/>
      <w:lvlJc w:val="left"/>
      <w:pPr>
        <w:ind w:left="1428" w:hanging="720"/>
      </w:pPr>
      <w:rPr>
        <w:rFonts w:hint="default"/>
        <w:b w:val="0"/>
        <w:sz w:val="24"/>
      </w:rPr>
    </w:lvl>
    <w:lvl w:ilvl="3">
      <w:start w:val="1"/>
      <w:numFmt w:val="decimal"/>
      <w:isLgl/>
      <w:lvlText w:val="%1.%2.%3.%4."/>
      <w:lvlJc w:val="left"/>
      <w:pPr>
        <w:ind w:left="1602" w:hanging="720"/>
      </w:pPr>
      <w:rPr>
        <w:rFonts w:hint="default"/>
        <w:sz w:val="24"/>
      </w:rPr>
    </w:lvl>
    <w:lvl w:ilvl="4">
      <w:start w:val="1"/>
      <w:numFmt w:val="decimal"/>
      <w:isLgl/>
      <w:lvlText w:val="%1.%2.%3.%4.%5."/>
      <w:lvlJc w:val="left"/>
      <w:pPr>
        <w:ind w:left="2136" w:hanging="1080"/>
      </w:pPr>
      <w:rPr>
        <w:rFonts w:hint="default"/>
        <w:sz w:val="24"/>
      </w:rPr>
    </w:lvl>
    <w:lvl w:ilvl="5">
      <w:start w:val="1"/>
      <w:numFmt w:val="decimal"/>
      <w:isLgl/>
      <w:lvlText w:val="%1.%2.%3.%4.%5.%6."/>
      <w:lvlJc w:val="left"/>
      <w:pPr>
        <w:ind w:left="2310" w:hanging="1080"/>
      </w:pPr>
      <w:rPr>
        <w:rFonts w:hint="default"/>
        <w:sz w:val="24"/>
      </w:rPr>
    </w:lvl>
    <w:lvl w:ilvl="6">
      <w:start w:val="1"/>
      <w:numFmt w:val="decimal"/>
      <w:isLgl/>
      <w:lvlText w:val="%1.%2.%3.%4.%5.%6.%7."/>
      <w:lvlJc w:val="left"/>
      <w:pPr>
        <w:ind w:left="2844" w:hanging="1440"/>
      </w:pPr>
      <w:rPr>
        <w:rFonts w:hint="default"/>
        <w:sz w:val="24"/>
      </w:rPr>
    </w:lvl>
    <w:lvl w:ilvl="7">
      <w:start w:val="1"/>
      <w:numFmt w:val="decimal"/>
      <w:isLgl/>
      <w:lvlText w:val="%1.%2.%3.%4.%5.%6.%7.%8."/>
      <w:lvlJc w:val="left"/>
      <w:pPr>
        <w:ind w:left="3018" w:hanging="1440"/>
      </w:pPr>
      <w:rPr>
        <w:rFonts w:hint="default"/>
        <w:sz w:val="24"/>
      </w:rPr>
    </w:lvl>
    <w:lvl w:ilvl="8">
      <w:start w:val="1"/>
      <w:numFmt w:val="decimal"/>
      <w:isLgl/>
      <w:lvlText w:val="%1.%2.%3.%4.%5.%6.%7.%8.%9."/>
      <w:lvlJc w:val="left"/>
      <w:pPr>
        <w:ind w:left="3552" w:hanging="1800"/>
      </w:pPr>
      <w:rPr>
        <w:rFonts w:hint="default"/>
        <w:sz w:val="24"/>
      </w:rPr>
    </w:lvl>
  </w:abstractNum>
  <w:abstractNum w:abstractNumId="15" w15:restartNumberingAfterBreak="0">
    <w:nsid w:val="2CC37AAC"/>
    <w:multiLevelType w:val="hybridMultilevel"/>
    <w:tmpl w:val="BDD4F576"/>
    <w:lvl w:ilvl="0" w:tplc="6ABAC2DE">
      <w:start w:val="1"/>
      <w:numFmt w:val="bullet"/>
      <w:lvlText w:val="-"/>
      <w:lvlJc w:val="left"/>
      <w:pPr>
        <w:ind w:left="564" w:hanging="390"/>
      </w:pPr>
      <w:rPr>
        <w:rFonts w:ascii="Times New Roman" w:eastAsia="Times New Roman" w:hAnsi="Times New Roman" w:cs="Times New Roman" w:hint="default"/>
        <w:sz w:val="28"/>
        <w:szCs w:val="28"/>
        <w:lang w:val="ru-RU" w:eastAsia="en-US" w:bidi="ar-SA"/>
      </w:rPr>
    </w:lvl>
    <w:lvl w:ilvl="1" w:tplc="62524972">
      <w:start w:val="1"/>
      <w:numFmt w:val="bullet"/>
      <w:lvlText w:val="•"/>
      <w:lvlJc w:val="left"/>
      <w:pPr>
        <w:ind w:left="564" w:hanging="360"/>
      </w:pPr>
      <w:rPr>
        <w:rFonts w:ascii="Times New Roman" w:eastAsia="Times New Roman" w:hAnsi="Times New Roman" w:cs="Times New Roman" w:hint="default"/>
        <w:sz w:val="28"/>
        <w:szCs w:val="28"/>
        <w:lang w:val="ru-RU" w:eastAsia="en-US" w:bidi="ar-SA"/>
      </w:rPr>
    </w:lvl>
    <w:lvl w:ilvl="2" w:tplc="FD4ABA18">
      <w:start w:val="1"/>
      <w:numFmt w:val="bullet"/>
      <w:lvlText w:val="•"/>
      <w:lvlJc w:val="left"/>
      <w:pPr>
        <w:ind w:left="2549" w:hanging="360"/>
      </w:pPr>
      <w:rPr>
        <w:rFonts w:hint="default"/>
        <w:lang w:val="ru-RU" w:eastAsia="en-US" w:bidi="ar-SA"/>
      </w:rPr>
    </w:lvl>
    <w:lvl w:ilvl="3" w:tplc="A10279AE">
      <w:start w:val="1"/>
      <w:numFmt w:val="bullet"/>
      <w:lvlText w:val="•"/>
      <w:lvlJc w:val="left"/>
      <w:pPr>
        <w:ind w:left="3543" w:hanging="360"/>
      </w:pPr>
      <w:rPr>
        <w:rFonts w:hint="default"/>
        <w:lang w:val="ru-RU" w:eastAsia="en-US" w:bidi="ar-SA"/>
      </w:rPr>
    </w:lvl>
    <w:lvl w:ilvl="4" w:tplc="6BE4A888">
      <w:start w:val="1"/>
      <w:numFmt w:val="bullet"/>
      <w:lvlText w:val="•"/>
      <w:lvlJc w:val="left"/>
      <w:pPr>
        <w:ind w:left="4538" w:hanging="360"/>
      </w:pPr>
      <w:rPr>
        <w:rFonts w:hint="default"/>
        <w:lang w:val="ru-RU" w:eastAsia="en-US" w:bidi="ar-SA"/>
      </w:rPr>
    </w:lvl>
    <w:lvl w:ilvl="5" w:tplc="F04AE230">
      <w:start w:val="1"/>
      <w:numFmt w:val="bullet"/>
      <w:lvlText w:val="•"/>
      <w:lvlJc w:val="left"/>
      <w:pPr>
        <w:ind w:left="5533" w:hanging="360"/>
      </w:pPr>
      <w:rPr>
        <w:rFonts w:hint="default"/>
        <w:lang w:val="ru-RU" w:eastAsia="en-US" w:bidi="ar-SA"/>
      </w:rPr>
    </w:lvl>
    <w:lvl w:ilvl="6" w:tplc="F808CFFC">
      <w:start w:val="1"/>
      <w:numFmt w:val="bullet"/>
      <w:lvlText w:val="•"/>
      <w:lvlJc w:val="left"/>
      <w:pPr>
        <w:ind w:left="6527" w:hanging="360"/>
      </w:pPr>
      <w:rPr>
        <w:rFonts w:hint="default"/>
        <w:lang w:val="ru-RU" w:eastAsia="en-US" w:bidi="ar-SA"/>
      </w:rPr>
    </w:lvl>
    <w:lvl w:ilvl="7" w:tplc="860E716C">
      <w:start w:val="1"/>
      <w:numFmt w:val="bullet"/>
      <w:lvlText w:val="•"/>
      <w:lvlJc w:val="left"/>
      <w:pPr>
        <w:ind w:left="7522" w:hanging="360"/>
      </w:pPr>
      <w:rPr>
        <w:rFonts w:hint="default"/>
        <w:lang w:val="ru-RU" w:eastAsia="en-US" w:bidi="ar-SA"/>
      </w:rPr>
    </w:lvl>
    <w:lvl w:ilvl="8" w:tplc="CEFAE64C">
      <w:start w:val="1"/>
      <w:numFmt w:val="bullet"/>
      <w:lvlText w:val="•"/>
      <w:lvlJc w:val="left"/>
      <w:pPr>
        <w:ind w:left="8516" w:hanging="360"/>
      </w:pPr>
      <w:rPr>
        <w:rFonts w:hint="default"/>
        <w:lang w:val="ru-RU" w:eastAsia="en-US" w:bidi="ar-SA"/>
      </w:rPr>
    </w:lvl>
  </w:abstractNum>
  <w:abstractNum w:abstractNumId="16" w15:restartNumberingAfterBreak="0">
    <w:nsid w:val="2E662BDC"/>
    <w:multiLevelType w:val="hybridMultilevel"/>
    <w:tmpl w:val="7F44FAEA"/>
    <w:lvl w:ilvl="0" w:tplc="8D28B3FC">
      <w:start w:val="1"/>
      <w:numFmt w:val="bullet"/>
      <w:lvlText w:val=""/>
      <w:lvlJc w:val="left"/>
      <w:pPr>
        <w:tabs>
          <w:tab w:val="num" w:pos="720"/>
        </w:tabs>
        <w:ind w:left="720" w:hanging="360"/>
      </w:pPr>
      <w:rPr>
        <w:rFonts w:ascii="Symbol" w:hAnsi="Symbol" w:hint="default"/>
        <w:sz w:val="28"/>
        <w:szCs w:val="28"/>
        <w:lang w:val="ru-RU" w:eastAsia="en-US" w:bidi="ar-SA"/>
      </w:rPr>
    </w:lvl>
    <w:lvl w:ilvl="1" w:tplc="54BC16FE">
      <w:start w:val="1"/>
      <w:numFmt w:val="bullet"/>
      <w:lvlText w:val="o"/>
      <w:lvlJc w:val="left"/>
      <w:pPr>
        <w:tabs>
          <w:tab w:val="num" w:pos="1440"/>
        </w:tabs>
        <w:ind w:left="1440" w:hanging="360"/>
      </w:pPr>
      <w:rPr>
        <w:rFonts w:ascii="Courier New" w:hAnsi="Courier New" w:hint="default"/>
        <w:sz w:val="20"/>
      </w:rPr>
    </w:lvl>
    <w:lvl w:ilvl="2" w:tplc="7E74A0A2">
      <w:start w:val="1"/>
      <w:numFmt w:val="bullet"/>
      <w:lvlText w:val=""/>
      <w:lvlJc w:val="left"/>
      <w:pPr>
        <w:tabs>
          <w:tab w:val="num" w:pos="2160"/>
        </w:tabs>
        <w:ind w:left="2160" w:hanging="360"/>
      </w:pPr>
      <w:rPr>
        <w:rFonts w:ascii="Wingdings" w:hAnsi="Wingdings" w:hint="default"/>
        <w:sz w:val="20"/>
      </w:rPr>
    </w:lvl>
    <w:lvl w:ilvl="3" w:tplc="E5743A4C">
      <w:start w:val="1"/>
      <w:numFmt w:val="bullet"/>
      <w:lvlText w:val=""/>
      <w:lvlJc w:val="left"/>
      <w:pPr>
        <w:tabs>
          <w:tab w:val="num" w:pos="2880"/>
        </w:tabs>
        <w:ind w:left="2880" w:hanging="360"/>
      </w:pPr>
      <w:rPr>
        <w:rFonts w:ascii="Wingdings" w:hAnsi="Wingdings" w:hint="default"/>
        <w:sz w:val="20"/>
      </w:rPr>
    </w:lvl>
    <w:lvl w:ilvl="4" w:tplc="CED8EC90">
      <w:start w:val="1"/>
      <w:numFmt w:val="bullet"/>
      <w:lvlText w:val=""/>
      <w:lvlJc w:val="left"/>
      <w:pPr>
        <w:tabs>
          <w:tab w:val="num" w:pos="3600"/>
        </w:tabs>
        <w:ind w:left="3600" w:hanging="360"/>
      </w:pPr>
      <w:rPr>
        <w:rFonts w:ascii="Wingdings" w:hAnsi="Wingdings" w:hint="default"/>
        <w:sz w:val="20"/>
      </w:rPr>
    </w:lvl>
    <w:lvl w:ilvl="5" w:tplc="DDAE13DC">
      <w:start w:val="1"/>
      <w:numFmt w:val="bullet"/>
      <w:lvlText w:val=""/>
      <w:lvlJc w:val="left"/>
      <w:pPr>
        <w:tabs>
          <w:tab w:val="num" w:pos="4320"/>
        </w:tabs>
        <w:ind w:left="4320" w:hanging="360"/>
      </w:pPr>
      <w:rPr>
        <w:rFonts w:ascii="Wingdings" w:hAnsi="Wingdings" w:hint="default"/>
        <w:sz w:val="20"/>
      </w:rPr>
    </w:lvl>
    <w:lvl w:ilvl="6" w:tplc="2E6EBB78">
      <w:start w:val="1"/>
      <w:numFmt w:val="bullet"/>
      <w:lvlText w:val=""/>
      <w:lvlJc w:val="left"/>
      <w:pPr>
        <w:tabs>
          <w:tab w:val="num" w:pos="5040"/>
        </w:tabs>
        <w:ind w:left="5040" w:hanging="360"/>
      </w:pPr>
      <w:rPr>
        <w:rFonts w:ascii="Wingdings" w:hAnsi="Wingdings" w:hint="default"/>
        <w:sz w:val="20"/>
      </w:rPr>
    </w:lvl>
    <w:lvl w:ilvl="7" w:tplc="5E0C7F46">
      <w:start w:val="1"/>
      <w:numFmt w:val="bullet"/>
      <w:lvlText w:val=""/>
      <w:lvlJc w:val="left"/>
      <w:pPr>
        <w:tabs>
          <w:tab w:val="num" w:pos="5760"/>
        </w:tabs>
        <w:ind w:left="5760" w:hanging="360"/>
      </w:pPr>
      <w:rPr>
        <w:rFonts w:ascii="Wingdings" w:hAnsi="Wingdings" w:hint="default"/>
        <w:sz w:val="20"/>
      </w:rPr>
    </w:lvl>
    <w:lvl w:ilvl="8" w:tplc="30300E16">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1C07B6"/>
    <w:multiLevelType w:val="multilevel"/>
    <w:tmpl w:val="2F1C07B6"/>
    <w:lvl w:ilvl="0">
      <w:start w:val="1"/>
      <w:numFmt w:val="decimal"/>
      <w:lvlText w:val="%1."/>
      <w:lvlJc w:val="left"/>
      <w:pPr>
        <w:ind w:left="720" w:hanging="360"/>
      </w:pPr>
      <w:rPr>
        <w:rFonts w:hint="default"/>
        <w:b w:val="0"/>
        <w:strike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3E800561"/>
    <w:multiLevelType w:val="hybridMultilevel"/>
    <w:tmpl w:val="2C24F11E"/>
    <w:lvl w:ilvl="0" w:tplc="D4AA32DC">
      <w:start w:val="1"/>
      <w:numFmt w:val="bullet"/>
      <w:lvlText w:val="-"/>
      <w:lvlJc w:val="left"/>
      <w:pPr>
        <w:ind w:left="100" w:hanging="161"/>
      </w:pPr>
      <w:rPr>
        <w:rFonts w:ascii="Times New Roman" w:eastAsia="Times New Roman" w:hAnsi="Times New Roman" w:cs="Times New Roman" w:hint="default"/>
        <w:sz w:val="25"/>
        <w:szCs w:val="25"/>
        <w:lang w:val="ru-RU" w:eastAsia="en-US" w:bidi="ar-SA"/>
      </w:rPr>
    </w:lvl>
    <w:lvl w:ilvl="1" w:tplc="6CD812E6">
      <w:start w:val="1"/>
      <w:numFmt w:val="bullet"/>
      <w:lvlText w:val="•"/>
      <w:lvlJc w:val="left"/>
      <w:pPr>
        <w:ind w:left="1126" w:hanging="161"/>
      </w:pPr>
      <w:rPr>
        <w:rFonts w:hint="default"/>
        <w:lang w:val="ru-RU" w:eastAsia="en-US" w:bidi="ar-SA"/>
      </w:rPr>
    </w:lvl>
    <w:lvl w:ilvl="2" w:tplc="5B928E10">
      <w:start w:val="1"/>
      <w:numFmt w:val="bullet"/>
      <w:lvlText w:val="•"/>
      <w:lvlJc w:val="left"/>
      <w:pPr>
        <w:ind w:left="2153" w:hanging="161"/>
      </w:pPr>
      <w:rPr>
        <w:rFonts w:hint="default"/>
        <w:lang w:val="ru-RU" w:eastAsia="en-US" w:bidi="ar-SA"/>
      </w:rPr>
    </w:lvl>
    <w:lvl w:ilvl="3" w:tplc="6B6A4E44">
      <w:start w:val="1"/>
      <w:numFmt w:val="bullet"/>
      <w:lvlText w:val="•"/>
      <w:lvlJc w:val="left"/>
      <w:pPr>
        <w:ind w:left="3179" w:hanging="161"/>
      </w:pPr>
      <w:rPr>
        <w:rFonts w:hint="default"/>
        <w:lang w:val="ru-RU" w:eastAsia="en-US" w:bidi="ar-SA"/>
      </w:rPr>
    </w:lvl>
    <w:lvl w:ilvl="4" w:tplc="06AC7450">
      <w:start w:val="1"/>
      <w:numFmt w:val="bullet"/>
      <w:lvlText w:val="•"/>
      <w:lvlJc w:val="left"/>
      <w:pPr>
        <w:ind w:left="4206" w:hanging="161"/>
      </w:pPr>
      <w:rPr>
        <w:rFonts w:hint="default"/>
        <w:lang w:val="ru-RU" w:eastAsia="en-US" w:bidi="ar-SA"/>
      </w:rPr>
    </w:lvl>
    <w:lvl w:ilvl="5" w:tplc="A7389960">
      <w:start w:val="1"/>
      <w:numFmt w:val="bullet"/>
      <w:lvlText w:val="•"/>
      <w:lvlJc w:val="left"/>
      <w:pPr>
        <w:ind w:left="5233" w:hanging="161"/>
      </w:pPr>
      <w:rPr>
        <w:rFonts w:hint="default"/>
        <w:lang w:val="ru-RU" w:eastAsia="en-US" w:bidi="ar-SA"/>
      </w:rPr>
    </w:lvl>
    <w:lvl w:ilvl="6" w:tplc="A6DCB78A">
      <w:start w:val="1"/>
      <w:numFmt w:val="bullet"/>
      <w:lvlText w:val="•"/>
      <w:lvlJc w:val="left"/>
      <w:pPr>
        <w:ind w:left="6259" w:hanging="161"/>
      </w:pPr>
      <w:rPr>
        <w:rFonts w:hint="default"/>
        <w:lang w:val="ru-RU" w:eastAsia="en-US" w:bidi="ar-SA"/>
      </w:rPr>
    </w:lvl>
    <w:lvl w:ilvl="7" w:tplc="9E665CCC">
      <w:start w:val="1"/>
      <w:numFmt w:val="bullet"/>
      <w:lvlText w:val="•"/>
      <w:lvlJc w:val="left"/>
      <w:pPr>
        <w:ind w:left="7286" w:hanging="161"/>
      </w:pPr>
      <w:rPr>
        <w:rFonts w:hint="default"/>
        <w:lang w:val="ru-RU" w:eastAsia="en-US" w:bidi="ar-SA"/>
      </w:rPr>
    </w:lvl>
    <w:lvl w:ilvl="8" w:tplc="7748850A">
      <w:start w:val="1"/>
      <w:numFmt w:val="bullet"/>
      <w:lvlText w:val="•"/>
      <w:lvlJc w:val="left"/>
      <w:pPr>
        <w:ind w:left="8313" w:hanging="161"/>
      </w:pPr>
      <w:rPr>
        <w:rFonts w:hint="default"/>
        <w:lang w:val="ru-RU" w:eastAsia="en-US" w:bidi="ar-SA"/>
      </w:rPr>
    </w:lvl>
  </w:abstractNum>
  <w:abstractNum w:abstractNumId="19" w15:restartNumberingAfterBreak="0">
    <w:nsid w:val="40B92DE1"/>
    <w:multiLevelType w:val="hybridMultilevel"/>
    <w:tmpl w:val="76F862E4"/>
    <w:lvl w:ilvl="0" w:tplc="59EACA38">
      <w:start w:val="1"/>
      <w:numFmt w:val="bullet"/>
      <w:lvlText w:val=""/>
      <w:lvlJc w:val="left"/>
      <w:pPr>
        <w:ind w:left="720" w:hanging="360"/>
      </w:pPr>
      <w:rPr>
        <w:rFonts w:ascii="Symbol" w:hAnsi="Symbol" w:hint="default"/>
      </w:rPr>
    </w:lvl>
    <w:lvl w:ilvl="1" w:tplc="568C9FCA">
      <w:start w:val="1"/>
      <w:numFmt w:val="bullet"/>
      <w:lvlText w:val="o"/>
      <w:lvlJc w:val="left"/>
      <w:pPr>
        <w:ind w:left="1440" w:hanging="360"/>
      </w:pPr>
      <w:rPr>
        <w:rFonts w:ascii="Courier New" w:hAnsi="Courier New" w:cs="Courier New" w:hint="default"/>
      </w:rPr>
    </w:lvl>
    <w:lvl w:ilvl="2" w:tplc="BA06FA12">
      <w:start w:val="1"/>
      <w:numFmt w:val="bullet"/>
      <w:lvlText w:val=""/>
      <w:lvlJc w:val="left"/>
      <w:pPr>
        <w:ind w:left="2160" w:hanging="360"/>
      </w:pPr>
      <w:rPr>
        <w:rFonts w:ascii="Wingdings" w:hAnsi="Wingdings" w:hint="default"/>
      </w:rPr>
    </w:lvl>
    <w:lvl w:ilvl="3" w:tplc="2D404EF0">
      <w:start w:val="1"/>
      <w:numFmt w:val="bullet"/>
      <w:lvlText w:val=""/>
      <w:lvlJc w:val="left"/>
      <w:pPr>
        <w:ind w:left="2880" w:hanging="360"/>
      </w:pPr>
      <w:rPr>
        <w:rFonts w:ascii="Symbol" w:hAnsi="Symbol" w:hint="default"/>
      </w:rPr>
    </w:lvl>
    <w:lvl w:ilvl="4" w:tplc="C4662E16">
      <w:start w:val="1"/>
      <w:numFmt w:val="bullet"/>
      <w:lvlText w:val="o"/>
      <w:lvlJc w:val="left"/>
      <w:pPr>
        <w:ind w:left="3600" w:hanging="360"/>
      </w:pPr>
      <w:rPr>
        <w:rFonts w:ascii="Courier New" w:hAnsi="Courier New" w:cs="Courier New" w:hint="default"/>
      </w:rPr>
    </w:lvl>
    <w:lvl w:ilvl="5" w:tplc="86EA45EC">
      <w:start w:val="1"/>
      <w:numFmt w:val="bullet"/>
      <w:lvlText w:val=""/>
      <w:lvlJc w:val="left"/>
      <w:pPr>
        <w:ind w:left="4320" w:hanging="360"/>
      </w:pPr>
      <w:rPr>
        <w:rFonts w:ascii="Wingdings" w:hAnsi="Wingdings" w:hint="default"/>
      </w:rPr>
    </w:lvl>
    <w:lvl w:ilvl="6" w:tplc="D31A2C24">
      <w:start w:val="1"/>
      <w:numFmt w:val="bullet"/>
      <w:lvlText w:val=""/>
      <w:lvlJc w:val="left"/>
      <w:pPr>
        <w:ind w:left="5040" w:hanging="360"/>
      </w:pPr>
      <w:rPr>
        <w:rFonts w:ascii="Symbol" w:hAnsi="Symbol" w:hint="default"/>
      </w:rPr>
    </w:lvl>
    <w:lvl w:ilvl="7" w:tplc="E548A868">
      <w:start w:val="1"/>
      <w:numFmt w:val="bullet"/>
      <w:lvlText w:val="o"/>
      <w:lvlJc w:val="left"/>
      <w:pPr>
        <w:ind w:left="5760" w:hanging="360"/>
      </w:pPr>
      <w:rPr>
        <w:rFonts w:ascii="Courier New" w:hAnsi="Courier New" w:cs="Courier New" w:hint="default"/>
      </w:rPr>
    </w:lvl>
    <w:lvl w:ilvl="8" w:tplc="2314204E">
      <w:start w:val="1"/>
      <w:numFmt w:val="bullet"/>
      <w:lvlText w:val=""/>
      <w:lvlJc w:val="left"/>
      <w:pPr>
        <w:ind w:left="6480" w:hanging="360"/>
      </w:pPr>
      <w:rPr>
        <w:rFonts w:ascii="Wingdings" w:hAnsi="Wingdings" w:hint="default"/>
      </w:rPr>
    </w:lvl>
  </w:abstractNum>
  <w:abstractNum w:abstractNumId="20" w15:restartNumberingAfterBreak="0">
    <w:nsid w:val="4B0C480A"/>
    <w:multiLevelType w:val="hybridMultilevel"/>
    <w:tmpl w:val="EDBE3526"/>
    <w:lvl w:ilvl="0" w:tplc="618240D0">
      <w:start w:val="1"/>
      <w:numFmt w:val="bullet"/>
      <w:lvlText w:val=""/>
      <w:lvlJc w:val="left"/>
      <w:pPr>
        <w:tabs>
          <w:tab w:val="num" w:pos="720"/>
        </w:tabs>
        <w:ind w:left="720" w:hanging="360"/>
      </w:pPr>
      <w:rPr>
        <w:rFonts w:ascii="Symbol" w:hAnsi="Symbol" w:hint="default"/>
        <w:sz w:val="28"/>
        <w:szCs w:val="28"/>
        <w:lang w:val="ru-RU" w:eastAsia="en-US" w:bidi="ar-SA"/>
      </w:rPr>
    </w:lvl>
    <w:lvl w:ilvl="1" w:tplc="C1FA12FC">
      <w:start w:val="1"/>
      <w:numFmt w:val="bullet"/>
      <w:lvlText w:val="o"/>
      <w:lvlJc w:val="left"/>
      <w:pPr>
        <w:tabs>
          <w:tab w:val="num" w:pos="1440"/>
        </w:tabs>
        <w:ind w:left="1440" w:hanging="360"/>
      </w:pPr>
      <w:rPr>
        <w:rFonts w:ascii="Courier New" w:hAnsi="Courier New" w:hint="default"/>
        <w:sz w:val="20"/>
      </w:rPr>
    </w:lvl>
    <w:lvl w:ilvl="2" w:tplc="AA341852">
      <w:start w:val="1"/>
      <w:numFmt w:val="bullet"/>
      <w:lvlText w:val=""/>
      <w:lvlJc w:val="left"/>
      <w:pPr>
        <w:tabs>
          <w:tab w:val="num" w:pos="2160"/>
        </w:tabs>
        <w:ind w:left="2160" w:hanging="360"/>
      </w:pPr>
      <w:rPr>
        <w:rFonts w:ascii="Wingdings" w:hAnsi="Wingdings" w:hint="default"/>
        <w:sz w:val="20"/>
      </w:rPr>
    </w:lvl>
    <w:lvl w:ilvl="3" w:tplc="7D6C361E">
      <w:start w:val="1"/>
      <w:numFmt w:val="bullet"/>
      <w:lvlText w:val=""/>
      <w:lvlJc w:val="left"/>
      <w:pPr>
        <w:tabs>
          <w:tab w:val="num" w:pos="2880"/>
        </w:tabs>
        <w:ind w:left="2880" w:hanging="360"/>
      </w:pPr>
      <w:rPr>
        <w:rFonts w:ascii="Wingdings" w:hAnsi="Wingdings" w:hint="default"/>
        <w:sz w:val="20"/>
      </w:rPr>
    </w:lvl>
    <w:lvl w:ilvl="4" w:tplc="866416E6">
      <w:start w:val="1"/>
      <w:numFmt w:val="bullet"/>
      <w:lvlText w:val=""/>
      <w:lvlJc w:val="left"/>
      <w:pPr>
        <w:tabs>
          <w:tab w:val="num" w:pos="3600"/>
        </w:tabs>
        <w:ind w:left="3600" w:hanging="360"/>
      </w:pPr>
      <w:rPr>
        <w:rFonts w:ascii="Wingdings" w:hAnsi="Wingdings" w:hint="default"/>
        <w:sz w:val="20"/>
      </w:rPr>
    </w:lvl>
    <w:lvl w:ilvl="5" w:tplc="C1EC2B64">
      <w:start w:val="1"/>
      <w:numFmt w:val="bullet"/>
      <w:lvlText w:val=""/>
      <w:lvlJc w:val="left"/>
      <w:pPr>
        <w:tabs>
          <w:tab w:val="num" w:pos="4320"/>
        </w:tabs>
        <w:ind w:left="4320" w:hanging="360"/>
      </w:pPr>
      <w:rPr>
        <w:rFonts w:ascii="Wingdings" w:hAnsi="Wingdings" w:hint="default"/>
        <w:sz w:val="20"/>
      </w:rPr>
    </w:lvl>
    <w:lvl w:ilvl="6" w:tplc="1F9E7650">
      <w:start w:val="1"/>
      <w:numFmt w:val="bullet"/>
      <w:lvlText w:val=""/>
      <w:lvlJc w:val="left"/>
      <w:pPr>
        <w:tabs>
          <w:tab w:val="num" w:pos="5040"/>
        </w:tabs>
        <w:ind w:left="5040" w:hanging="360"/>
      </w:pPr>
      <w:rPr>
        <w:rFonts w:ascii="Wingdings" w:hAnsi="Wingdings" w:hint="default"/>
        <w:sz w:val="20"/>
      </w:rPr>
    </w:lvl>
    <w:lvl w:ilvl="7" w:tplc="62327FE2">
      <w:start w:val="1"/>
      <w:numFmt w:val="bullet"/>
      <w:lvlText w:val=""/>
      <w:lvlJc w:val="left"/>
      <w:pPr>
        <w:tabs>
          <w:tab w:val="num" w:pos="5760"/>
        </w:tabs>
        <w:ind w:left="5760" w:hanging="360"/>
      </w:pPr>
      <w:rPr>
        <w:rFonts w:ascii="Wingdings" w:hAnsi="Wingdings" w:hint="default"/>
        <w:sz w:val="20"/>
      </w:rPr>
    </w:lvl>
    <w:lvl w:ilvl="8" w:tplc="950A29A4">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E55A1A"/>
    <w:multiLevelType w:val="hybridMultilevel"/>
    <w:tmpl w:val="B70A854C"/>
    <w:lvl w:ilvl="0" w:tplc="28AEDE64">
      <w:start w:val="1"/>
      <w:numFmt w:val="bullet"/>
      <w:lvlText w:val="•"/>
      <w:lvlJc w:val="left"/>
      <w:pPr>
        <w:ind w:left="1284" w:hanging="360"/>
      </w:pPr>
      <w:rPr>
        <w:rFonts w:ascii="Times New Roman" w:eastAsia="Times New Roman" w:hAnsi="Times New Roman" w:cs="Times New Roman" w:hint="default"/>
        <w:sz w:val="28"/>
        <w:szCs w:val="28"/>
        <w:lang w:val="ru-RU" w:eastAsia="en-US" w:bidi="ar-SA"/>
      </w:rPr>
    </w:lvl>
    <w:lvl w:ilvl="1" w:tplc="23222B22">
      <w:start w:val="1"/>
      <w:numFmt w:val="bullet"/>
      <w:lvlText w:val="•"/>
      <w:lvlJc w:val="left"/>
      <w:pPr>
        <w:ind w:left="2202" w:hanging="360"/>
      </w:pPr>
      <w:rPr>
        <w:rFonts w:hint="default"/>
        <w:lang w:val="ru-RU" w:eastAsia="en-US" w:bidi="ar-SA"/>
      </w:rPr>
    </w:lvl>
    <w:lvl w:ilvl="2" w:tplc="2AB238B0">
      <w:start w:val="1"/>
      <w:numFmt w:val="bullet"/>
      <w:lvlText w:val="•"/>
      <w:lvlJc w:val="left"/>
      <w:pPr>
        <w:ind w:left="3125" w:hanging="360"/>
      </w:pPr>
      <w:rPr>
        <w:rFonts w:hint="default"/>
        <w:lang w:val="ru-RU" w:eastAsia="en-US" w:bidi="ar-SA"/>
      </w:rPr>
    </w:lvl>
    <w:lvl w:ilvl="3" w:tplc="4B0C667A">
      <w:start w:val="1"/>
      <w:numFmt w:val="bullet"/>
      <w:lvlText w:val="•"/>
      <w:lvlJc w:val="left"/>
      <w:pPr>
        <w:ind w:left="4047" w:hanging="360"/>
      </w:pPr>
      <w:rPr>
        <w:rFonts w:hint="default"/>
        <w:lang w:val="ru-RU" w:eastAsia="en-US" w:bidi="ar-SA"/>
      </w:rPr>
    </w:lvl>
    <w:lvl w:ilvl="4" w:tplc="C0A656AE">
      <w:start w:val="1"/>
      <w:numFmt w:val="bullet"/>
      <w:lvlText w:val="•"/>
      <w:lvlJc w:val="left"/>
      <w:pPr>
        <w:ind w:left="4970" w:hanging="360"/>
      </w:pPr>
      <w:rPr>
        <w:rFonts w:hint="default"/>
        <w:lang w:val="ru-RU" w:eastAsia="en-US" w:bidi="ar-SA"/>
      </w:rPr>
    </w:lvl>
    <w:lvl w:ilvl="5" w:tplc="D9AAEFBA">
      <w:start w:val="1"/>
      <w:numFmt w:val="bullet"/>
      <w:lvlText w:val="•"/>
      <w:lvlJc w:val="left"/>
      <w:pPr>
        <w:ind w:left="5893" w:hanging="360"/>
      </w:pPr>
      <w:rPr>
        <w:rFonts w:hint="default"/>
        <w:lang w:val="ru-RU" w:eastAsia="en-US" w:bidi="ar-SA"/>
      </w:rPr>
    </w:lvl>
    <w:lvl w:ilvl="6" w:tplc="77E8822C">
      <w:start w:val="1"/>
      <w:numFmt w:val="bullet"/>
      <w:lvlText w:val="•"/>
      <w:lvlJc w:val="left"/>
      <w:pPr>
        <w:ind w:left="6815" w:hanging="360"/>
      </w:pPr>
      <w:rPr>
        <w:rFonts w:hint="default"/>
        <w:lang w:val="ru-RU" w:eastAsia="en-US" w:bidi="ar-SA"/>
      </w:rPr>
    </w:lvl>
    <w:lvl w:ilvl="7" w:tplc="7A348B96">
      <w:start w:val="1"/>
      <w:numFmt w:val="bullet"/>
      <w:lvlText w:val="•"/>
      <w:lvlJc w:val="left"/>
      <w:pPr>
        <w:ind w:left="7738" w:hanging="360"/>
      </w:pPr>
      <w:rPr>
        <w:rFonts w:hint="default"/>
        <w:lang w:val="ru-RU" w:eastAsia="en-US" w:bidi="ar-SA"/>
      </w:rPr>
    </w:lvl>
    <w:lvl w:ilvl="8" w:tplc="70E226B4">
      <w:start w:val="1"/>
      <w:numFmt w:val="bullet"/>
      <w:lvlText w:val="•"/>
      <w:lvlJc w:val="left"/>
      <w:pPr>
        <w:ind w:left="8660" w:hanging="360"/>
      </w:pPr>
      <w:rPr>
        <w:rFonts w:hint="default"/>
        <w:lang w:val="ru-RU" w:eastAsia="en-US" w:bidi="ar-SA"/>
      </w:rPr>
    </w:lvl>
  </w:abstractNum>
  <w:abstractNum w:abstractNumId="22" w15:restartNumberingAfterBreak="0">
    <w:nsid w:val="4D783B06"/>
    <w:multiLevelType w:val="hybridMultilevel"/>
    <w:tmpl w:val="414EDA38"/>
    <w:lvl w:ilvl="0" w:tplc="2A3EFDD4">
      <w:start w:val="1"/>
      <w:numFmt w:val="bullet"/>
      <w:lvlText w:val="-"/>
      <w:lvlJc w:val="left"/>
      <w:pPr>
        <w:tabs>
          <w:tab w:val="num" w:pos="720"/>
        </w:tabs>
        <w:ind w:left="720" w:hanging="360"/>
      </w:pPr>
      <w:rPr>
        <w:rFonts w:ascii="Times New Roman" w:eastAsia="Times New Roman" w:hAnsi="Times New Roman" w:cs="Times New Roman" w:hint="default"/>
        <w:sz w:val="28"/>
        <w:szCs w:val="28"/>
        <w:lang w:val="ru-RU" w:eastAsia="en-US" w:bidi="ar-SA"/>
      </w:rPr>
    </w:lvl>
    <w:lvl w:ilvl="1" w:tplc="68F2A462">
      <w:start w:val="1"/>
      <w:numFmt w:val="bullet"/>
      <w:lvlText w:val="o"/>
      <w:lvlJc w:val="left"/>
      <w:pPr>
        <w:tabs>
          <w:tab w:val="num" w:pos="1440"/>
        </w:tabs>
        <w:ind w:left="1440" w:hanging="360"/>
      </w:pPr>
      <w:rPr>
        <w:rFonts w:ascii="Courier New" w:hAnsi="Courier New" w:hint="default"/>
        <w:sz w:val="20"/>
      </w:rPr>
    </w:lvl>
    <w:lvl w:ilvl="2" w:tplc="BEF2D06C">
      <w:start w:val="1"/>
      <w:numFmt w:val="decimal"/>
      <w:lvlText w:val="%3."/>
      <w:lvlJc w:val="left"/>
      <w:pPr>
        <w:ind w:left="2160" w:hanging="360"/>
      </w:pPr>
      <w:rPr>
        <w:rFonts w:hint="default"/>
      </w:rPr>
    </w:lvl>
    <w:lvl w:ilvl="3" w:tplc="3CE0D196">
      <w:start w:val="21"/>
      <w:numFmt w:val="decimal"/>
      <w:lvlText w:val="%4"/>
      <w:lvlJc w:val="left"/>
      <w:pPr>
        <w:ind w:left="2880" w:hanging="360"/>
      </w:pPr>
      <w:rPr>
        <w:rFonts w:hint="default"/>
      </w:rPr>
    </w:lvl>
    <w:lvl w:ilvl="4" w:tplc="1C4AA702">
      <w:start w:val="21"/>
      <w:numFmt w:val="decimal"/>
      <w:lvlText w:val="%5."/>
      <w:lvlJc w:val="left"/>
      <w:pPr>
        <w:ind w:left="3600" w:hanging="360"/>
      </w:pPr>
      <w:rPr>
        <w:rFonts w:hint="default"/>
      </w:rPr>
    </w:lvl>
    <w:lvl w:ilvl="5" w:tplc="8CAE69A4">
      <w:start w:val="1"/>
      <w:numFmt w:val="bullet"/>
      <w:lvlText w:val=""/>
      <w:lvlJc w:val="left"/>
      <w:pPr>
        <w:tabs>
          <w:tab w:val="num" w:pos="4320"/>
        </w:tabs>
        <w:ind w:left="4320" w:hanging="360"/>
      </w:pPr>
      <w:rPr>
        <w:rFonts w:ascii="Wingdings" w:hAnsi="Wingdings" w:hint="default"/>
        <w:sz w:val="20"/>
      </w:rPr>
    </w:lvl>
    <w:lvl w:ilvl="6" w:tplc="1FE63994">
      <w:start w:val="1"/>
      <w:numFmt w:val="bullet"/>
      <w:lvlText w:val=""/>
      <w:lvlJc w:val="left"/>
      <w:pPr>
        <w:tabs>
          <w:tab w:val="num" w:pos="5040"/>
        </w:tabs>
        <w:ind w:left="5040" w:hanging="360"/>
      </w:pPr>
      <w:rPr>
        <w:rFonts w:ascii="Wingdings" w:hAnsi="Wingdings" w:hint="default"/>
        <w:sz w:val="20"/>
      </w:rPr>
    </w:lvl>
    <w:lvl w:ilvl="7" w:tplc="584E0474">
      <w:start w:val="1"/>
      <w:numFmt w:val="bullet"/>
      <w:lvlText w:val=""/>
      <w:lvlJc w:val="left"/>
      <w:pPr>
        <w:tabs>
          <w:tab w:val="num" w:pos="5760"/>
        </w:tabs>
        <w:ind w:left="5760" w:hanging="360"/>
      </w:pPr>
      <w:rPr>
        <w:rFonts w:ascii="Wingdings" w:hAnsi="Wingdings" w:hint="default"/>
        <w:sz w:val="20"/>
      </w:rPr>
    </w:lvl>
    <w:lvl w:ilvl="8" w:tplc="102237EE">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8B407F"/>
    <w:multiLevelType w:val="hybridMultilevel"/>
    <w:tmpl w:val="1960F2F8"/>
    <w:lvl w:ilvl="0" w:tplc="9D8C8E34">
      <w:start w:val="1"/>
      <w:numFmt w:val="bullet"/>
      <w:lvlText w:val=""/>
      <w:lvlJc w:val="left"/>
      <w:pPr>
        <w:ind w:left="1429" w:hanging="360"/>
      </w:pPr>
      <w:rPr>
        <w:rFonts w:ascii="Symbol" w:hAnsi="Symbol" w:hint="default"/>
      </w:rPr>
    </w:lvl>
    <w:lvl w:ilvl="1" w:tplc="D6340E44">
      <w:start w:val="1"/>
      <w:numFmt w:val="bullet"/>
      <w:lvlText w:val="o"/>
      <w:lvlJc w:val="left"/>
      <w:pPr>
        <w:ind w:left="2149" w:hanging="360"/>
      </w:pPr>
      <w:rPr>
        <w:rFonts w:ascii="Courier New" w:hAnsi="Courier New" w:cs="Courier New" w:hint="default"/>
      </w:rPr>
    </w:lvl>
    <w:lvl w:ilvl="2" w:tplc="B0B20DF0">
      <w:start w:val="1"/>
      <w:numFmt w:val="bullet"/>
      <w:lvlText w:val=""/>
      <w:lvlJc w:val="left"/>
      <w:pPr>
        <w:ind w:left="2869" w:hanging="360"/>
      </w:pPr>
      <w:rPr>
        <w:rFonts w:ascii="Wingdings" w:hAnsi="Wingdings" w:hint="default"/>
      </w:rPr>
    </w:lvl>
    <w:lvl w:ilvl="3" w:tplc="1D967760">
      <w:start w:val="1"/>
      <w:numFmt w:val="bullet"/>
      <w:lvlText w:val=""/>
      <w:lvlJc w:val="left"/>
      <w:pPr>
        <w:ind w:left="3589" w:hanging="360"/>
      </w:pPr>
      <w:rPr>
        <w:rFonts w:ascii="Symbol" w:hAnsi="Symbol" w:hint="default"/>
      </w:rPr>
    </w:lvl>
    <w:lvl w:ilvl="4" w:tplc="1758FE8A">
      <w:start w:val="1"/>
      <w:numFmt w:val="bullet"/>
      <w:lvlText w:val="o"/>
      <w:lvlJc w:val="left"/>
      <w:pPr>
        <w:ind w:left="4309" w:hanging="360"/>
      </w:pPr>
      <w:rPr>
        <w:rFonts w:ascii="Courier New" w:hAnsi="Courier New" w:cs="Courier New" w:hint="default"/>
      </w:rPr>
    </w:lvl>
    <w:lvl w:ilvl="5" w:tplc="C18A83E0">
      <w:start w:val="1"/>
      <w:numFmt w:val="bullet"/>
      <w:lvlText w:val=""/>
      <w:lvlJc w:val="left"/>
      <w:pPr>
        <w:ind w:left="5029" w:hanging="360"/>
      </w:pPr>
      <w:rPr>
        <w:rFonts w:ascii="Wingdings" w:hAnsi="Wingdings" w:hint="default"/>
      </w:rPr>
    </w:lvl>
    <w:lvl w:ilvl="6" w:tplc="B0CAB1DE">
      <w:start w:val="1"/>
      <w:numFmt w:val="bullet"/>
      <w:lvlText w:val=""/>
      <w:lvlJc w:val="left"/>
      <w:pPr>
        <w:ind w:left="5749" w:hanging="360"/>
      </w:pPr>
      <w:rPr>
        <w:rFonts w:ascii="Symbol" w:hAnsi="Symbol" w:hint="default"/>
      </w:rPr>
    </w:lvl>
    <w:lvl w:ilvl="7" w:tplc="067E7C50">
      <w:start w:val="1"/>
      <w:numFmt w:val="bullet"/>
      <w:lvlText w:val="o"/>
      <w:lvlJc w:val="left"/>
      <w:pPr>
        <w:ind w:left="6469" w:hanging="360"/>
      </w:pPr>
      <w:rPr>
        <w:rFonts w:ascii="Courier New" w:hAnsi="Courier New" w:cs="Courier New" w:hint="default"/>
      </w:rPr>
    </w:lvl>
    <w:lvl w:ilvl="8" w:tplc="68F61030">
      <w:start w:val="1"/>
      <w:numFmt w:val="bullet"/>
      <w:lvlText w:val=""/>
      <w:lvlJc w:val="left"/>
      <w:pPr>
        <w:ind w:left="7189" w:hanging="360"/>
      </w:pPr>
      <w:rPr>
        <w:rFonts w:ascii="Wingdings" w:hAnsi="Wingdings" w:hint="default"/>
      </w:rPr>
    </w:lvl>
  </w:abstractNum>
  <w:abstractNum w:abstractNumId="24" w15:restartNumberingAfterBreak="0">
    <w:nsid w:val="57EF2433"/>
    <w:multiLevelType w:val="hybridMultilevel"/>
    <w:tmpl w:val="D8D26F2C"/>
    <w:lvl w:ilvl="0" w:tplc="69D6AE5E">
      <w:start w:val="1"/>
      <w:numFmt w:val="bullet"/>
      <w:lvlText w:val=""/>
      <w:lvlJc w:val="left"/>
      <w:pPr>
        <w:tabs>
          <w:tab w:val="num" w:pos="928"/>
        </w:tabs>
        <w:ind w:left="928" w:hanging="360"/>
      </w:pPr>
      <w:rPr>
        <w:rFonts w:ascii="Symbol" w:hAnsi="Symbol" w:hint="default"/>
        <w:sz w:val="20"/>
      </w:rPr>
    </w:lvl>
    <w:lvl w:ilvl="1" w:tplc="EF369C88">
      <w:start w:val="1"/>
      <w:numFmt w:val="bullet"/>
      <w:lvlText w:val="o"/>
      <w:lvlJc w:val="left"/>
      <w:pPr>
        <w:tabs>
          <w:tab w:val="num" w:pos="1440"/>
        </w:tabs>
        <w:ind w:left="1440" w:hanging="360"/>
      </w:pPr>
      <w:rPr>
        <w:rFonts w:ascii="Courier New" w:hAnsi="Courier New" w:cs="Times New Roman" w:hint="default"/>
        <w:sz w:val="20"/>
      </w:rPr>
    </w:lvl>
    <w:lvl w:ilvl="2" w:tplc="865260A6">
      <w:start w:val="1"/>
      <w:numFmt w:val="bullet"/>
      <w:lvlText w:val=""/>
      <w:lvlJc w:val="left"/>
      <w:pPr>
        <w:tabs>
          <w:tab w:val="num" w:pos="2160"/>
        </w:tabs>
        <w:ind w:left="2160" w:hanging="360"/>
      </w:pPr>
      <w:rPr>
        <w:rFonts w:ascii="Wingdings" w:hAnsi="Wingdings" w:hint="default"/>
        <w:sz w:val="20"/>
      </w:rPr>
    </w:lvl>
    <w:lvl w:ilvl="3" w:tplc="30A24422">
      <w:start w:val="1"/>
      <w:numFmt w:val="bullet"/>
      <w:lvlText w:val=""/>
      <w:lvlJc w:val="left"/>
      <w:pPr>
        <w:tabs>
          <w:tab w:val="num" w:pos="2880"/>
        </w:tabs>
        <w:ind w:left="2880" w:hanging="360"/>
      </w:pPr>
      <w:rPr>
        <w:rFonts w:ascii="Wingdings" w:hAnsi="Wingdings" w:hint="default"/>
        <w:sz w:val="20"/>
      </w:rPr>
    </w:lvl>
    <w:lvl w:ilvl="4" w:tplc="2D4E70B2">
      <w:start w:val="1"/>
      <w:numFmt w:val="bullet"/>
      <w:lvlText w:val=""/>
      <w:lvlJc w:val="left"/>
      <w:pPr>
        <w:tabs>
          <w:tab w:val="num" w:pos="3600"/>
        </w:tabs>
        <w:ind w:left="3600" w:hanging="360"/>
      </w:pPr>
      <w:rPr>
        <w:rFonts w:ascii="Wingdings" w:hAnsi="Wingdings" w:hint="default"/>
        <w:sz w:val="20"/>
      </w:rPr>
    </w:lvl>
    <w:lvl w:ilvl="5" w:tplc="D95EA76E">
      <w:start w:val="1"/>
      <w:numFmt w:val="bullet"/>
      <w:lvlText w:val=""/>
      <w:lvlJc w:val="left"/>
      <w:pPr>
        <w:tabs>
          <w:tab w:val="num" w:pos="4320"/>
        </w:tabs>
        <w:ind w:left="4320" w:hanging="360"/>
      </w:pPr>
      <w:rPr>
        <w:rFonts w:ascii="Wingdings" w:hAnsi="Wingdings" w:hint="default"/>
        <w:sz w:val="20"/>
      </w:rPr>
    </w:lvl>
    <w:lvl w:ilvl="6" w:tplc="ABAC551E">
      <w:start w:val="1"/>
      <w:numFmt w:val="bullet"/>
      <w:lvlText w:val=""/>
      <w:lvlJc w:val="left"/>
      <w:pPr>
        <w:tabs>
          <w:tab w:val="num" w:pos="5040"/>
        </w:tabs>
        <w:ind w:left="5040" w:hanging="360"/>
      </w:pPr>
      <w:rPr>
        <w:rFonts w:ascii="Wingdings" w:hAnsi="Wingdings" w:hint="default"/>
        <w:sz w:val="20"/>
      </w:rPr>
    </w:lvl>
    <w:lvl w:ilvl="7" w:tplc="B12206B2">
      <w:start w:val="1"/>
      <w:numFmt w:val="bullet"/>
      <w:lvlText w:val=""/>
      <w:lvlJc w:val="left"/>
      <w:pPr>
        <w:tabs>
          <w:tab w:val="num" w:pos="5760"/>
        </w:tabs>
        <w:ind w:left="5760" w:hanging="360"/>
      </w:pPr>
      <w:rPr>
        <w:rFonts w:ascii="Wingdings" w:hAnsi="Wingdings" w:hint="default"/>
        <w:sz w:val="20"/>
      </w:rPr>
    </w:lvl>
    <w:lvl w:ilvl="8" w:tplc="3C64130C">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FD086C"/>
    <w:multiLevelType w:val="hybridMultilevel"/>
    <w:tmpl w:val="99E6A660"/>
    <w:lvl w:ilvl="0" w:tplc="1EA4CCF0">
      <w:start w:val="1"/>
      <w:numFmt w:val="decimal"/>
      <w:lvlText w:val="%1."/>
      <w:lvlJc w:val="left"/>
      <w:pPr>
        <w:ind w:left="4565" w:hanging="211"/>
        <w:jc w:val="right"/>
      </w:pPr>
      <w:rPr>
        <w:rFonts w:ascii="Times New Roman" w:eastAsia="Times New Roman" w:hAnsi="Times New Roman" w:cs="Times New Roman" w:hint="default"/>
        <w:b/>
        <w:bCs/>
        <w:sz w:val="26"/>
        <w:szCs w:val="26"/>
        <w:lang w:val="ru-RU" w:eastAsia="en-US" w:bidi="ar-SA"/>
      </w:rPr>
    </w:lvl>
    <w:lvl w:ilvl="1" w:tplc="9514C418">
      <w:start w:val="1"/>
      <w:numFmt w:val="bullet"/>
      <w:lvlText w:val="•"/>
      <w:lvlJc w:val="left"/>
      <w:pPr>
        <w:ind w:left="5154" w:hanging="211"/>
      </w:pPr>
      <w:rPr>
        <w:rFonts w:hint="default"/>
        <w:lang w:val="ru-RU" w:eastAsia="en-US" w:bidi="ar-SA"/>
      </w:rPr>
    </w:lvl>
    <w:lvl w:ilvl="2" w:tplc="8A22C40A">
      <w:start w:val="1"/>
      <w:numFmt w:val="bullet"/>
      <w:lvlText w:val="•"/>
      <w:lvlJc w:val="left"/>
      <w:pPr>
        <w:ind w:left="5749" w:hanging="211"/>
      </w:pPr>
      <w:rPr>
        <w:rFonts w:hint="default"/>
        <w:lang w:val="ru-RU" w:eastAsia="en-US" w:bidi="ar-SA"/>
      </w:rPr>
    </w:lvl>
    <w:lvl w:ilvl="3" w:tplc="6F7EBBCE">
      <w:start w:val="1"/>
      <w:numFmt w:val="bullet"/>
      <w:lvlText w:val="•"/>
      <w:lvlJc w:val="left"/>
      <w:pPr>
        <w:ind w:left="6343" w:hanging="211"/>
      </w:pPr>
      <w:rPr>
        <w:rFonts w:hint="default"/>
        <w:lang w:val="ru-RU" w:eastAsia="en-US" w:bidi="ar-SA"/>
      </w:rPr>
    </w:lvl>
    <w:lvl w:ilvl="4" w:tplc="52AE56E6">
      <w:start w:val="1"/>
      <w:numFmt w:val="bullet"/>
      <w:lvlText w:val="•"/>
      <w:lvlJc w:val="left"/>
      <w:pPr>
        <w:ind w:left="6938" w:hanging="211"/>
      </w:pPr>
      <w:rPr>
        <w:rFonts w:hint="default"/>
        <w:lang w:val="ru-RU" w:eastAsia="en-US" w:bidi="ar-SA"/>
      </w:rPr>
    </w:lvl>
    <w:lvl w:ilvl="5" w:tplc="14C06484">
      <w:start w:val="1"/>
      <w:numFmt w:val="bullet"/>
      <w:lvlText w:val="•"/>
      <w:lvlJc w:val="left"/>
      <w:pPr>
        <w:ind w:left="7533" w:hanging="211"/>
      </w:pPr>
      <w:rPr>
        <w:rFonts w:hint="default"/>
        <w:lang w:val="ru-RU" w:eastAsia="en-US" w:bidi="ar-SA"/>
      </w:rPr>
    </w:lvl>
    <w:lvl w:ilvl="6" w:tplc="7C74D904">
      <w:start w:val="1"/>
      <w:numFmt w:val="bullet"/>
      <w:lvlText w:val="•"/>
      <w:lvlJc w:val="left"/>
      <w:pPr>
        <w:ind w:left="8127" w:hanging="211"/>
      </w:pPr>
      <w:rPr>
        <w:rFonts w:hint="default"/>
        <w:lang w:val="ru-RU" w:eastAsia="en-US" w:bidi="ar-SA"/>
      </w:rPr>
    </w:lvl>
    <w:lvl w:ilvl="7" w:tplc="26E69EBC">
      <w:start w:val="1"/>
      <w:numFmt w:val="bullet"/>
      <w:lvlText w:val="•"/>
      <w:lvlJc w:val="left"/>
      <w:pPr>
        <w:ind w:left="8722" w:hanging="211"/>
      </w:pPr>
      <w:rPr>
        <w:rFonts w:hint="default"/>
        <w:lang w:val="ru-RU" w:eastAsia="en-US" w:bidi="ar-SA"/>
      </w:rPr>
    </w:lvl>
    <w:lvl w:ilvl="8" w:tplc="2D84ACE8">
      <w:start w:val="1"/>
      <w:numFmt w:val="bullet"/>
      <w:lvlText w:val="•"/>
      <w:lvlJc w:val="left"/>
      <w:pPr>
        <w:ind w:left="9316" w:hanging="211"/>
      </w:pPr>
      <w:rPr>
        <w:rFonts w:hint="default"/>
        <w:lang w:val="ru-RU" w:eastAsia="en-US" w:bidi="ar-SA"/>
      </w:rPr>
    </w:lvl>
  </w:abstractNum>
  <w:abstractNum w:abstractNumId="26" w15:restartNumberingAfterBreak="0">
    <w:nsid w:val="5A287880"/>
    <w:multiLevelType w:val="hybridMultilevel"/>
    <w:tmpl w:val="38823966"/>
    <w:lvl w:ilvl="0" w:tplc="493019D8">
      <w:start w:val="1"/>
      <w:numFmt w:val="decimal"/>
      <w:lvlText w:val="%1."/>
      <w:lvlJc w:val="left"/>
      <w:pPr>
        <w:ind w:left="720" w:hanging="360"/>
      </w:pPr>
    </w:lvl>
    <w:lvl w:ilvl="1" w:tplc="C39832B8">
      <w:start w:val="1"/>
      <w:numFmt w:val="lowerLetter"/>
      <w:lvlText w:val="%2."/>
      <w:lvlJc w:val="left"/>
      <w:pPr>
        <w:ind w:left="1440" w:hanging="360"/>
      </w:pPr>
    </w:lvl>
    <w:lvl w:ilvl="2" w:tplc="45540870">
      <w:start w:val="1"/>
      <w:numFmt w:val="lowerRoman"/>
      <w:lvlText w:val="%3."/>
      <w:lvlJc w:val="right"/>
      <w:pPr>
        <w:ind w:left="2160" w:hanging="180"/>
      </w:pPr>
    </w:lvl>
    <w:lvl w:ilvl="3" w:tplc="18F4CF98">
      <w:start w:val="1"/>
      <w:numFmt w:val="decimal"/>
      <w:lvlText w:val="%4."/>
      <w:lvlJc w:val="left"/>
      <w:pPr>
        <w:ind w:left="2880" w:hanging="360"/>
      </w:pPr>
    </w:lvl>
    <w:lvl w:ilvl="4" w:tplc="A776E4E6">
      <w:start w:val="1"/>
      <w:numFmt w:val="lowerLetter"/>
      <w:lvlText w:val="%5."/>
      <w:lvlJc w:val="left"/>
      <w:pPr>
        <w:ind w:left="3600" w:hanging="360"/>
      </w:pPr>
    </w:lvl>
    <w:lvl w:ilvl="5" w:tplc="ECF4DB44">
      <w:start w:val="1"/>
      <w:numFmt w:val="lowerRoman"/>
      <w:lvlText w:val="%6."/>
      <w:lvlJc w:val="right"/>
      <w:pPr>
        <w:ind w:left="4320" w:hanging="180"/>
      </w:pPr>
    </w:lvl>
    <w:lvl w:ilvl="6" w:tplc="76700094">
      <w:start w:val="1"/>
      <w:numFmt w:val="decimal"/>
      <w:lvlText w:val="%7."/>
      <w:lvlJc w:val="left"/>
      <w:pPr>
        <w:ind w:left="5040" w:hanging="360"/>
      </w:pPr>
    </w:lvl>
    <w:lvl w:ilvl="7" w:tplc="A0DCBDBC">
      <w:start w:val="1"/>
      <w:numFmt w:val="lowerLetter"/>
      <w:lvlText w:val="%8."/>
      <w:lvlJc w:val="left"/>
      <w:pPr>
        <w:ind w:left="5760" w:hanging="360"/>
      </w:pPr>
    </w:lvl>
    <w:lvl w:ilvl="8" w:tplc="4EDCC8A2">
      <w:start w:val="1"/>
      <w:numFmt w:val="lowerRoman"/>
      <w:lvlText w:val="%9."/>
      <w:lvlJc w:val="right"/>
      <w:pPr>
        <w:ind w:left="6480" w:hanging="180"/>
      </w:pPr>
    </w:lvl>
  </w:abstractNum>
  <w:abstractNum w:abstractNumId="27" w15:restartNumberingAfterBreak="0">
    <w:nsid w:val="638A63BA"/>
    <w:multiLevelType w:val="hybridMultilevel"/>
    <w:tmpl w:val="2E724B86"/>
    <w:lvl w:ilvl="0" w:tplc="B172E49A">
      <w:start w:val="1"/>
      <w:numFmt w:val="bullet"/>
      <w:lvlText w:val=""/>
      <w:lvlJc w:val="left"/>
      <w:pPr>
        <w:tabs>
          <w:tab w:val="num" w:pos="720"/>
        </w:tabs>
        <w:ind w:left="720" w:hanging="360"/>
      </w:pPr>
      <w:rPr>
        <w:rFonts w:ascii="Symbol" w:hAnsi="Symbol" w:hint="default"/>
        <w:sz w:val="28"/>
        <w:szCs w:val="28"/>
        <w:lang w:val="ru-RU" w:eastAsia="en-US" w:bidi="ar-SA"/>
      </w:rPr>
    </w:lvl>
    <w:lvl w:ilvl="1" w:tplc="A60E0D2E">
      <w:start w:val="1"/>
      <w:numFmt w:val="bullet"/>
      <w:lvlText w:val="o"/>
      <w:lvlJc w:val="left"/>
      <w:pPr>
        <w:tabs>
          <w:tab w:val="num" w:pos="1440"/>
        </w:tabs>
        <w:ind w:left="1440" w:hanging="360"/>
      </w:pPr>
      <w:rPr>
        <w:rFonts w:ascii="Courier New" w:hAnsi="Courier New" w:hint="default"/>
        <w:sz w:val="20"/>
      </w:rPr>
    </w:lvl>
    <w:lvl w:ilvl="2" w:tplc="0CB000A8">
      <w:start w:val="1"/>
      <w:numFmt w:val="bullet"/>
      <w:lvlText w:val=""/>
      <w:lvlJc w:val="left"/>
      <w:pPr>
        <w:tabs>
          <w:tab w:val="num" w:pos="2160"/>
        </w:tabs>
        <w:ind w:left="2160" w:hanging="360"/>
      </w:pPr>
      <w:rPr>
        <w:rFonts w:ascii="Wingdings" w:hAnsi="Wingdings" w:hint="default"/>
        <w:sz w:val="20"/>
      </w:rPr>
    </w:lvl>
    <w:lvl w:ilvl="3" w:tplc="9600F7B4">
      <w:start w:val="1"/>
      <w:numFmt w:val="bullet"/>
      <w:lvlText w:val=""/>
      <w:lvlJc w:val="left"/>
      <w:pPr>
        <w:tabs>
          <w:tab w:val="num" w:pos="2880"/>
        </w:tabs>
        <w:ind w:left="2880" w:hanging="360"/>
      </w:pPr>
      <w:rPr>
        <w:rFonts w:ascii="Wingdings" w:hAnsi="Wingdings" w:hint="default"/>
        <w:sz w:val="20"/>
      </w:rPr>
    </w:lvl>
    <w:lvl w:ilvl="4" w:tplc="5E74E65A">
      <w:start w:val="1"/>
      <w:numFmt w:val="bullet"/>
      <w:lvlText w:val=""/>
      <w:lvlJc w:val="left"/>
      <w:pPr>
        <w:tabs>
          <w:tab w:val="num" w:pos="3600"/>
        </w:tabs>
        <w:ind w:left="3600" w:hanging="360"/>
      </w:pPr>
      <w:rPr>
        <w:rFonts w:ascii="Wingdings" w:hAnsi="Wingdings" w:hint="default"/>
        <w:sz w:val="20"/>
      </w:rPr>
    </w:lvl>
    <w:lvl w:ilvl="5" w:tplc="D19A8B14">
      <w:start w:val="1"/>
      <w:numFmt w:val="bullet"/>
      <w:lvlText w:val=""/>
      <w:lvlJc w:val="left"/>
      <w:pPr>
        <w:tabs>
          <w:tab w:val="num" w:pos="4320"/>
        </w:tabs>
        <w:ind w:left="4320" w:hanging="360"/>
      </w:pPr>
      <w:rPr>
        <w:rFonts w:ascii="Wingdings" w:hAnsi="Wingdings" w:hint="default"/>
        <w:sz w:val="20"/>
      </w:rPr>
    </w:lvl>
    <w:lvl w:ilvl="6" w:tplc="02FE29B0">
      <w:start w:val="1"/>
      <w:numFmt w:val="bullet"/>
      <w:lvlText w:val=""/>
      <w:lvlJc w:val="left"/>
      <w:pPr>
        <w:tabs>
          <w:tab w:val="num" w:pos="5040"/>
        </w:tabs>
        <w:ind w:left="5040" w:hanging="360"/>
      </w:pPr>
      <w:rPr>
        <w:rFonts w:ascii="Wingdings" w:hAnsi="Wingdings" w:hint="default"/>
        <w:sz w:val="20"/>
      </w:rPr>
    </w:lvl>
    <w:lvl w:ilvl="7" w:tplc="99142096">
      <w:start w:val="1"/>
      <w:numFmt w:val="bullet"/>
      <w:lvlText w:val=""/>
      <w:lvlJc w:val="left"/>
      <w:pPr>
        <w:tabs>
          <w:tab w:val="num" w:pos="5760"/>
        </w:tabs>
        <w:ind w:left="5760" w:hanging="360"/>
      </w:pPr>
      <w:rPr>
        <w:rFonts w:ascii="Wingdings" w:hAnsi="Wingdings" w:hint="default"/>
        <w:sz w:val="20"/>
      </w:rPr>
    </w:lvl>
    <w:lvl w:ilvl="8" w:tplc="5B6EEEE2">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384433"/>
    <w:multiLevelType w:val="multilevel"/>
    <w:tmpl w:val="663844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135C3E"/>
    <w:multiLevelType w:val="hybridMultilevel"/>
    <w:tmpl w:val="EA66E578"/>
    <w:lvl w:ilvl="0" w:tplc="EB282488">
      <w:start w:val="1"/>
      <w:numFmt w:val="bullet"/>
      <w:lvlText w:val="•"/>
      <w:lvlJc w:val="left"/>
      <w:pPr>
        <w:ind w:left="720" w:hanging="360"/>
      </w:pPr>
      <w:rPr>
        <w:rFonts w:hint="default"/>
        <w:lang w:val="ru-RU" w:eastAsia="en-US" w:bidi="ar-SA"/>
      </w:rPr>
    </w:lvl>
    <w:lvl w:ilvl="1" w:tplc="C9AEB9A6">
      <w:start w:val="1"/>
      <w:numFmt w:val="bullet"/>
      <w:lvlText w:val="o"/>
      <w:lvlJc w:val="left"/>
      <w:pPr>
        <w:ind w:left="1440" w:hanging="360"/>
      </w:pPr>
      <w:rPr>
        <w:rFonts w:ascii="Courier New" w:hAnsi="Courier New" w:cs="Courier New" w:hint="default"/>
      </w:rPr>
    </w:lvl>
    <w:lvl w:ilvl="2" w:tplc="B7223228">
      <w:start w:val="1"/>
      <w:numFmt w:val="bullet"/>
      <w:lvlText w:val=""/>
      <w:lvlJc w:val="left"/>
      <w:pPr>
        <w:ind w:left="2160" w:hanging="360"/>
      </w:pPr>
      <w:rPr>
        <w:rFonts w:ascii="Wingdings" w:hAnsi="Wingdings" w:hint="default"/>
      </w:rPr>
    </w:lvl>
    <w:lvl w:ilvl="3" w:tplc="726E55D8">
      <w:start w:val="1"/>
      <w:numFmt w:val="bullet"/>
      <w:lvlText w:val=""/>
      <w:lvlJc w:val="left"/>
      <w:pPr>
        <w:ind w:left="2880" w:hanging="360"/>
      </w:pPr>
      <w:rPr>
        <w:rFonts w:ascii="Symbol" w:hAnsi="Symbol" w:hint="default"/>
      </w:rPr>
    </w:lvl>
    <w:lvl w:ilvl="4" w:tplc="CD165F6A">
      <w:start w:val="1"/>
      <w:numFmt w:val="bullet"/>
      <w:lvlText w:val="o"/>
      <w:lvlJc w:val="left"/>
      <w:pPr>
        <w:ind w:left="3600" w:hanging="360"/>
      </w:pPr>
      <w:rPr>
        <w:rFonts w:ascii="Courier New" w:hAnsi="Courier New" w:cs="Courier New" w:hint="default"/>
      </w:rPr>
    </w:lvl>
    <w:lvl w:ilvl="5" w:tplc="E8D255E8">
      <w:start w:val="1"/>
      <w:numFmt w:val="bullet"/>
      <w:lvlText w:val=""/>
      <w:lvlJc w:val="left"/>
      <w:pPr>
        <w:ind w:left="4320" w:hanging="360"/>
      </w:pPr>
      <w:rPr>
        <w:rFonts w:ascii="Wingdings" w:hAnsi="Wingdings" w:hint="default"/>
      </w:rPr>
    </w:lvl>
    <w:lvl w:ilvl="6" w:tplc="FE16367C">
      <w:start w:val="1"/>
      <w:numFmt w:val="bullet"/>
      <w:lvlText w:val=""/>
      <w:lvlJc w:val="left"/>
      <w:pPr>
        <w:ind w:left="5040" w:hanging="360"/>
      </w:pPr>
      <w:rPr>
        <w:rFonts w:ascii="Symbol" w:hAnsi="Symbol" w:hint="default"/>
      </w:rPr>
    </w:lvl>
    <w:lvl w:ilvl="7" w:tplc="A3520C80">
      <w:start w:val="1"/>
      <w:numFmt w:val="bullet"/>
      <w:lvlText w:val="o"/>
      <w:lvlJc w:val="left"/>
      <w:pPr>
        <w:ind w:left="5760" w:hanging="360"/>
      </w:pPr>
      <w:rPr>
        <w:rFonts w:ascii="Courier New" w:hAnsi="Courier New" w:cs="Courier New" w:hint="default"/>
      </w:rPr>
    </w:lvl>
    <w:lvl w:ilvl="8" w:tplc="07A21604">
      <w:start w:val="1"/>
      <w:numFmt w:val="bullet"/>
      <w:lvlText w:val=""/>
      <w:lvlJc w:val="left"/>
      <w:pPr>
        <w:ind w:left="6480" w:hanging="360"/>
      </w:pPr>
      <w:rPr>
        <w:rFonts w:ascii="Wingdings" w:hAnsi="Wingdings" w:hint="default"/>
      </w:rPr>
    </w:lvl>
  </w:abstractNum>
  <w:abstractNum w:abstractNumId="30" w15:restartNumberingAfterBreak="0">
    <w:nsid w:val="6B1A226B"/>
    <w:multiLevelType w:val="hybridMultilevel"/>
    <w:tmpl w:val="53A2E7F4"/>
    <w:lvl w:ilvl="0" w:tplc="2A78BD3E">
      <w:start w:val="4"/>
      <w:numFmt w:val="decimal"/>
      <w:lvlText w:val="%1."/>
      <w:lvlJc w:val="left"/>
      <w:pPr>
        <w:ind w:left="900" w:hanging="360"/>
      </w:pPr>
      <w:rPr>
        <w:rFonts w:hint="default"/>
      </w:rPr>
    </w:lvl>
    <w:lvl w:ilvl="1" w:tplc="95405B6C">
      <w:start w:val="1"/>
      <w:numFmt w:val="lowerLetter"/>
      <w:lvlText w:val="%2."/>
      <w:lvlJc w:val="left"/>
      <w:pPr>
        <w:ind w:left="1620" w:hanging="360"/>
      </w:pPr>
    </w:lvl>
    <w:lvl w:ilvl="2" w:tplc="D222027E">
      <w:start w:val="1"/>
      <w:numFmt w:val="lowerRoman"/>
      <w:lvlText w:val="%3."/>
      <w:lvlJc w:val="right"/>
      <w:pPr>
        <w:ind w:left="2340" w:hanging="180"/>
      </w:pPr>
    </w:lvl>
    <w:lvl w:ilvl="3" w:tplc="D5EAE85A">
      <w:start w:val="1"/>
      <w:numFmt w:val="decimal"/>
      <w:lvlText w:val="%4."/>
      <w:lvlJc w:val="left"/>
      <w:pPr>
        <w:ind w:left="3060" w:hanging="360"/>
      </w:pPr>
    </w:lvl>
    <w:lvl w:ilvl="4" w:tplc="7D72F676">
      <w:start w:val="1"/>
      <w:numFmt w:val="lowerLetter"/>
      <w:lvlText w:val="%5."/>
      <w:lvlJc w:val="left"/>
      <w:pPr>
        <w:ind w:left="3780" w:hanging="360"/>
      </w:pPr>
    </w:lvl>
    <w:lvl w:ilvl="5" w:tplc="BAA2856E">
      <w:start w:val="1"/>
      <w:numFmt w:val="lowerRoman"/>
      <w:lvlText w:val="%6."/>
      <w:lvlJc w:val="right"/>
      <w:pPr>
        <w:ind w:left="4500" w:hanging="180"/>
      </w:pPr>
    </w:lvl>
    <w:lvl w:ilvl="6" w:tplc="6322A404">
      <w:start w:val="1"/>
      <w:numFmt w:val="decimal"/>
      <w:lvlText w:val="%7."/>
      <w:lvlJc w:val="left"/>
      <w:pPr>
        <w:ind w:left="5220" w:hanging="360"/>
      </w:pPr>
    </w:lvl>
    <w:lvl w:ilvl="7" w:tplc="B3CE9776">
      <w:start w:val="1"/>
      <w:numFmt w:val="lowerLetter"/>
      <w:lvlText w:val="%8."/>
      <w:lvlJc w:val="left"/>
      <w:pPr>
        <w:ind w:left="5940" w:hanging="360"/>
      </w:pPr>
    </w:lvl>
    <w:lvl w:ilvl="8" w:tplc="229058CE">
      <w:start w:val="1"/>
      <w:numFmt w:val="lowerRoman"/>
      <w:lvlText w:val="%9."/>
      <w:lvlJc w:val="right"/>
      <w:pPr>
        <w:ind w:left="6660" w:hanging="180"/>
      </w:pPr>
    </w:lvl>
  </w:abstractNum>
  <w:abstractNum w:abstractNumId="31" w15:restartNumberingAfterBreak="0">
    <w:nsid w:val="6CEC6EEE"/>
    <w:multiLevelType w:val="hybridMultilevel"/>
    <w:tmpl w:val="F1F4BFB6"/>
    <w:lvl w:ilvl="0" w:tplc="374A64E0">
      <w:start w:val="1"/>
      <w:numFmt w:val="bullet"/>
      <w:lvlText w:val=""/>
      <w:lvlJc w:val="left"/>
      <w:pPr>
        <w:ind w:left="1429" w:hanging="360"/>
      </w:pPr>
      <w:rPr>
        <w:rFonts w:ascii="Symbol" w:hAnsi="Symbol" w:hint="default"/>
      </w:rPr>
    </w:lvl>
    <w:lvl w:ilvl="1" w:tplc="809082A8">
      <w:start w:val="1"/>
      <w:numFmt w:val="bullet"/>
      <w:lvlText w:val="o"/>
      <w:lvlJc w:val="left"/>
      <w:pPr>
        <w:ind w:left="2149" w:hanging="360"/>
      </w:pPr>
      <w:rPr>
        <w:rFonts w:ascii="Courier New" w:hAnsi="Courier New" w:cs="Courier New" w:hint="default"/>
      </w:rPr>
    </w:lvl>
    <w:lvl w:ilvl="2" w:tplc="E5906836">
      <w:start w:val="1"/>
      <w:numFmt w:val="bullet"/>
      <w:lvlText w:val=""/>
      <w:lvlJc w:val="left"/>
      <w:pPr>
        <w:ind w:left="2869" w:hanging="360"/>
      </w:pPr>
      <w:rPr>
        <w:rFonts w:ascii="Wingdings" w:hAnsi="Wingdings" w:hint="default"/>
      </w:rPr>
    </w:lvl>
    <w:lvl w:ilvl="3" w:tplc="393AADBA">
      <w:start w:val="1"/>
      <w:numFmt w:val="bullet"/>
      <w:lvlText w:val=""/>
      <w:lvlJc w:val="left"/>
      <w:pPr>
        <w:ind w:left="3589" w:hanging="360"/>
      </w:pPr>
      <w:rPr>
        <w:rFonts w:ascii="Symbol" w:hAnsi="Symbol" w:hint="default"/>
      </w:rPr>
    </w:lvl>
    <w:lvl w:ilvl="4" w:tplc="40B24F5A">
      <w:start w:val="1"/>
      <w:numFmt w:val="bullet"/>
      <w:lvlText w:val="o"/>
      <w:lvlJc w:val="left"/>
      <w:pPr>
        <w:ind w:left="4309" w:hanging="360"/>
      </w:pPr>
      <w:rPr>
        <w:rFonts w:ascii="Courier New" w:hAnsi="Courier New" w:cs="Courier New" w:hint="default"/>
      </w:rPr>
    </w:lvl>
    <w:lvl w:ilvl="5" w:tplc="96828688">
      <w:start w:val="1"/>
      <w:numFmt w:val="bullet"/>
      <w:lvlText w:val=""/>
      <w:lvlJc w:val="left"/>
      <w:pPr>
        <w:ind w:left="5029" w:hanging="360"/>
      </w:pPr>
      <w:rPr>
        <w:rFonts w:ascii="Wingdings" w:hAnsi="Wingdings" w:hint="default"/>
      </w:rPr>
    </w:lvl>
    <w:lvl w:ilvl="6" w:tplc="979EFE3E">
      <w:start w:val="1"/>
      <w:numFmt w:val="bullet"/>
      <w:lvlText w:val=""/>
      <w:lvlJc w:val="left"/>
      <w:pPr>
        <w:ind w:left="5749" w:hanging="360"/>
      </w:pPr>
      <w:rPr>
        <w:rFonts w:ascii="Symbol" w:hAnsi="Symbol" w:hint="default"/>
      </w:rPr>
    </w:lvl>
    <w:lvl w:ilvl="7" w:tplc="4A6EC428">
      <w:start w:val="1"/>
      <w:numFmt w:val="bullet"/>
      <w:lvlText w:val="o"/>
      <w:lvlJc w:val="left"/>
      <w:pPr>
        <w:ind w:left="6469" w:hanging="360"/>
      </w:pPr>
      <w:rPr>
        <w:rFonts w:ascii="Courier New" w:hAnsi="Courier New" w:cs="Courier New" w:hint="default"/>
      </w:rPr>
    </w:lvl>
    <w:lvl w:ilvl="8" w:tplc="EFF89A14">
      <w:start w:val="1"/>
      <w:numFmt w:val="bullet"/>
      <w:lvlText w:val=""/>
      <w:lvlJc w:val="left"/>
      <w:pPr>
        <w:ind w:left="7189" w:hanging="360"/>
      </w:pPr>
      <w:rPr>
        <w:rFonts w:ascii="Wingdings" w:hAnsi="Wingdings" w:hint="default"/>
      </w:rPr>
    </w:lvl>
  </w:abstractNum>
  <w:abstractNum w:abstractNumId="32" w15:restartNumberingAfterBreak="0">
    <w:nsid w:val="6F3D4B74"/>
    <w:multiLevelType w:val="hybridMultilevel"/>
    <w:tmpl w:val="B2062C64"/>
    <w:lvl w:ilvl="0" w:tplc="885EEA64">
      <w:start w:val="1"/>
      <w:numFmt w:val="bullet"/>
      <w:lvlText w:val="•"/>
      <w:lvlJc w:val="left"/>
      <w:pPr>
        <w:ind w:left="720" w:hanging="360"/>
      </w:pPr>
      <w:rPr>
        <w:rFonts w:hint="default"/>
        <w:lang w:val="ru-RU" w:eastAsia="en-US" w:bidi="ar-SA"/>
      </w:rPr>
    </w:lvl>
    <w:lvl w:ilvl="1" w:tplc="B9AA38B8">
      <w:start w:val="1"/>
      <w:numFmt w:val="bullet"/>
      <w:lvlText w:val="o"/>
      <w:lvlJc w:val="left"/>
      <w:pPr>
        <w:ind w:left="1440" w:hanging="360"/>
      </w:pPr>
      <w:rPr>
        <w:rFonts w:ascii="Courier New" w:hAnsi="Courier New" w:cs="Courier New" w:hint="default"/>
      </w:rPr>
    </w:lvl>
    <w:lvl w:ilvl="2" w:tplc="3BFED5A4">
      <w:start w:val="1"/>
      <w:numFmt w:val="bullet"/>
      <w:lvlText w:val=""/>
      <w:lvlJc w:val="left"/>
      <w:pPr>
        <w:ind w:left="2160" w:hanging="360"/>
      </w:pPr>
      <w:rPr>
        <w:rFonts w:ascii="Wingdings" w:hAnsi="Wingdings" w:hint="default"/>
      </w:rPr>
    </w:lvl>
    <w:lvl w:ilvl="3" w:tplc="937C76C6">
      <w:start w:val="1"/>
      <w:numFmt w:val="bullet"/>
      <w:lvlText w:val=""/>
      <w:lvlJc w:val="left"/>
      <w:pPr>
        <w:ind w:left="2880" w:hanging="360"/>
      </w:pPr>
      <w:rPr>
        <w:rFonts w:ascii="Symbol" w:hAnsi="Symbol" w:hint="default"/>
      </w:rPr>
    </w:lvl>
    <w:lvl w:ilvl="4" w:tplc="E3E4312C">
      <w:start w:val="1"/>
      <w:numFmt w:val="bullet"/>
      <w:lvlText w:val="o"/>
      <w:lvlJc w:val="left"/>
      <w:pPr>
        <w:ind w:left="3600" w:hanging="360"/>
      </w:pPr>
      <w:rPr>
        <w:rFonts w:ascii="Courier New" w:hAnsi="Courier New" w:cs="Courier New" w:hint="default"/>
      </w:rPr>
    </w:lvl>
    <w:lvl w:ilvl="5" w:tplc="BAACE396">
      <w:start w:val="1"/>
      <w:numFmt w:val="bullet"/>
      <w:lvlText w:val=""/>
      <w:lvlJc w:val="left"/>
      <w:pPr>
        <w:ind w:left="4320" w:hanging="360"/>
      </w:pPr>
      <w:rPr>
        <w:rFonts w:ascii="Wingdings" w:hAnsi="Wingdings" w:hint="default"/>
      </w:rPr>
    </w:lvl>
    <w:lvl w:ilvl="6" w:tplc="879CEE64">
      <w:start w:val="1"/>
      <w:numFmt w:val="bullet"/>
      <w:lvlText w:val=""/>
      <w:lvlJc w:val="left"/>
      <w:pPr>
        <w:ind w:left="5040" w:hanging="360"/>
      </w:pPr>
      <w:rPr>
        <w:rFonts w:ascii="Symbol" w:hAnsi="Symbol" w:hint="default"/>
      </w:rPr>
    </w:lvl>
    <w:lvl w:ilvl="7" w:tplc="3ABC99A6">
      <w:start w:val="1"/>
      <w:numFmt w:val="bullet"/>
      <w:lvlText w:val="o"/>
      <w:lvlJc w:val="left"/>
      <w:pPr>
        <w:ind w:left="5760" w:hanging="360"/>
      </w:pPr>
      <w:rPr>
        <w:rFonts w:ascii="Courier New" w:hAnsi="Courier New" w:cs="Courier New" w:hint="default"/>
      </w:rPr>
    </w:lvl>
    <w:lvl w:ilvl="8" w:tplc="E00A7FD6">
      <w:start w:val="1"/>
      <w:numFmt w:val="bullet"/>
      <w:lvlText w:val=""/>
      <w:lvlJc w:val="left"/>
      <w:pPr>
        <w:ind w:left="6480" w:hanging="360"/>
      </w:pPr>
      <w:rPr>
        <w:rFonts w:ascii="Wingdings" w:hAnsi="Wingdings" w:hint="default"/>
      </w:rPr>
    </w:lvl>
  </w:abstractNum>
  <w:abstractNum w:abstractNumId="33" w15:restartNumberingAfterBreak="0">
    <w:nsid w:val="722B3741"/>
    <w:multiLevelType w:val="hybridMultilevel"/>
    <w:tmpl w:val="03C29B4E"/>
    <w:lvl w:ilvl="0" w:tplc="83945A70">
      <w:start w:val="1"/>
      <w:numFmt w:val="bullet"/>
      <w:lvlText w:val="•"/>
      <w:lvlJc w:val="left"/>
      <w:pPr>
        <w:ind w:left="720" w:hanging="360"/>
      </w:pPr>
      <w:rPr>
        <w:rFonts w:hint="default"/>
        <w:lang w:val="ru-RU" w:eastAsia="en-US" w:bidi="ar-SA"/>
      </w:rPr>
    </w:lvl>
    <w:lvl w:ilvl="1" w:tplc="F5A6614A">
      <w:start w:val="1"/>
      <w:numFmt w:val="bullet"/>
      <w:lvlText w:val="o"/>
      <w:lvlJc w:val="left"/>
      <w:pPr>
        <w:ind w:left="1440" w:hanging="360"/>
      </w:pPr>
      <w:rPr>
        <w:rFonts w:ascii="Courier New" w:hAnsi="Courier New" w:cs="Courier New" w:hint="default"/>
      </w:rPr>
    </w:lvl>
    <w:lvl w:ilvl="2" w:tplc="BC14F452">
      <w:start w:val="1"/>
      <w:numFmt w:val="bullet"/>
      <w:lvlText w:val=""/>
      <w:lvlJc w:val="left"/>
      <w:pPr>
        <w:ind w:left="2160" w:hanging="360"/>
      </w:pPr>
      <w:rPr>
        <w:rFonts w:ascii="Wingdings" w:hAnsi="Wingdings" w:hint="default"/>
      </w:rPr>
    </w:lvl>
    <w:lvl w:ilvl="3" w:tplc="7F8EF76C">
      <w:start w:val="1"/>
      <w:numFmt w:val="bullet"/>
      <w:lvlText w:val=""/>
      <w:lvlJc w:val="left"/>
      <w:pPr>
        <w:ind w:left="2880" w:hanging="360"/>
      </w:pPr>
      <w:rPr>
        <w:rFonts w:ascii="Symbol" w:hAnsi="Symbol" w:hint="default"/>
      </w:rPr>
    </w:lvl>
    <w:lvl w:ilvl="4" w:tplc="97ECDBF8">
      <w:start w:val="1"/>
      <w:numFmt w:val="bullet"/>
      <w:lvlText w:val="o"/>
      <w:lvlJc w:val="left"/>
      <w:pPr>
        <w:ind w:left="3600" w:hanging="360"/>
      </w:pPr>
      <w:rPr>
        <w:rFonts w:ascii="Courier New" w:hAnsi="Courier New" w:cs="Courier New" w:hint="default"/>
      </w:rPr>
    </w:lvl>
    <w:lvl w:ilvl="5" w:tplc="60341240">
      <w:start w:val="1"/>
      <w:numFmt w:val="bullet"/>
      <w:lvlText w:val=""/>
      <w:lvlJc w:val="left"/>
      <w:pPr>
        <w:ind w:left="4320" w:hanging="360"/>
      </w:pPr>
      <w:rPr>
        <w:rFonts w:ascii="Wingdings" w:hAnsi="Wingdings" w:hint="default"/>
      </w:rPr>
    </w:lvl>
    <w:lvl w:ilvl="6" w:tplc="860016F6">
      <w:start w:val="1"/>
      <w:numFmt w:val="bullet"/>
      <w:lvlText w:val=""/>
      <w:lvlJc w:val="left"/>
      <w:pPr>
        <w:ind w:left="5040" w:hanging="360"/>
      </w:pPr>
      <w:rPr>
        <w:rFonts w:ascii="Symbol" w:hAnsi="Symbol" w:hint="default"/>
      </w:rPr>
    </w:lvl>
    <w:lvl w:ilvl="7" w:tplc="454E1B48">
      <w:start w:val="1"/>
      <w:numFmt w:val="bullet"/>
      <w:lvlText w:val="o"/>
      <w:lvlJc w:val="left"/>
      <w:pPr>
        <w:ind w:left="5760" w:hanging="360"/>
      </w:pPr>
      <w:rPr>
        <w:rFonts w:ascii="Courier New" w:hAnsi="Courier New" w:cs="Courier New" w:hint="default"/>
      </w:rPr>
    </w:lvl>
    <w:lvl w:ilvl="8" w:tplc="05282E96">
      <w:start w:val="1"/>
      <w:numFmt w:val="bullet"/>
      <w:lvlText w:val=""/>
      <w:lvlJc w:val="left"/>
      <w:pPr>
        <w:ind w:left="6480" w:hanging="360"/>
      </w:pPr>
      <w:rPr>
        <w:rFonts w:ascii="Wingdings" w:hAnsi="Wingdings" w:hint="default"/>
      </w:rPr>
    </w:lvl>
  </w:abstractNum>
  <w:abstractNum w:abstractNumId="34" w15:restartNumberingAfterBreak="0">
    <w:nsid w:val="79463C8C"/>
    <w:multiLevelType w:val="hybridMultilevel"/>
    <w:tmpl w:val="2998036A"/>
    <w:lvl w:ilvl="0" w:tplc="6F14D49C">
      <w:start w:val="1"/>
      <w:numFmt w:val="bullet"/>
      <w:lvlText w:val=""/>
      <w:lvlJc w:val="left"/>
      <w:pPr>
        <w:ind w:left="720" w:hanging="360"/>
      </w:pPr>
      <w:rPr>
        <w:rFonts w:ascii="Symbol" w:hAnsi="Symbol" w:hint="default"/>
      </w:rPr>
    </w:lvl>
    <w:lvl w:ilvl="1" w:tplc="F3E4217E">
      <w:start w:val="1"/>
      <w:numFmt w:val="bullet"/>
      <w:lvlText w:val="o"/>
      <w:lvlJc w:val="left"/>
      <w:pPr>
        <w:ind w:left="1440" w:hanging="360"/>
      </w:pPr>
      <w:rPr>
        <w:rFonts w:ascii="Courier New" w:hAnsi="Courier New" w:cs="Courier New" w:hint="default"/>
      </w:rPr>
    </w:lvl>
    <w:lvl w:ilvl="2" w:tplc="6750EC86">
      <w:start w:val="1"/>
      <w:numFmt w:val="bullet"/>
      <w:lvlText w:val=""/>
      <w:lvlJc w:val="left"/>
      <w:pPr>
        <w:ind w:left="2160" w:hanging="360"/>
      </w:pPr>
      <w:rPr>
        <w:rFonts w:ascii="Wingdings" w:hAnsi="Wingdings" w:hint="default"/>
      </w:rPr>
    </w:lvl>
    <w:lvl w:ilvl="3" w:tplc="71FC6DB0">
      <w:start w:val="1"/>
      <w:numFmt w:val="bullet"/>
      <w:lvlText w:val=""/>
      <w:lvlJc w:val="left"/>
      <w:pPr>
        <w:ind w:left="2880" w:hanging="360"/>
      </w:pPr>
      <w:rPr>
        <w:rFonts w:ascii="Symbol" w:hAnsi="Symbol" w:hint="default"/>
      </w:rPr>
    </w:lvl>
    <w:lvl w:ilvl="4" w:tplc="8A22B65E">
      <w:start w:val="1"/>
      <w:numFmt w:val="bullet"/>
      <w:lvlText w:val="o"/>
      <w:lvlJc w:val="left"/>
      <w:pPr>
        <w:ind w:left="3600" w:hanging="360"/>
      </w:pPr>
      <w:rPr>
        <w:rFonts w:ascii="Courier New" w:hAnsi="Courier New" w:cs="Courier New" w:hint="default"/>
      </w:rPr>
    </w:lvl>
    <w:lvl w:ilvl="5" w:tplc="BB8A27C8">
      <w:start w:val="1"/>
      <w:numFmt w:val="bullet"/>
      <w:lvlText w:val=""/>
      <w:lvlJc w:val="left"/>
      <w:pPr>
        <w:ind w:left="4320" w:hanging="360"/>
      </w:pPr>
      <w:rPr>
        <w:rFonts w:ascii="Wingdings" w:hAnsi="Wingdings" w:hint="default"/>
      </w:rPr>
    </w:lvl>
    <w:lvl w:ilvl="6" w:tplc="8824443E">
      <w:start w:val="1"/>
      <w:numFmt w:val="bullet"/>
      <w:lvlText w:val=""/>
      <w:lvlJc w:val="left"/>
      <w:pPr>
        <w:ind w:left="5040" w:hanging="360"/>
      </w:pPr>
      <w:rPr>
        <w:rFonts w:ascii="Symbol" w:hAnsi="Symbol" w:hint="default"/>
      </w:rPr>
    </w:lvl>
    <w:lvl w:ilvl="7" w:tplc="5E0C8F68">
      <w:start w:val="1"/>
      <w:numFmt w:val="bullet"/>
      <w:lvlText w:val="o"/>
      <w:lvlJc w:val="left"/>
      <w:pPr>
        <w:ind w:left="5760" w:hanging="360"/>
      </w:pPr>
      <w:rPr>
        <w:rFonts w:ascii="Courier New" w:hAnsi="Courier New" w:cs="Courier New" w:hint="default"/>
      </w:rPr>
    </w:lvl>
    <w:lvl w:ilvl="8" w:tplc="2DBA7C68">
      <w:start w:val="1"/>
      <w:numFmt w:val="bullet"/>
      <w:lvlText w:val=""/>
      <w:lvlJc w:val="left"/>
      <w:pPr>
        <w:ind w:left="6480" w:hanging="360"/>
      </w:pPr>
      <w:rPr>
        <w:rFonts w:ascii="Wingdings" w:hAnsi="Wingdings" w:hint="default"/>
      </w:r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10"/>
  </w:num>
  <w:num w:numId="6">
    <w:abstractNumId w:val="21"/>
  </w:num>
  <w:num w:numId="7">
    <w:abstractNumId w:val="25"/>
  </w:num>
  <w:num w:numId="8">
    <w:abstractNumId w:val="7"/>
  </w:num>
  <w:num w:numId="9">
    <w:abstractNumId w:val="24"/>
  </w:num>
  <w:num w:numId="10">
    <w:abstractNumId w:val="34"/>
  </w:num>
  <w:num w:numId="11">
    <w:abstractNumId w:val="23"/>
  </w:num>
  <w:num w:numId="12">
    <w:abstractNumId w:val="31"/>
  </w:num>
  <w:num w:numId="13">
    <w:abstractNumId w:val="19"/>
  </w:num>
  <w:num w:numId="14">
    <w:abstractNumId w:val="22"/>
  </w:num>
  <w:num w:numId="15">
    <w:abstractNumId w:val="3"/>
  </w:num>
  <w:num w:numId="16">
    <w:abstractNumId w:val="11"/>
  </w:num>
  <w:num w:numId="17">
    <w:abstractNumId w:val="5"/>
  </w:num>
  <w:num w:numId="18">
    <w:abstractNumId w:val="20"/>
  </w:num>
  <w:num w:numId="19">
    <w:abstractNumId w:val="27"/>
  </w:num>
  <w:num w:numId="20">
    <w:abstractNumId w:val="16"/>
  </w:num>
  <w:num w:numId="21">
    <w:abstractNumId w:val="2"/>
  </w:num>
  <w:num w:numId="2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9"/>
  </w:num>
  <w:num w:numId="27">
    <w:abstractNumId w:val="0"/>
  </w:num>
  <w:num w:numId="28">
    <w:abstractNumId w:val="18"/>
  </w:num>
  <w:num w:numId="29">
    <w:abstractNumId w:val="6"/>
  </w:num>
  <w:num w:numId="30">
    <w:abstractNumId w:val="4"/>
  </w:num>
  <w:num w:numId="31">
    <w:abstractNumId w:val="32"/>
  </w:num>
  <w:num w:numId="32">
    <w:abstractNumId w:val="33"/>
  </w:num>
  <w:num w:numId="33">
    <w:abstractNumId w:val="29"/>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B74"/>
    <w:rsid w:val="00051A7C"/>
    <w:rsid w:val="00060662"/>
    <w:rsid w:val="00060701"/>
    <w:rsid w:val="00061A2C"/>
    <w:rsid w:val="0008462D"/>
    <w:rsid w:val="00085E52"/>
    <w:rsid w:val="0009299C"/>
    <w:rsid w:val="000C5213"/>
    <w:rsid w:val="000D0A0D"/>
    <w:rsid w:val="00107C24"/>
    <w:rsid w:val="00125492"/>
    <w:rsid w:val="00174191"/>
    <w:rsid w:val="0017432F"/>
    <w:rsid w:val="00187228"/>
    <w:rsid w:val="00192F52"/>
    <w:rsid w:val="00197B74"/>
    <w:rsid w:val="001D4E20"/>
    <w:rsid w:val="001E2FFB"/>
    <w:rsid w:val="0022013A"/>
    <w:rsid w:val="002835FC"/>
    <w:rsid w:val="002949A3"/>
    <w:rsid w:val="0029540F"/>
    <w:rsid w:val="00295AB0"/>
    <w:rsid w:val="002C651D"/>
    <w:rsid w:val="003310AF"/>
    <w:rsid w:val="0034726C"/>
    <w:rsid w:val="003C2C91"/>
    <w:rsid w:val="003C5261"/>
    <w:rsid w:val="0040174A"/>
    <w:rsid w:val="00417C35"/>
    <w:rsid w:val="00425476"/>
    <w:rsid w:val="00435DE6"/>
    <w:rsid w:val="00445228"/>
    <w:rsid w:val="004709A3"/>
    <w:rsid w:val="00482891"/>
    <w:rsid w:val="004B19AA"/>
    <w:rsid w:val="004E53B7"/>
    <w:rsid w:val="004F2D46"/>
    <w:rsid w:val="0050292E"/>
    <w:rsid w:val="00531AD3"/>
    <w:rsid w:val="005323C0"/>
    <w:rsid w:val="00553916"/>
    <w:rsid w:val="00553F2A"/>
    <w:rsid w:val="005A672C"/>
    <w:rsid w:val="005B42C1"/>
    <w:rsid w:val="005B4387"/>
    <w:rsid w:val="005F2BB3"/>
    <w:rsid w:val="00607177"/>
    <w:rsid w:val="00653606"/>
    <w:rsid w:val="00656A18"/>
    <w:rsid w:val="006704A4"/>
    <w:rsid w:val="0067193A"/>
    <w:rsid w:val="00672C01"/>
    <w:rsid w:val="006A7095"/>
    <w:rsid w:val="006B1A17"/>
    <w:rsid w:val="00731202"/>
    <w:rsid w:val="00733D29"/>
    <w:rsid w:val="0074180F"/>
    <w:rsid w:val="007C22CD"/>
    <w:rsid w:val="00804139"/>
    <w:rsid w:val="00806A9F"/>
    <w:rsid w:val="0081014E"/>
    <w:rsid w:val="008503D6"/>
    <w:rsid w:val="0087686B"/>
    <w:rsid w:val="00881274"/>
    <w:rsid w:val="008A317A"/>
    <w:rsid w:val="008D66DB"/>
    <w:rsid w:val="008E3F44"/>
    <w:rsid w:val="00947524"/>
    <w:rsid w:val="00996425"/>
    <w:rsid w:val="009E1604"/>
    <w:rsid w:val="00A02FD7"/>
    <w:rsid w:val="00A07AC9"/>
    <w:rsid w:val="00A22A08"/>
    <w:rsid w:val="00A74F69"/>
    <w:rsid w:val="00A76DAD"/>
    <w:rsid w:val="00A8494F"/>
    <w:rsid w:val="00AA41E9"/>
    <w:rsid w:val="00AA6AC0"/>
    <w:rsid w:val="00AC1687"/>
    <w:rsid w:val="00AD7AA7"/>
    <w:rsid w:val="00AE1F6D"/>
    <w:rsid w:val="00B01C15"/>
    <w:rsid w:val="00B253E8"/>
    <w:rsid w:val="00B36FFF"/>
    <w:rsid w:val="00B4110D"/>
    <w:rsid w:val="00BA10D5"/>
    <w:rsid w:val="00C02CED"/>
    <w:rsid w:val="00C2261E"/>
    <w:rsid w:val="00C41613"/>
    <w:rsid w:val="00C43E2A"/>
    <w:rsid w:val="00C43F8C"/>
    <w:rsid w:val="00C5239C"/>
    <w:rsid w:val="00C5491F"/>
    <w:rsid w:val="00C57F2B"/>
    <w:rsid w:val="00C83D0D"/>
    <w:rsid w:val="00D01D96"/>
    <w:rsid w:val="00D23066"/>
    <w:rsid w:val="00D6483A"/>
    <w:rsid w:val="00D81CBE"/>
    <w:rsid w:val="00DA4783"/>
    <w:rsid w:val="00DA6E36"/>
    <w:rsid w:val="00E14FFA"/>
    <w:rsid w:val="00E754CE"/>
    <w:rsid w:val="00E85152"/>
    <w:rsid w:val="00E87249"/>
    <w:rsid w:val="00EB6D82"/>
    <w:rsid w:val="00EF137E"/>
    <w:rsid w:val="00F323D6"/>
    <w:rsid w:val="00F33BFD"/>
    <w:rsid w:val="00F360B6"/>
    <w:rsid w:val="00FB039B"/>
    <w:rsid w:val="00FB3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FFEE7"/>
  <w15:docId w15:val="{7D5B688F-FC3A-45A0-98C2-55F6FEC0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pPr>
      <w:widowControl w:val="0"/>
      <w:ind w:left="894"/>
      <w:outlineLvl w:val="0"/>
    </w:pPr>
    <w:rPr>
      <w:rFonts w:ascii="Times New Roman" w:eastAsia="Times New Roman" w:hAnsi="Times New Roman" w:cs="Times New Roman"/>
      <w:b/>
      <w:bCs/>
      <w:sz w:val="28"/>
      <w:szCs w:val="28"/>
      <w:lang w:eastAsia="en-US"/>
    </w:rPr>
  </w:style>
  <w:style w:type="paragraph" w:styleId="2">
    <w:name w:val="heading 2"/>
    <w:basedOn w:val="a"/>
    <w:next w:val="a"/>
    <w:link w:val="20"/>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customStyle="1" w:styleId="ConsPlusNormal">
    <w:name w:val="ConsPlusNormal"/>
    <w:pPr>
      <w:widowControl w:val="0"/>
    </w:pPr>
    <w:rPr>
      <w:rFonts w:ascii="Arial" w:hAnsi="Arial" w:cs="Arial"/>
      <w:sz w:val="20"/>
    </w:rPr>
  </w:style>
  <w:style w:type="paragraph" w:customStyle="1" w:styleId="ConsPlusNonformat">
    <w:name w:val="ConsPlusNonformat"/>
    <w:pPr>
      <w:widowControl w:val="0"/>
    </w:pPr>
    <w:rPr>
      <w:rFonts w:ascii="Courier New" w:hAnsi="Courier New" w:cs="Courier New"/>
      <w:sz w:val="20"/>
    </w:rPr>
  </w:style>
  <w:style w:type="paragraph" w:customStyle="1" w:styleId="ConsPlusTitle">
    <w:name w:val="ConsPlusTitle"/>
    <w:pPr>
      <w:widowControl w:val="0"/>
    </w:pPr>
    <w:rPr>
      <w:rFonts w:ascii="Arial" w:hAnsi="Arial" w:cs="Arial"/>
      <w:b/>
      <w:sz w:val="20"/>
    </w:rPr>
  </w:style>
  <w:style w:type="paragraph" w:customStyle="1" w:styleId="ConsPlusCell">
    <w:name w:val="ConsPlusCell"/>
    <w:pPr>
      <w:widowControl w:val="0"/>
    </w:pPr>
    <w:rPr>
      <w:rFonts w:ascii="Courier New" w:hAnsi="Courier New" w:cs="Courier New"/>
      <w:sz w:val="20"/>
    </w:rPr>
  </w:style>
  <w:style w:type="paragraph" w:customStyle="1" w:styleId="ConsPlusDocList">
    <w:name w:val="ConsPlusDocList"/>
    <w:pPr>
      <w:widowControl w:val="0"/>
    </w:pPr>
    <w:rPr>
      <w:rFonts w:ascii="Courier New" w:hAnsi="Courier New" w:cs="Courier New"/>
      <w:sz w:val="20"/>
    </w:rPr>
  </w:style>
  <w:style w:type="paragraph" w:customStyle="1" w:styleId="ConsPlusTitlePage">
    <w:name w:val="ConsPlusTitlePage"/>
    <w:pPr>
      <w:widowControl w:val="0"/>
    </w:pPr>
    <w:rPr>
      <w:rFonts w:ascii="Tahoma" w:hAnsi="Tahoma" w:cs="Tahoma"/>
      <w:sz w:val="20"/>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sz w:val="20"/>
    </w:rPr>
  </w:style>
  <w:style w:type="paragraph" w:customStyle="1" w:styleId="ConsPlusTextList0">
    <w:name w:val="ConsPlusTextList"/>
    <w:pPr>
      <w:widowControl w:val="0"/>
    </w:pPr>
    <w:rPr>
      <w:rFonts w:ascii="Arial" w:hAnsi="Arial" w:cs="Arial"/>
      <w:sz w:val="20"/>
    </w:rPr>
  </w:style>
  <w:style w:type="paragraph" w:customStyle="1" w:styleId="ConsPlusNormal0">
    <w:name w:val="ConsPlusNormal"/>
    <w:uiPriority w:val="99"/>
    <w:pPr>
      <w:widowControl w:val="0"/>
    </w:pPr>
    <w:rPr>
      <w:rFonts w:ascii="Arial" w:hAnsi="Arial" w:cs="Arial"/>
      <w:sz w:val="20"/>
    </w:rPr>
  </w:style>
  <w:style w:type="paragraph" w:customStyle="1" w:styleId="ConsPlusNonformat0">
    <w:name w:val="ConsPlusNonformat"/>
    <w:pPr>
      <w:widowControl w:val="0"/>
    </w:pPr>
    <w:rPr>
      <w:rFonts w:ascii="Courier New" w:hAnsi="Courier New" w:cs="Courier New"/>
      <w:sz w:val="20"/>
    </w:rPr>
  </w:style>
  <w:style w:type="paragraph" w:customStyle="1" w:styleId="ConsPlusTitle0">
    <w:name w:val="ConsPlusTitle"/>
    <w:pPr>
      <w:widowControl w:val="0"/>
    </w:pPr>
    <w:rPr>
      <w:rFonts w:ascii="Arial" w:hAnsi="Arial" w:cs="Arial"/>
      <w:b/>
      <w:sz w:val="20"/>
    </w:rPr>
  </w:style>
  <w:style w:type="paragraph" w:customStyle="1" w:styleId="ConsPlusCell0">
    <w:name w:val="ConsPlusCell"/>
    <w:pPr>
      <w:widowControl w:val="0"/>
    </w:pPr>
    <w:rPr>
      <w:rFonts w:ascii="Courier New" w:hAnsi="Courier New" w:cs="Courier New"/>
      <w:sz w:val="20"/>
    </w:rPr>
  </w:style>
  <w:style w:type="paragraph" w:customStyle="1" w:styleId="ConsPlusDocList0">
    <w:name w:val="ConsPlusDocList"/>
    <w:pPr>
      <w:widowControl w:val="0"/>
    </w:pPr>
    <w:rPr>
      <w:rFonts w:ascii="Courier New" w:hAnsi="Courier New" w:cs="Courier New"/>
      <w:sz w:val="20"/>
    </w:rPr>
  </w:style>
  <w:style w:type="paragraph" w:customStyle="1" w:styleId="ConsPlusTitlePage0">
    <w:name w:val="ConsPlusTitlePage"/>
    <w:pPr>
      <w:widowControl w:val="0"/>
    </w:pPr>
    <w:rPr>
      <w:rFonts w:ascii="Tahoma" w:hAnsi="Tahoma" w:cs="Tahoma"/>
      <w:sz w:val="20"/>
    </w:rPr>
  </w:style>
  <w:style w:type="paragraph" w:customStyle="1" w:styleId="ConsPlusJurTerm0">
    <w:name w:val="ConsPlusJurTerm"/>
    <w:pPr>
      <w:widowControl w:val="0"/>
    </w:pPr>
    <w:rPr>
      <w:rFonts w:ascii="Tahoma" w:hAnsi="Tahoma" w:cs="Tahoma"/>
      <w:sz w:val="26"/>
    </w:rPr>
  </w:style>
  <w:style w:type="paragraph" w:customStyle="1" w:styleId="ConsPlusTextList1">
    <w:name w:val="ConsPlusTextList"/>
    <w:pPr>
      <w:widowControl w:val="0"/>
    </w:pPr>
    <w:rPr>
      <w:rFonts w:ascii="Arial" w:hAnsi="Arial" w:cs="Arial"/>
      <w:sz w:val="20"/>
    </w:rPr>
  </w:style>
  <w:style w:type="paragraph" w:customStyle="1" w:styleId="ConsPlusTextList2">
    <w:name w:val="ConsPlusTextList"/>
    <w:pPr>
      <w:widowControl w:val="0"/>
    </w:pPr>
    <w:rPr>
      <w:rFonts w:ascii="Arial" w:hAnsi="Arial" w:cs="Arial"/>
      <w:sz w:val="20"/>
    </w:rPr>
  </w:style>
  <w:style w:type="paragraph" w:styleId="af2">
    <w:name w:val="header"/>
    <w:basedOn w:val="a"/>
    <w:link w:val="af3"/>
    <w:uiPriority w:val="99"/>
    <w:unhideWhenUsed/>
    <w:pPr>
      <w:tabs>
        <w:tab w:val="center" w:pos="4677"/>
        <w:tab w:val="right" w:pos="9355"/>
      </w:tabs>
    </w:pPr>
  </w:style>
  <w:style w:type="character" w:customStyle="1" w:styleId="af3">
    <w:name w:val="Верхний колонтитул Знак"/>
    <w:basedOn w:val="a0"/>
    <w:link w:val="af2"/>
    <w:uiPriority w:val="99"/>
  </w:style>
  <w:style w:type="paragraph" w:styleId="af4">
    <w:name w:val="footer"/>
    <w:basedOn w:val="a"/>
    <w:link w:val="af5"/>
    <w:uiPriority w:val="99"/>
    <w:unhideWhenUsed/>
    <w:pPr>
      <w:tabs>
        <w:tab w:val="center" w:pos="4677"/>
        <w:tab w:val="right" w:pos="9355"/>
      </w:tabs>
    </w:pPr>
  </w:style>
  <w:style w:type="character" w:customStyle="1" w:styleId="af5">
    <w:name w:val="Нижний колонтитул Знак"/>
    <w:basedOn w:val="a0"/>
    <w:link w:val="af4"/>
    <w:uiPriority w:val="99"/>
  </w:style>
  <w:style w:type="paragraph" w:styleId="af6">
    <w:name w:val="List Paragraph"/>
    <w:basedOn w:val="a"/>
    <w:uiPriority w:val="1"/>
    <w:qFormat/>
    <w:pPr>
      <w:ind w:left="720" w:firstLine="357"/>
      <w:contextualSpacing/>
      <w:jc w:val="both"/>
    </w:pPr>
    <w:rPr>
      <w:rFonts w:ascii="Times New Roman" w:eastAsia="Courier New" w:hAnsi="Times New Roman" w:cs="Times New Roman"/>
      <w:color w:val="000000"/>
      <w:sz w:val="24"/>
    </w:rPr>
  </w:style>
  <w:style w:type="paragraph" w:styleId="af7">
    <w:name w:val="No Spacing"/>
    <w:qFormat/>
    <w:rPr>
      <w:rFonts w:ascii="Times New Roman" w:eastAsia="Times New Roman" w:hAnsi="Times New Roman" w:cs="Times New Roman"/>
      <w:sz w:val="24"/>
      <w:szCs w:val="24"/>
    </w:rPr>
  </w:style>
  <w:style w:type="paragraph" w:customStyle="1" w:styleId="c9">
    <w:name w:val="c9"/>
    <w:basedOn w:val="a"/>
    <w:pPr>
      <w:spacing w:before="100" w:beforeAutospacing="1" w:after="100" w:afterAutospacing="1"/>
    </w:pPr>
    <w:rPr>
      <w:rFonts w:ascii="Times New Roman" w:eastAsia="Times New Roman" w:hAnsi="Times New Roman" w:cs="Times New Roman"/>
      <w:sz w:val="24"/>
      <w:szCs w:val="24"/>
    </w:rPr>
  </w:style>
  <w:style w:type="character" w:customStyle="1" w:styleId="c8">
    <w:name w:val="c8"/>
    <w:basedOn w:val="a0"/>
  </w:style>
  <w:style w:type="character" w:styleId="af8">
    <w:name w:val="Hyperlink"/>
    <w:basedOn w:val="a0"/>
    <w:uiPriority w:val="99"/>
    <w:unhideWhenUsed/>
    <w:rPr>
      <w:color w:val="0563C1" w:themeColor="hyperlink"/>
      <w:u w:val="single"/>
    </w:rPr>
  </w:style>
  <w:style w:type="table" w:styleId="af9">
    <w:name w:val="Table Grid"/>
    <w:basedOn w:val="a1"/>
    <w:uiPriority w:val="39"/>
    <w:qFormat/>
    <w:rPr>
      <w:rFonts w:eastAsiaTheme="minorHAns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imes New Roman" w:eastAsia="Times New Roman" w:hAnsi="Times New Roman" w:cs="Times New Roman"/>
      <w:b/>
      <w:bCs/>
      <w:sz w:val="28"/>
      <w:szCs w:val="28"/>
      <w:lang w:eastAsia="en-US"/>
    </w:rPr>
  </w:style>
  <w:style w:type="table" w:customStyle="1" w:styleId="TableNormal">
    <w:name w:val="Table Normal"/>
    <w:uiPriority w:val="2"/>
    <w:semiHidden/>
    <w:unhideWhenUsed/>
    <w:qFormat/>
    <w:pPr>
      <w:widowControl w:val="0"/>
    </w:pPr>
    <w:rPr>
      <w:rFonts w:eastAsiaTheme="minorHAnsi"/>
      <w:lang w:val="en-US" w:eastAsia="en-US"/>
    </w:rPr>
    <w:tblPr>
      <w:tblInd w:w="0" w:type="dxa"/>
      <w:tblCellMar>
        <w:top w:w="0" w:type="dxa"/>
        <w:left w:w="0" w:type="dxa"/>
        <w:bottom w:w="0" w:type="dxa"/>
        <w:right w:w="0" w:type="dxa"/>
      </w:tblCellMar>
    </w:tblPr>
  </w:style>
  <w:style w:type="paragraph" w:styleId="afa">
    <w:name w:val="Body Text"/>
    <w:basedOn w:val="a"/>
    <w:link w:val="afb"/>
    <w:uiPriority w:val="1"/>
    <w:qFormat/>
    <w:pPr>
      <w:widowControl w:val="0"/>
      <w:ind w:left="1284"/>
    </w:pPr>
    <w:rPr>
      <w:rFonts w:ascii="Times New Roman" w:eastAsia="Times New Roman" w:hAnsi="Times New Roman" w:cs="Times New Roman"/>
      <w:sz w:val="28"/>
      <w:szCs w:val="28"/>
      <w:lang w:eastAsia="en-US"/>
    </w:rPr>
  </w:style>
  <w:style w:type="character" w:customStyle="1" w:styleId="afb">
    <w:name w:val="Основной текст Знак"/>
    <w:basedOn w:val="a0"/>
    <w:link w:val="afa"/>
    <w:uiPriority w:val="1"/>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pPr>
      <w:widowControl w:val="0"/>
    </w:pPr>
    <w:rPr>
      <w:rFonts w:ascii="Times New Roman" w:eastAsia="Times New Roman" w:hAnsi="Times New Roman" w:cs="Times New Roman"/>
      <w:lang w:eastAsia="en-US"/>
    </w:rPr>
  </w:style>
  <w:style w:type="paragraph" w:styleId="afc">
    <w:name w:val="Balloon Text"/>
    <w:basedOn w:val="a"/>
    <w:link w:val="afd"/>
    <w:uiPriority w:val="99"/>
    <w:semiHidden/>
    <w:unhideWhenUsed/>
    <w:pPr>
      <w:widowControl w:val="0"/>
    </w:pPr>
    <w:rPr>
      <w:rFonts w:ascii="Segoe UI" w:eastAsia="Times New Roman" w:hAnsi="Segoe UI" w:cs="Segoe UI"/>
      <w:sz w:val="18"/>
      <w:szCs w:val="18"/>
      <w:lang w:eastAsia="en-US"/>
    </w:rPr>
  </w:style>
  <w:style w:type="character" w:customStyle="1" w:styleId="afd">
    <w:name w:val="Текст выноски Знак"/>
    <w:basedOn w:val="a0"/>
    <w:link w:val="afc"/>
    <w:uiPriority w:val="99"/>
    <w:semiHidden/>
    <w:rPr>
      <w:rFonts w:ascii="Segoe UI" w:eastAsia="Times New Roman" w:hAnsi="Segoe UI" w:cs="Segoe UI"/>
      <w:sz w:val="18"/>
      <w:szCs w:val="18"/>
      <w:lang w:eastAsia="en-US"/>
    </w:rPr>
  </w:style>
  <w:style w:type="paragraph" w:styleId="afe">
    <w:name w:val="Normal (Web)"/>
    <w:basedOn w:val="a"/>
    <w:uiPriority w:val="99"/>
    <w:unhideWhenUsed/>
    <w:pPr>
      <w:spacing w:before="100" w:beforeAutospacing="1" w:after="119"/>
    </w:pPr>
    <w:rPr>
      <w:rFonts w:ascii="Times New Roman" w:eastAsia="Times New Roman" w:hAnsi="Times New Roman" w:cs="Times New Roman"/>
      <w:color w:val="000000"/>
      <w:sz w:val="24"/>
      <w:szCs w:val="24"/>
    </w:rPr>
  </w:style>
  <w:style w:type="paragraph" w:customStyle="1" w:styleId="im-mess">
    <w:name w:val="im-mess"/>
    <w:basedOn w:val="a"/>
    <w:pPr>
      <w:spacing w:before="100" w:beforeAutospacing="1" w:after="100" w:afterAutospacing="1"/>
    </w:pPr>
    <w:rPr>
      <w:rFonts w:ascii="Times New Roman" w:eastAsia="Times New Roman" w:hAnsi="Times New Roman" w:cs="Times New Roman"/>
      <w:sz w:val="24"/>
      <w:szCs w:val="24"/>
    </w:rPr>
  </w:style>
  <w:style w:type="paragraph" w:customStyle="1" w:styleId="pboth">
    <w:name w:val="pboth"/>
    <w:basedOn w:val="a"/>
    <w:pPr>
      <w:spacing w:before="100" w:beforeAutospacing="1" w:after="100" w:afterAutospacing="1"/>
    </w:pPr>
    <w:rPr>
      <w:rFonts w:ascii="Times New Roman" w:eastAsia="Times New Roman" w:hAnsi="Times New Roman" w:cs="Times New Roman"/>
      <w:sz w:val="24"/>
      <w:szCs w:val="24"/>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26"/>
      <w:szCs w:val="26"/>
    </w:rPr>
  </w:style>
  <w:style w:type="paragraph" w:customStyle="1" w:styleId="Default">
    <w:name w:val="Default"/>
    <w:rPr>
      <w:rFonts w:ascii="Times New Roman" w:eastAsia="Calibri" w:hAnsi="Times New Roman" w:cs="Times New Roman"/>
      <w:color w:val="000000"/>
      <w:sz w:val="24"/>
      <w:szCs w:val="24"/>
    </w:rPr>
  </w:style>
  <w:style w:type="character" w:styleId="aff">
    <w:name w:val="annotation reference"/>
    <w:basedOn w:val="a0"/>
    <w:uiPriority w:val="99"/>
    <w:semiHidden/>
    <w:unhideWhenUsed/>
    <w:rPr>
      <w:sz w:val="16"/>
      <w:szCs w:val="16"/>
    </w:rPr>
  </w:style>
  <w:style w:type="paragraph" w:styleId="aff0">
    <w:name w:val="annotation text"/>
    <w:basedOn w:val="a"/>
    <w:link w:val="aff1"/>
    <w:uiPriority w:val="99"/>
    <w:semiHidden/>
    <w:unhideWhenUsed/>
    <w:rPr>
      <w:sz w:val="20"/>
      <w:szCs w:val="20"/>
    </w:rPr>
  </w:style>
  <w:style w:type="character" w:customStyle="1" w:styleId="aff1">
    <w:name w:val="Текст примечания Знак"/>
    <w:basedOn w:val="a0"/>
    <w:link w:val="aff0"/>
    <w:uiPriority w:val="99"/>
    <w:semiHidden/>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basedOn w:val="aff1"/>
    <w:link w:val="aff2"/>
    <w:uiPriority w:val="99"/>
    <w:semiHidden/>
    <w:rPr>
      <w:b/>
      <w:bCs/>
      <w:sz w:val="20"/>
      <w:szCs w:val="20"/>
    </w:rPr>
  </w:style>
  <w:style w:type="character" w:customStyle="1" w:styleId="organictextcontentspan">
    <w:name w:val="organictextcontentspan"/>
    <w:basedOn w:val="a0"/>
    <w:rsid w:val="00741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kononova@arhcadet.ru"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7848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ormativ.kontur.ru/document?moduleid=1&amp;documentid=2672" TargetMode="External"/><Relationship Id="rId4" Type="http://schemas.openxmlformats.org/officeDocument/2006/relationships/settings" Target="settings.xml"/><Relationship Id="rId9" Type="http://schemas.openxmlformats.org/officeDocument/2006/relationships/hyperlink" Target="https://base.garant.ru/198025/53f89421bbdaf741eb2d1ecc4ddb4c33/" TargetMode="External"/><Relationship Id="rId14" Type="http://schemas.openxmlformats.org/officeDocument/2006/relationships/hyperlink" Target="mailto:director@arhcad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F628D-22C1-43E6-9B17-4DD77C63B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23</Pages>
  <Words>8940</Words>
  <Characters>50963</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Приказ Минобрнауки России N 882, Минпросвещения России N 391 от 05.08.2020
(ред. от 21.02.2022)
"Об организации и осуществлении образовательной деятельности при сетевой форме реализации образовательных программ"
(вместе с "Порядком организации и осуществл</vt:lpstr>
    </vt:vector>
  </TitlesOfParts>
  <Company>КонсультантПлюс Версия 4022.00.21</Company>
  <LinksUpToDate>false</LinksUpToDate>
  <CharactersWithSpaces>59784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N 882, Минпросвещения России N 391 от 05.08.2020
(ред. от 21.02.2022)
"Об организации и осуществлении образовательной деятельности при сетевой форме реализации образовательных программ"
(вместе с "Порядком организации и осуществления образовательной деятельности при сетевой форме реализации образовательных программ")
(Зарегистрировано в Минюсте России 10.09.2020 N 59764)</dc:title>
  <dc:creator>Татьяна Белая</dc:creator>
  <cp:lastModifiedBy>Кононова Анна Николаевна</cp:lastModifiedBy>
  <cp:revision>24</cp:revision>
  <cp:lastPrinted>2025-02-07T09:52:00Z</cp:lastPrinted>
  <dcterms:created xsi:type="dcterms:W3CDTF">2025-09-16T07:39:00Z</dcterms:created>
  <dcterms:modified xsi:type="dcterms:W3CDTF">2026-09-14T07:57:00Z</dcterms:modified>
</cp:coreProperties>
</file>